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0D4" w14:textId="77777777" w:rsidR="00CC54F6" w:rsidRDefault="00CC54F6" w:rsidP="0067027A">
      <w:pPr>
        <w:pStyle w:val="Heading1"/>
        <w:rPr>
          <w:rFonts w:ascii="Arial" w:hAnsi="Arial" w:cs="Arial"/>
          <w:b/>
          <w:bCs/>
          <w:color w:val="000000"/>
          <w:sz w:val="20"/>
          <w:szCs w:val="20"/>
        </w:rPr>
      </w:pPr>
      <w:bookmarkStart w:id="0" w:name="_GoBack"/>
      <w:bookmarkEnd w:id="0"/>
    </w:p>
    <w:p w14:paraId="361330D5" w14:textId="77777777" w:rsidR="00CC54F6" w:rsidRDefault="00CC54F6" w:rsidP="0067027A">
      <w:pPr>
        <w:pStyle w:val="Heading1"/>
        <w:rPr>
          <w:rFonts w:ascii="Arial" w:hAnsi="Arial" w:cs="Arial"/>
          <w:b/>
          <w:bCs/>
          <w:color w:val="000000"/>
          <w:sz w:val="20"/>
          <w:szCs w:val="20"/>
        </w:rPr>
      </w:pPr>
    </w:p>
    <w:p w14:paraId="361330D6" w14:textId="77777777" w:rsidR="00CC54F6" w:rsidRDefault="00CC54F6" w:rsidP="0067027A">
      <w:pPr>
        <w:pStyle w:val="Heading1"/>
        <w:rPr>
          <w:rFonts w:ascii="Arial" w:hAnsi="Arial" w:cs="Arial"/>
          <w:b/>
          <w:bCs/>
          <w:color w:val="000000"/>
          <w:sz w:val="20"/>
          <w:szCs w:val="20"/>
        </w:rPr>
      </w:pPr>
    </w:p>
    <w:p w14:paraId="361330D7" w14:textId="77777777" w:rsidR="001D3A71" w:rsidRPr="00EB59ED" w:rsidRDefault="00C94136" w:rsidP="0067027A">
      <w:pPr>
        <w:pStyle w:val="Heading1"/>
        <w:rPr>
          <w:rFonts w:ascii="Arial" w:hAnsi="Arial" w:cs="Arial"/>
          <w:b/>
          <w:bCs/>
          <w:color w:val="000000"/>
          <w:sz w:val="20"/>
          <w:szCs w:val="20"/>
        </w:rPr>
      </w:pPr>
      <w:r w:rsidRPr="00EB59ED">
        <w:rPr>
          <w:rFonts w:ascii="Arial" w:hAnsi="Arial" w:cs="Arial"/>
          <w:b/>
          <w:bCs/>
          <w:color w:val="000000"/>
          <w:sz w:val="20"/>
          <w:szCs w:val="20"/>
        </w:rPr>
        <w:t>PRAŠYMAS</w:t>
      </w:r>
      <w:r w:rsidR="001D3A71" w:rsidRPr="00EB59ED">
        <w:rPr>
          <w:rFonts w:ascii="Arial" w:hAnsi="Arial" w:cs="Arial"/>
          <w:b/>
          <w:bCs/>
          <w:color w:val="000000"/>
          <w:sz w:val="20"/>
          <w:szCs w:val="20"/>
        </w:rPr>
        <w:t xml:space="preserve"> </w:t>
      </w:r>
      <w:r w:rsidR="001D3A71" w:rsidRPr="001D7A17">
        <w:rPr>
          <w:rFonts w:ascii="Arial" w:hAnsi="Arial" w:cs="Arial"/>
          <w:b/>
          <w:bCs/>
          <w:sz w:val="20"/>
          <w:szCs w:val="20"/>
        </w:rPr>
        <w:t xml:space="preserve">SUDARYTI </w:t>
      </w:r>
      <w:r w:rsidR="000136CD" w:rsidRPr="001D7A17">
        <w:rPr>
          <w:rFonts w:ascii="Arial" w:hAnsi="Arial" w:cs="Arial"/>
          <w:b/>
          <w:bCs/>
          <w:sz w:val="20"/>
          <w:szCs w:val="20"/>
        </w:rPr>
        <w:t xml:space="preserve">NEBUITINIO </w:t>
      </w:r>
      <w:r w:rsidR="00160947" w:rsidRPr="001D7A17">
        <w:rPr>
          <w:rFonts w:ascii="Arial" w:hAnsi="Arial" w:cs="Arial"/>
          <w:b/>
          <w:bCs/>
          <w:sz w:val="20"/>
          <w:szCs w:val="20"/>
        </w:rPr>
        <w:t>KLIENTO</w:t>
      </w:r>
      <w:r w:rsidR="000136CD" w:rsidRPr="001D7A17">
        <w:rPr>
          <w:rFonts w:ascii="Arial" w:hAnsi="Arial" w:cs="Arial"/>
          <w:b/>
          <w:bCs/>
          <w:sz w:val="20"/>
          <w:szCs w:val="20"/>
        </w:rPr>
        <w:t xml:space="preserve"> </w:t>
      </w:r>
      <w:r w:rsidR="001D3A71" w:rsidRPr="001D7A17">
        <w:rPr>
          <w:rFonts w:ascii="Arial" w:hAnsi="Arial" w:cs="Arial"/>
          <w:b/>
          <w:bCs/>
          <w:sz w:val="20"/>
          <w:szCs w:val="20"/>
        </w:rPr>
        <w:t xml:space="preserve">GAMTINIŲ </w:t>
      </w:r>
      <w:r w:rsidR="001D3A71" w:rsidRPr="00EB59ED">
        <w:rPr>
          <w:rFonts w:ascii="Arial" w:hAnsi="Arial" w:cs="Arial"/>
          <w:b/>
          <w:bCs/>
          <w:color w:val="000000"/>
          <w:sz w:val="20"/>
          <w:szCs w:val="20"/>
        </w:rPr>
        <w:t xml:space="preserve">DUJŲ PIRKIMO-PARDAVIMO IR </w:t>
      </w:r>
    </w:p>
    <w:p w14:paraId="361330D8" w14:textId="77777777" w:rsidR="00C94136" w:rsidRPr="00EB59ED" w:rsidRDefault="001D3A71" w:rsidP="0067027A">
      <w:pPr>
        <w:pStyle w:val="Heading1"/>
        <w:rPr>
          <w:rFonts w:ascii="Arial" w:hAnsi="Arial" w:cs="Arial"/>
          <w:b/>
          <w:bCs/>
          <w:color w:val="000000"/>
          <w:sz w:val="20"/>
          <w:szCs w:val="20"/>
        </w:rPr>
      </w:pPr>
      <w:r w:rsidRPr="00EB59ED">
        <w:rPr>
          <w:rFonts w:ascii="Arial" w:hAnsi="Arial" w:cs="Arial"/>
          <w:b/>
          <w:bCs/>
          <w:color w:val="000000"/>
          <w:sz w:val="20"/>
          <w:szCs w:val="20"/>
        </w:rPr>
        <w:t>PASLAUGŲ TEIKIMO SUTARTĮ</w:t>
      </w:r>
    </w:p>
    <w:p w14:paraId="361330D9" w14:textId="77777777" w:rsidR="00145C7B" w:rsidRPr="00642B78" w:rsidRDefault="00145C7B" w:rsidP="0067027A">
      <w:pPr>
        <w:jc w:val="center"/>
        <w:rPr>
          <w:rFonts w:ascii="Arial" w:hAnsi="Arial" w:cs="Arial"/>
          <w:bCs/>
          <w:color w:val="000000"/>
          <w:sz w:val="22"/>
        </w:rPr>
      </w:pPr>
      <w:r w:rsidRPr="00642B78">
        <w:rPr>
          <w:rFonts w:ascii="Arial" w:hAnsi="Arial" w:cs="Arial"/>
          <w:bCs/>
          <w:color w:val="000000"/>
          <w:sz w:val="22"/>
        </w:rPr>
        <w:t>______________________</w:t>
      </w:r>
    </w:p>
    <w:p w14:paraId="361330DA" w14:textId="77777777" w:rsidR="00153F65" w:rsidRPr="00FE7066" w:rsidRDefault="00145C7B" w:rsidP="0067027A">
      <w:pPr>
        <w:jc w:val="center"/>
        <w:rPr>
          <w:rFonts w:ascii="Arial" w:hAnsi="Arial" w:cs="Arial"/>
          <w:b/>
          <w:bCs/>
          <w:color w:val="000000"/>
          <w:sz w:val="18"/>
          <w:szCs w:val="18"/>
          <w:vertAlign w:val="superscript"/>
        </w:rPr>
      </w:pPr>
      <w:r w:rsidRPr="00FE7066">
        <w:rPr>
          <w:rFonts w:ascii="Arial" w:hAnsi="Arial" w:cs="Arial"/>
          <w:bCs/>
          <w:color w:val="000000"/>
          <w:sz w:val="18"/>
          <w:szCs w:val="18"/>
          <w:vertAlign w:val="superscript"/>
        </w:rPr>
        <w:t>data</w:t>
      </w:r>
    </w:p>
    <w:p w14:paraId="361330DB" w14:textId="77777777" w:rsidR="00866F82" w:rsidRPr="003767A3" w:rsidRDefault="00866F82" w:rsidP="0067027A">
      <w:pPr>
        <w:rPr>
          <w:rFonts w:ascii="Arial" w:hAnsi="Arial" w:cs="Arial"/>
          <w:b/>
          <w:bCs/>
          <w:color w:val="000000"/>
          <w:sz w:val="12"/>
          <w:szCs w:val="12"/>
        </w:rPr>
      </w:pPr>
    </w:p>
    <w:tbl>
      <w:tblPr>
        <w:tblW w:w="10910" w:type="dxa"/>
        <w:tblInd w:w="1140" w:type="dxa"/>
        <w:tblLayout w:type="fixed"/>
        <w:tblLook w:val="00A0" w:firstRow="1" w:lastRow="0" w:firstColumn="1" w:lastColumn="0" w:noHBand="0" w:noVBand="0"/>
      </w:tblPr>
      <w:tblGrid>
        <w:gridCol w:w="2547"/>
        <w:gridCol w:w="8363"/>
      </w:tblGrid>
      <w:tr w:rsidR="00B1098A" w:rsidRPr="004E0818" w14:paraId="361330DE" w14:textId="77777777" w:rsidTr="00E270D1">
        <w:trPr>
          <w:trHeight w:val="218"/>
        </w:trPr>
        <w:tc>
          <w:tcPr>
            <w:tcW w:w="2547" w:type="dxa"/>
            <w:vAlign w:val="center"/>
          </w:tcPr>
          <w:p w14:paraId="361330DC" w14:textId="77777777" w:rsidR="00B1098A" w:rsidRPr="004E0818" w:rsidRDefault="00E270D1" w:rsidP="0067027A">
            <w:pPr>
              <w:ind w:left="-108"/>
              <w:jc w:val="right"/>
              <w:rPr>
                <w:rFonts w:ascii="Arial" w:hAnsi="Arial" w:cs="Arial"/>
                <w:b/>
                <w:bCs/>
                <w:sz w:val="18"/>
                <w:szCs w:val="18"/>
              </w:rPr>
            </w:pPr>
            <w:r>
              <w:rPr>
                <w:rFonts w:ascii="Arial" w:hAnsi="Arial" w:cs="Arial"/>
                <w:b/>
                <w:bCs/>
                <w:sz w:val="18"/>
                <w:szCs w:val="18"/>
              </w:rPr>
              <w:t xml:space="preserve">      </w:t>
            </w:r>
            <w:r w:rsidR="00B1098A" w:rsidRPr="004E0818">
              <w:rPr>
                <w:rFonts w:ascii="Arial" w:hAnsi="Arial" w:cs="Arial"/>
                <w:b/>
                <w:bCs/>
                <w:sz w:val="18"/>
                <w:szCs w:val="18"/>
              </w:rPr>
              <w:t>Sudaryti</w:t>
            </w:r>
            <w:r w:rsidR="00B1098A">
              <w:rPr>
                <w:rFonts w:ascii="Arial" w:hAnsi="Arial" w:cs="Arial"/>
                <w:b/>
                <w:bCs/>
                <w:sz w:val="18"/>
                <w:szCs w:val="18"/>
              </w:rPr>
              <w:t xml:space="preserve"> dujų</w:t>
            </w:r>
            <w:r w:rsidR="00B1098A" w:rsidRPr="004E0818">
              <w:rPr>
                <w:rFonts w:ascii="Arial" w:hAnsi="Arial" w:cs="Arial"/>
                <w:b/>
                <w:bCs/>
                <w:sz w:val="18"/>
                <w:szCs w:val="18"/>
              </w:rPr>
              <w:t xml:space="preserve"> sutartį</w:t>
            </w:r>
            <w:r w:rsidR="00B1098A">
              <w:rPr>
                <w:rFonts w:ascii="Arial" w:hAnsi="Arial" w:cs="Arial"/>
                <w:b/>
                <w:bCs/>
                <w:sz w:val="18"/>
                <w:szCs w:val="18"/>
              </w:rPr>
              <w:t xml:space="preserve"> </w:t>
            </w:r>
            <w:r w:rsidR="00B1098A" w:rsidRPr="004E0818">
              <w:rPr>
                <w:rFonts w:ascii="Arial" w:hAnsi="Arial" w:cs="Arial"/>
              </w:rPr>
              <w:sym w:font="Wingdings 2" w:char="F0A3"/>
            </w:r>
          </w:p>
        </w:tc>
        <w:tc>
          <w:tcPr>
            <w:tcW w:w="8363" w:type="dxa"/>
          </w:tcPr>
          <w:p w14:paraId="361330DD" w14:textId="77777777" w:rsidR="00B1098A" w:rsidRPr="004E0818" w:rsidRDefault="00E270D1" w:rsidP="0067027A">
            <w:pPr>
              <w:rPr>
                <w:rFonts w:ascii="Arial" w:hAnsi="Arial" w:cs="Arial"/>
                <w:b/>
                <w:bCs/>
                <w:sz w:val="18"/>
                <w:szCs w:val="18"/>
              </w:rPr>
            </w:pPr>
            <w:r>
              <w:rPr>
                <w:rFonts w:ascii="Arial" w:hAnsi="Arial" w:cs="Arial"/>
                <w:b/>
                <w:bCs/>
                <w:sz w:val="18"/>
                <w:szCs w:val="18"/>
              </w:rPr>
              <w:t xml:space="preserve">                      </w:t>
            </w:r>
            <w:r w:rsidR="00D8266D">
              <w:rPr>
                <w:rFonts w:ascii="Arial" w:hAnsi="Arial" w:cs="Arial"/>
                <w:b/>
                <w:bCs/>
                <w:sz w:val="18"/>
                <w:szCs w:val="18"/>
              </w:rPr>
              <w:t xml:space="preserve"> </w:t>
            </w:r>
            <w:r w:rsidR="00B1098A">
              <w:rPr>
                <w:rFonts w:ascii="Arial" w:hAnsi="Arial" w:cs="Arial"/>
                <w:b/>
                <w:bCs/>
                <w:sz w:val="18"/>
                <w:szCs w:val="18"/>
              </w:rPr>
              <w:t xml:space="preserve">Papildyti esamą sutartį nauja dujų pristatymo vieta </w:t>
            </w:r>
            <w:r w:rsidR="00B1098A" w:rsidRPr="004E0818">
              <w:rPr>
                <w:rFonts w:ascii="Arial" w:hAnsi="Arial" w:cs="Arial"/>
              </w:rPr>
              <w:sym w:font="Wingdings 2" w:char="F0A3"/>
            </w:r>
          </w:p>
        </w:tc>
      </w:tr>
    </w:tbl>
    <w:p w14:paraId="361330DF" w14:textId="77777777" w:rsidR="00033EA6" w:rsidRPr="003767A3" w:rsidRDefault="00033EA6" w:rsidP="0067027A">
      <w:pPr>
        <w:ind w:hanging="84"/>
        <w:jc w:val="center"/>
        <w:rPr>
          <w:rFonts w:ascii="Arial" w:hAnsi="Arial" w:cs="Arial"/>
          <w:bCs/>
          <w:strike/>
          <w:sz w:val="12"/>
          <w:szCs w:val="12"/>
        </w:rPr>
      </w:pPr>
    </w:p>
    <w:p w14:paraId="361330E0" w14:textId="77777777" w:rsidR="004B1DFA" w:rsidRPr="00DA6CB2" w:rsidRDefault="00DA6CB2" w:rsidP="0067027A">
      <w:pPr>
        <w:jc w:val="both"/>
        <w:rPr>
          <w:rFonts w:ascii="Arial" w:hAnsi="Arial" w:cs="Arial"/>
          <w:b/>
          <w:sz w:val="20"/>
          <w:szCs w:val="20"/>
        </w:rPr>
      </w:pPr>
      <w:r w:rsidRPr="00DA6CB2">
        <w:rPr>
          <w:rFonts w:ascii="Arial" w:hAnsi="Arial" w:cs="Arial"/>
          <w:b/>
          <w:sz w:val="20"/>
          <w:szCs w:val="20"/>
        </w:rPr>
        <w:t>Kliento duomenys:</w:t>
      </w:r>
    </w:p>
    <w:tbl>
      <w:tblPr>
        <w:tblStyle w:val="TableGrid"/>
        <w:tblW w:w="512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41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DA6CB2" w14:paraId="361330FC"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0E1" w14:textId="77777777" w:rsidR="00310DA0" w:rsidRPr="00DA6CB2" w:rsidRDefault="00A36DBE" w:rsidP="0067027A">
            <w:pPr>
              <w:rPr>
                <w:rFonts w:ascii="Arial" w:hAnsi="Arial" w:cs="Arial"/>
                <w:sz w:val="18"/>
                <w:szCs w:val="18"/>
              </w:rPr>
            </w:pPr>
            <w:r w:rsidRPr="00A36DBE">
              <w:rPr>
                <w:rFonts w:ascii="Arial" w:hAnsi="Arial" w:cs="Arial"/>
                <w:sz w:val="18"/>
                <w:szCs w:val="18"/>
              </w:rPr>
              <w:t xml:space="preserve">Įmonės pavadinimas </w:t>
            </w:r>
            <w:r>
              <w:rPr>
                <w:rFonts w:ascii="Arial" w:hAnsi="Arial" w:cs="Arial"/>
                <w:sz w:val="18"/>
                <w:szCs w:val="18"/>
              </w:rPr>
              <w:t xml:space="preserve">/ </w:t>
            </w:r>
            <w:r w:rsidR="00604DAA">
              <w:rPr>
                <w:rFonts w:ascii="Arial" w:hAnsi="Arial" w:cs="Arial"/>
                <w:sz w:val="18"/>
                <w:szCs w:val="18"/>
              </w:rPr>
              <w:t>V</w:t>
            </w:r>
            <w:r>
              <w:rPr>
                <w:rFonts w:ascii="Arial" w:hAnsi="Arial" w:cs="Arial"/>
                <w:sz w:val="18"/>
                <w:szCs w:val="18"/>
              </w:rPr>
              <w:t xml:space="preserve">ardas, pavardė </w:t>
            </w:r>
          </w:p>
        </w:tc>
        <w:tc>
          <w:tcPr>
            <w:tcW w:w="282" w:type="dxa"/>
            <w:tcBorders>
              <w:left w:val="single" w:sz="4" w:space="0" w:color="D9D9D9" w:themeColor="background1" w:themeShade="D9"/>
            </w:tcBorders>
          </w:tcPr>
          <w:p w14:paraId="361330E2" w14:textId="77777777" w:rsidR="00310DA0" w:rsidRPr="00DA6CB2" w:rsidRDefault="00310DA0" w:rsidP="0067027A">
            <w:pPr>
              <w:rPr>
                <w:rFonts w:ascii="Arial" w:hAnsi="Arial" w:cs="Arial"/>
              </w:rPr>
            </w:pPr>
          </w:p>
        </w:tc>
        <w:tc>
          <w:tcPr>
            <w:tcW w:w="282" w:type="dxa"/>
          </w:tcPr>
          <w:p w14:paraId="361330E3" w14:textId="77777777" w:rsidR="00310DA0" w:rsidRPr="00DA6CB2" w:rsidRDefault="00310DA0" w:rsidP="0067027A">
            <w:pPr>
              <w:rPr>
                <w:rFonts w:ascii="Arial" w:hAnsi="Arial" w:cs="Arial"/>
              </w:rPr>
            </w:pPr>
          </w:p>
        </w:tc>
        <w:tc>
          <w:tcPr>
            <w:tcW w:w="282" w:type="dxa"/>
          </w:tcPr>
          <w:p w14:paraId="361330E4" w14:textId="77777777" w:rsidR="00310DA0" w:rsidRPr="00DA6CB2" w:rsidRDefault="00310DA0" w:rsidP="0067027A">
            <w:pPr>
              <w:rPr>
                <w:rFonts w:ascii="Arial" w:hAnsi="Arial" w:cs="Arial"/>
              </w:rPr>
            </w:pPr>
          </w:p>
        </w:tc>
        <w:tc>
          <w:tcPr>
            <w:tcW w:w="282" w:type="dxa"/>
          </w:tcPr>
          <w:p w14:paraId="361330E5" w14:textId="77777777" w:rsidR="00310DA0" w:rsidRPr="00DA6CB2" w:rsidRDefault="00310DA0" w:rsidP="0067027A">
            <w:pPr>
              <w:rPr>
                <w:rFonts w:ascii="Arial" w:hAnsi="Arial" w:cs="Arial"/>
              </w:rPr>
            </w:pPr>
          </w:p>
        </w:tc>
        <w:tc>
          <w:tcPr>
            <w:tcW w:w="282" w:type="dxa"/>
          </w:tcPr>
          <w:p w14:paraId="361330E6" w14:textId="77777777" w:rsidR="00310DA0" w:rsidRPr="00DA6CB2" w:rsidRDefault="00310DA0" w:rsidP="0067027A">
            <w:pPr>
              <w:rPr>
                <w:rFonts w:ascii="Arial" w:hAnsi="Arial" w:cs="Arial"/>
              </w:rPr>
            </w:pPr>
          </w:p>
        </w:tc>
        <w:tc>
          <w:tcPr>
            <w:tcW w:w="282" w:type="dxa"/>
          </w:tcPr>
          <w:p w14:paraId="361330E7" w14:textId="77777777" w:rsidR="00310DA0" w:rsidRPr="00DA6CB2" w:rsidRDefault="00310DA0" w:rsidP="0067027A">
            <w:pPr>
              <w:rPr>
                <w:rFonts w:ascii="Arial" w:hAnsi="Arial" w:cs="Arial"/>
              </w:rPr>
            </w:pPr>
          </w:p>
        </w:tc>
        <w:tc>
          <w:tcPr>
            <w:tcW w:w="282" w:type="dxa"/>
          </w:tcPr>
          <w:p w14:paraId="361330E8" w14:textId="77777777" w:rsidR="00310DA0" w:rsidRPr="00DA6CB2" w:rsidRDefault="00310DA0" w:rsidP="0067027A">
            <w:pPr>
              <w:rPr>
                <w:rFonts w:ascii="Arial" w:hAnsi="Arial" w:cs="Arial"/>
              </w:rPr>
            </w:pPr>
          </w:p>
        </w:tc>
        <w:tc>
          <w:tcPr>
            <w:tcW w:w="282" w:type="dxa"/>
          </w:tcPr>
          <w:p w14:paraId="361330E9" w14:textId="77777777" w:rsidR="00310DA0" w:rsidRPr="00DA6CB2" w:rsidRDefault="00310DA0" w:rsidP="0067027A">
            <w:pPr>
              <w:rPr>
                <w:rFonts w:ascii="Arial" w:hAnsi="Arial" w:cs="Arial"/>
              </w:rPr>
            </w:pPr>
          </w:p>
        </w:tc>
        <w:tc>
          <w:tcPr>
            <w:tcW w:w="282" w:type="dxa"/>
          </w:tcPr>
          <w:p w14:paraId="361330EA" w14:textId="77777777" w:rsidR="00310DA0" w:rsidRPr="00DA6CB2" w:rsidRDefault="00310DA0" w:rsidP="0067027A">
            <w:pPr>
              <w:rPr>
                <w:rFonts w:ascii="Arial" w:hAnsi="Arial" w:cs="Arial"/>
              </w:rPr>
            </w:pPr>
          </w:p>
        </w:tc>
        <w:tc>
          <w:tcPr>
            <w:tcW w:w="282" w:type="dxa"/>
          </w:tcPr>
          <w:p w14:paraId="361330EB" w14:textId="77777777" w:rsidR="00310DA0" w:rsidRPr="00DA6CB2" w:rsidRDefault="00310DA0" w:rsidP="0067027A">
            <w:pPr>
              <w:rPr>
                <w:rFonts w:ascii="Arial" w:hAnsi="Arial" w:cs="Arial"/>
              </w:rPr>
            </w:pPr>
          </w:p>
        </w:tc>
        <w:tc>
          <w:tcPr>
            <w:tcW w:w="282" w:type="dxa"/>
          </w:tcPr>
          <w:p w14:paraId="361330EC" w14:textId="77777777" w:rsidR="00310DA0" w:rsidRPr="00DA6CB2" w:rsidRDefault="00310DA0" w:rsidP="0067027A">
            <w:pPr>
              <w:rPr>
                <w:rFonts w:ascii="Arial" w:hAnsi="Arial" w:cs="Arial"/>
              </w:rPr>
            </w:pPr>
          </w:p>
        </w:tc>
        <w:tc>
          <w:tcPr>
            <w:tcW w:w="282" w:type="dxa"/>
          </w:tcPr>
          <w:p w14:paraId="361330ED" w14:textId="77777777" w:rsidR="00310DA0" w:rsidRPr="00DA6CB2" w:rsidRDefault="00310DA0" w:rsidP="0067027A">
            <w:pPr>
              <w:rPr>
                <w:rFonts w:ascii="Arial" w:hAnsi="Arial" w:cs="Arial"/>
              </w:rPr>
            </w:pPr>
          </w:p>
        </w:tc>
        <w:tc>
          <w:tcPr>
            <w:tcW w:w="282" w:type="dxa"/>
          </w:tcPr>
          <w:p w14:paraId="361330EE" w14:textId="77777777" w:rsidR="00310DA0" w:rsidRPr="00DA6CB2" w:rsidRDefault="00310DA0" w:rsidP="0067027A">
            <w:pPr>
              <w:rPr>
                <w:rFonts w:ascii="Arial" w:hAnsi="Arial" w:cs="Arial"/>
              </w:rPr>
            </w:pPr>
          </w:p>
        </w:tc>
        <w:tc>
          <w:tcPr>
            <w:tcW w:w="282" w:type="dxa"/>
          </w:tcPr>
          <w:p w14:paraId="361330EF" w14:textId="77777777" w:rsidR="00310DA0" w:rsidRPr="00DA6CB2" w:rsidRDefault="00310DA0" w:rsidP="0067027A">
            <w:pPr>
              <w:rPr>
                <w:rFonts w:ascii="Arial" w:hAnsi="Arial" w:cs="Arial"/>
              </w:rPr>
            </w:pPr>
          </w:p>
        </w:tc>
        <w:tc>
          <w:tcPr>
            <w:tcW w:w="282" w:type="dxa"/>
          </w:tcPr>
          <w:p w14:paraId="361330F0" w14:textId="77777777" w:rsidR="00310DA0" w:rsidRPr="00DA6CB2" w:rsidRDefault="00310DA0" w:rsidP="0067027A">
            <w:pPr>
              <w:rPr>
                <w:rFonts w:ascii="Arial" w:hAnsi="Arial" w:cs="Arial"/>
              </w:rPr>
            </w:pPr>
          </w:p>
        </w:tc>
        <w:tc>
          <w:tcPr>
            <w:tcW w:w="282" w:type="dxa"/>
          </w:tcPr>
          <w:p w14:paraId="361330F1" w14:textId="77777777" w:rsidR="00310DA0" w:rsidRPr="00DA6CB2" w:rsidRDefault="00310DA0" w:rsidP="0067027A">
            <w:pPr>
              <w:rPr>
                <w:rFonts w:ascii="Arial" w:hAnsi="Arial" w:cs="Arial"/>
              </w:rPr>
            </w:pPr>
          </w:p>
        </w:tc>
        <w:tc>
          <w:tcPr>
            <w:tcW w:w="282" w:type="dxa"/>
          </w:tcPr>
          <w:p w14:paraId="361330F2" w14:textId="77777777" w:rsidR="00310DA0" w:rsidRPr="00DA6CB2" w:rsidRDefault="00310DA0" w:rsidP="0067027A">
            <w:pPr>
              <w:rPr>
                <w:rFonts w:ascii="Arial" w:hAnsi="Arial" w:cs="Arial"/>
              </w:rPr>
            </w:pPr>
          </w:p>
        </w:tc>
        <w:tc>
          <w:tcPr>
            <w:tcW w:w="282" w:type="dxa"/>
          </w:tcPr>
          <w:p w14:paraId="361330F3" w14:textId="77777777" w:rsidR="00310DA0" w:rsidRPr="00DA6CB2" w:rsidRDefault="00310DA0" w:rsidP="0067027A">
            <w:pPr>
              <w:rPr>
                <w:rFonts w:ascii="Arial" w:hAnsi="Arial" w:cs="Arial"/>
              </w:rPr>
            </w:pPr>
          </w:p>
        </w:tc>
        <w:tc>
          <w:tcPr>
            <w:tcW w:w="282" w:type="dxa"/>
          </w:tcPr>
          <w:p w14:paraId="361330F4" w14:textId="77777777" w:rsidR="00310DA0" w:rsidRPr="00DA6CB2" w:rsidRDefault="00310DA0" w:rsidP="0067027A">
            <w:pPr>
              <w:rPr>
                <w:rFonts w:ascii="Arial" w:hAnsi="Arial" w:cs="Arial"/>
              </w:rPr>
            </w:pPr>
          </w:p>
        </w:tc>
        <w:tc>
          <w:tcPr>
            <w:tcW w:w="282" w:type="dxa"/>
          </w:tcPr>
          <w:p w14:paraId="361330F5" w14:textId="77777777" w:rsidR="00310DA0" w:rsidRPr="00DA6CB2" w:rsidRDefault="00310DA0" w:rsidP="0067027A">
            <w:pPr>
              <w:rPr>
                <w:rFonts w:ascii="Arial" w:hAnsi="Arial" w:cs="Arial"/>
              </w:rPr>
            </w:pPr>
          </w:p>
        </w:tc>
        <w:tc>
          <w:tcPr>
            <w:tcW w:w="282" w:type="dxa"/>
          </w:tcPr>
          <w:p w14:paraId="361330F6" w14:textId="77777777" w:rsidR="00310DA0" w:rsidRPr="00DA6CB2" w:rsidRDefault="00310DA0" w:rsidP="0067027A">
            <w:pPr>
              <w:rPr>
                <w:rFonts w:ascii="Arial" w:hAnsi="Arial" w:cs="Arial"/>
              </w:rPr>
            </w:pPr>
          </w:p>
        </w:tc>
        <w:tc>
          <w:tcPr>
            <w:tcW w:w="282" w:type="dxa"/>
          </w:tcPr>
          <w:p w14:paraId="361330F7" w14:textId="77777777" w:rsidR="00310DA0" w:rsidRPr="00DA6CB2" w:rsidRDefault="00310DA0" w:rsidP="0067027A">
            <w:pPr>
              <w:rPr>
                <w:rFonts w:ascii="Arial" w:hAnsi="Arial" w:cs="Arial"/>
              </w:rPr>
            </w:pPr>
          </w:p>
        </w:tc>
        <w:tc>
          <w:tcPr>
            <w:tcW w:w="282" w:type="dxa"/>
          </w:tcPr>
          <w:p w14:paraId="361330F8" w14:textId="77777777" w:rsidR="00310DA0" w:rsidRPr="00DA6CB2" w:rsidRDefault="00310DA0" w:rsidP="0067027A">
            <w:pPr>
              <w:rPr>
                <w:rFonts w:ascii="Arial" w:hAnsi="Arial" w:cs="Arial"/>
              </w:rPr>
            </w:pPr>
          </w:p>
        </w:tc>
        <w:tc>
          <w:tcPr>
            <w:tcW w:w="271" w:type="dxa"/>
          </w:tcPr>
          <w:p w14:paraId="361330F9" w14:textId="77777777" w:rsidR="00310DA0" w:rsidRPr="00DA6CB2" w:rsidRDefault="00310DA0" w:rsidP="0067027A">
            <w:pPr>
              <w:rPr>
                <w:rFonts w:ascii="Arial" w:hAnsi="Arial" w:cs="Arial"/>
              </w:rPr>
            </w:pPr>
          </w:p>
        </w:tc>
        <w:tc>
          <w:tcPr>
            <w:tcW w:w="271" w:type="dxa"/>
          </w:tcPr>
          <w:p w14:paraId="361330FA" w14:textId="77777777" w:rsidR="00310DA0" w:rsidRPr="00DA6CB2" w:rsidRDefault="00310DA0" w:rsidP="0067027A">
            <w:pPr>
              <w:rPr>
                <w:rFonts w:ascii="Arial" w:hAnsi="Arial" w:cs="Arial"/>
              </w:rPr>
            </w:pPr>
          </w:p>
        </w:tc>
        <w:tc>
          <w:tcPr>
            <w:tcW w:w="271" w:type="dxa"/>
          </w:tcPr>
          <w:p w14:paraId="361330FB" w14:textId="77777777" w:rsidR="00310DA0" w:rsidRPr="00DA6CB2" w:rsidRDefault="00310DA0" w:rsidP="0067027A">
            <w:pPr>
              <w:rPr>
                <w:rFonts w:ascii="Arial" w:hAnsi="Arial" w:cs="Arial"/>
              </w:rPr>
            </w:pPr>
          </w:p>
        </w:tc>
      </w:tr>
      <w:tr w:rsidR="00310DA0" w:rsidRPr="00DA6CB2" w14:paraId="36133119"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0FD" w14:textId="77777777" w:rsidR="00A36DBE" w:rsidRDefault="00A36DBE" w:rsidP="0067027A">
            <w:pPr>
              <w:rPr>
                <w:rFonts w:ascii="Arial" w:hAnsi="Arial" w:cs="Arial"/>
                <w:sz w:val="18"/>
                <w:szCs w:val="18"/>
              </w:rPr>
            </w:pPr>
            <w:r>
              <w:rPr>
                <w:rFonts w:ascii="Arial" w:hAnsi="Arial" w:cs="Arial"/>
                <w:sz w:val="18"/>
                <w:szCs w:val="18"/>
              </w:rPr>
              <w:t xml:space="preserve">Įmonės kodas / </w:t>
            </w:r>
          </w:p>
          <w:p w14:paraId="361330FE" w14:textId="77777777" w:rsidR="00310DA0" w:rsidRPr="00DA6CB2" w:rsidRDefault="00A36DBE" w:rsidP="0067027A">
            <w:pPr>
              <w:rPr>
                <w:rFonts w:ascii="Arial" w:hAnsi="Arial" w:cs="Arial"/>
                <w:sz w:val="18"/>
                <w:szCs w:val="18"/>
              </w:rPr>
            </w:pPr>
            <w:r>
              <w:rPr>
                <w:rFonts w:ascii="Arial" w:hAnsi="Arial" w:cs="Arial"/>
                <w:sz w:val="18"/>
                <w:szCs w:val="18"/>
              </w:rPr>
              <w:t>Gimimo data / Asmens kodas</w:t>
            </w:r>
          </w:p>
        </w:tc>
        <w:tc>
          <w:tcPr>
            <w:tcW w:w="282" w:type="dxa"/>
            <w:tcBorders>
              <w:left w:val="single" w:sz="4" w:space="0" w:color="D9D9D9" w:themeColor="background1" w:themeShade="D9"/>
            </w:tcBorders>
          </w:tcPr>
          <w:p w14:paraId="361330FF" w14:textId="77777777" w:rsidR="00310DA0" w:rsidRPr="00DA6CB2" w:rsidRDefault="00310DA0" w:rsidP="0067027A">
            <w:pPr>
              <w:rPr>
                <w:rFonts w:ascii="Arial" w:hAnsi="Arial" w:cs="Arial"/>
              </w:rPr>
            </w:pPr>
          </w:p>
        </w:tc>
        <w:tc>
          <w:tcPr>
            <w:tcW w:w="282" w:type="dxa"/>
          </w:tcPr>
          <w:p w14:paraId="36133100" w14:textId="77777777" w:rsidR="00310DA0" w:rsidRPr="00DA6CB2" w:rsidRDefault="00310DA0" w:rsidP="0067027A">
            <w:pPr>
              <w:rPr>
                <w:rFonts w:ascii="Arial" w:hAnsi="Arial" w:cs="Arial"/>
              </w:rPr>
            </w:pPr>
          </w:p>
        </w:tc>
        <w:tc>
          <w:tcPr>
            <w:tcW w:w="282" w:type="dxa"/>
          </w:tcPr>
          <w:p w14:paraId="36133101" w14:textId="77777777" w:rsidR="00310DA0" w:rsidRPr="00DA6CB2" w:rsidRDefault="00310DA0" w:rsidP="0067027A">
            <w:pPr>
              <w:rPr>
                <w:rFonts w:ascii="Arial" w:hAnsi="Arial" w:cs="Arial"/>
              </w:rPr>
            </w:pPr>
          </w:p>
        </w:tc>
        <w:tc>
          <w:tcPr>
            <w:tcW w:w="282" w:type="dxa"/>
          </w:tcPr>
          <w:p w14:paraId="36133102" w14:textId="77777777" w:rsidR="00310DA0" w:rsidRPr="00DA6CB2" w:rsidRDefault="00310DA0" w:rsidP="0067027A">
            <w:pPr>
              <w:rPr>
                <w:rFonts w:ascii="Arial" w:hAnsi="Arial" w:cs="Arial"/>
              </w:rPr>
            </w:pPr>
          </w:p>
        </w:tc>
        <w:tc>
          <w:tcPr>
            <w:tcW w:w="282" w:type="dxa"/>
          </w:tcPr>
          <w:p w14:paraId="36133103" w14:textId="77777777" w:rsidR="00310DA0" w:rsidRPr="00DA6CB2" w:rsidRDefault="00310DA0" w:rsidP="0067027A">
            <w:pPr>
              <w:rPr>
                <w:rFonts w:ascii="Arial" w:hAnsi="Arial" w:cs="Arial"/>
              </w:rPr>
            </w:pPr>
          </w:p>
        </w:tc>
        <w:tc>
          <w:tcPr>
            <w:tcW w:w="282" w:type="dxa"/>
          </w:tcPr>
          <w:p w14:paraId="36133104" w14:textId="77777777" w:rsidR="00310DA0" w:rsidRPr="00DA6CB2" w:rsidRDefault="00310DA0" w:rsidP="0067027A">
            <w:pPr>
              <w:rPr>
                <w:rFonts w:ascii="Arial" w:hAnsi="Arial" w:cs="Arial"/>
              </w:rPr>
            </w:pPr>
          </w:p>
        </w:tc>
        <w:tc>
          <w:tcPr>
            <w:tcW w:w="282" w:type="dxa"/>
          </w:tcPr>
          <w:p w14:paraId="36133105" w14:textId="77777777" w:rsidR="00310DA0" w:rsidRPr="00DA6CB2" w:rsidRDefault="00310DA0" w:rsidP="0067027A">
            <w:pPr>
              <w:rPr>
                <w:rFonts w:ascii="Arial" w:hAnsi="Arial" w:cs="Arial"/>
              </w:rPr>
            </w:pPr>
          </w:p>
        </w:tc>
        <w:tc>
          <w:tcPr>
            <w:tcW w:w="282" w:type="dxa"/>
          </w:tcPr>
          <w:p w14:paraId="36133106" w14:textId="77777777" w:rsidR="00310DA0" w:rsidRPr="00DA6CB2" w:rsidRDefault="00310DA0" w:rsidP="0067027A">
            <w:pPr>
              <w:rPr>
                <w:rFonts w:ascii="Arial" w:hAnsi="Arial" w:cs="Arial"/>
              </w:rPr>
            </w:pPr>
          </w:p>
        </w:tc>
        <w:tc>
          <w:tcPr>
            <w:tcW w:w="282" w:type="dxa"/>
          </w:tcPr>
          <w:p w14:paraId="36133107" w14:textId="77777777" w:rsidR="00310DA0" w:rsidRPr="00DA6CB2" w:rsidRDefault="00310DA0" w:rsidP="0067027A">
            <w:pPr>
              <w:rPr>
                <w:rFonts w:ascii="Arial" w:hAnsi="Arial" w:cs="Arial"/>
              </w:rPr>
            </w:pPr>
          </w:p>
        </w:tc>
        <w:tc>
          <w:tcPr>
            <w:tcW w:w="282" w:type="dxa"/>
          </w:tcPr>
          <w:p w14:paraId="36133108" w14:textId="77777777" w:rsidR="00310DA0" w:rsidRPr="00DA6CB2" w:rsidRDefault="00310DA0" w:rsidP="0067027A">
            <w:pPr>
              <w:rPr>
                <w:rFonts w:ascii="Arial" w:hAnsi="Arial" w:cs="Arial"/>
              </w:rPr>
            </w:pPr>
          </w:p>
        </w:tc>
        <w:tc>
          <w:tcPr>
            <w:tcW w:w="282" w:type="dxa"/>
          </w:tcPr>
          <w:p w14:paraId="36133109" w14:textId="77777777" w:rsidR="00310DA0" w:rsidRPr="00DA6CB2" w:rsidRDefault="00310DA0" w:rsidP="0067027A">
            <w:pPr>
              <w:rPr>
                <w:rFonts w:ascii="Arial" w:hAnsi="Arial" w:cs="Arial"/>
              </w:rPr>
            </w:pPr>
          </w:p>
        </w:tc>
        <w:tc>
          <w:tcPr>
            <w:tcW w:w="282" w:type="dxa"/>
          </w:tcPr>
          <w:p w14:paraId="3613310A" w14:textId="77777777" w:rsidR="00310DA0" w:rsidRPr="00DA6CB2" w:rsidRDefault="00310DA0" w:rsidP="0067027A">
            <w:pPr>
              <w:rPr>
                <w:rFonts w:ascii="Arial" w:hAnsi="Arial" w:cs="Arial"/>
              </w:rPr>
            </w:pPr>
          </w:p>
        </w:tc>
        <w:tc>
          <w:tcPr>
            <w:tcW w:w="282" w:type="dxa"/>
          </w:tcPr>
          <w:p w14:paraId="3613310B" w14:textId="77777777" w:rsidR="00310DA0" w:rsidRPr="00DA6CB2" w:rsidRDefault="00310DA0" w:rsidP="0067027A">
            <w:pPr>
              <w:rPr>
                <w:rFonts w:ascii="Arial" w:hAnsi="Arial" w:cs="Arial"/>
              </w:rPr>
            </w:pPr>
          </w:p>
        </w:tc>
        <w:tc>
          <w:tcPr>
            <w:tcW w:w="282" w:type="dxa"/>
          </w:tcPr>
          <w:p w14:paraId="3613310C" w14:textId="77777777" w:rsidR="00310DA0" w:rsidRPr="00DA6CB2" w:rsidRDefault="00310DA0" w:rsidP="0067027A">
            <w:pPr>
              <w:rPr>
                <w:rFonts w:ascii="Arial" w:hAnsi="Arial" w:cs="Arial"/>
              </w:rPr>
            </w:pPr>
          </w:p>
        </w:tc>
        <w:tc>
          <w:tcPr>
            <w:tcW w:w="282" w:type="dxa"/>
          </w:tcPr>
          <w:p w14:paraId="3613310D" w14:textId="77777777" w:rsidR="00310DA0" w:rsidRPr="00DA6CB2" w:rsidRDefault="00310DA0" w:rsidP="0067027A">
            <w:pPr>
              <w:rPr>
                <w:rFonts w:ascii="Arial" w:hAnsi="Arial" w:cs="Arial"/>
              </w:rPr>
            </w:pPr>
          </w:p>
        </w:tc>
        <w:tc>
          <w:tcPr>
            <w:tcW w:w="282" w:type="dxa"/>
          </w:tcPr>
          <w:p w14:paraId="3613310E" w14:textId="77777777" w:rsidR="00310DA0" w:rsidRPr="00DA6CB2" w:rsidRDefault="00310DA0" w:rsidP="0067027A">
            <w:pPr>
              <w:rPr>
                <w:rFonts w:ascii="Arial" w:hAnsi="Arial" w:cs="Arial"/>
              </w:rPr>
            </w:pPr>
          </w:p>
        </w:tc>
        <w:tc>
          <w:tcPr>
            <w:tcW w:w="282" w:type="dxa"/>
          </w:tcPr>
          <w:p w14:paraId="3613310F" w14:textId="77777777" w:rsidR="00310DA0" w:rsidRPr="00DA6CB2" w:rsidRDefault="00310DA0" w:rsidP="0067027A">
            <w:pPr>
              <w:rPr>
                <w:rFonts w:ascii="Arial" w:hAnsi="Arial" w:cs="Arial"/>
              </w:rPr>
            </w:pPr>
          </w:p>
        </w:tc>
        <w:tc>
          <w:tcPr>
            <w:tcW w:w="282" w:type="dxa"/>
          </w:tcPr>
          <w:p w14:paraId="36133110" w14:textId="77777777" w:rsidR="00310DA0" w:rsidRPr="00DA6CB2" w:rsidRDefault="00310DA0" w:rsidP="0067027A">
            <w:pPr>
              <w:rPr>
                <w:rFonts w:ascii="Arial" w:hAnsi="Arial" w:cs="Arial"/>
              </w:rPr>
            </w:pPr>
          </w:p>
        </w:tc>
        <w:tc>
          <w:tcPr>
            <w:tcW w:w="282" w:type="dxa"/>
          </w:tcPr>
          <w:p w14:paraId="36133111" w14:textId="77777777" w:rsidR="00310DA0" w:rsidRPr="00DA6CB2" w:rsidRDefault="00310DA0" w:rsidP="0067027A">
            <w:pPr>
              <w:rPr>
                <w:rFonts w:ascii="Arial" w:hAnsi="Arial" w:cs="Arial"/>
              </w:rPr>
            </w:pPr>
          </w:p>
        </w:tc>
        <w:tc>
          <w:tcPr>
            <w:tcW w:w="282" w:type="dxa"/>
          </w:tcPr>
          <w:p w14:paraId="36133112" w14:textId="77777777" w:rsidR="00310DA0" w:rsidRPr="00DA6CB2" w:rsidRDefault="00310DA0" w:rsidP="0067027A">
            <w:pPr>
              <w:rPr>
                <w:rFonts w:ascii="Arial" w:hAnsi="Arial" w:cs="Arial"/>
              </w:rPr>
            </w:pPr>
          </w:p>
        </w:tc>
        <w:tc>
          <w:tcPr>
            <w:tcW w:w="282" w:type="dxa"/>
          </w:tcPr>
          <w:p w14:paraId="36133113" w14:textId="77777777" w:rsidR="00310DA0" w:rsidRPr="00DA6CB2" w:rsidRDefault="00310DA0" w:rsidP="0067027A">
            <w:pPr>
              <w:rPr>
                <w:rFonts w:ascii="Arial" w:hAnsi="Arial" w:cs="Arial"/>
              </w:rPr>
            </w:pPr>
          </w:p>
        </w:tc>
        <w:tc>
          <w:tcPr>
            <w:tcW w:w="282" w:type="dxa"/>
          </w:tcPr>
          <w:p w14:paraId="36133114" w14:textId="77777777" w:rsidR="00310DA0" w:rsidRPr="00DA6CB2" w:rsidRDefault="00310DA0" w:rsidP="0067027A">
            <w:pPr>
              <w:rPr>
                <w:rFonts w:ascii="Arial" w:hAnsi="Arial" w:cs="Arial"/>
              </w:rPr>
            </w:pPr>
          </w:p>
        </w:tc>
        <w:tc>
          <w:tcPr>
            <w:tcW w:w="282" w:type="dxa"/>
          </w:tcPr>
          <w:p w14:paraId="36133115" w14:textId="77777777" w:rsidR="00310DA0" w:rsidRPr="00DA6CB2" w:rsidRDefault="00310DA0" w:rsidP="0067027A">
            <w:pPr>
              <w:rPr>
                <w:rFonts w:ascii="Arial" w:hAnsi="Arial" w:cs="Arial"/>
              </w:rPr>
            </w:pPr>
          </w:p>
        </w:tc>
        <w:tc>
          <w:tcPr>
            <w:tcW w:w="271" w:type="dxa"/>
          </w:tcPr>
          <w:p w14:paraId="36133116" w14:textId="77777777" w:rsidR="00310DA0" w:rsidRPr="00DA6CB2" w:rsidRDefault="00310DA0" w:rsidP="0067027A">
            <w:pPr>
              <w:rPr>
                <w:rFonts w:ascii="Arial" w:hAnsi="Arial" w:cs="Arial"/>
              </w:rPr>
            </w:pPr>
          </w:p>
        </w:tc>
        <w:tc>
          <w:tcPr>
            <w:tcW w:w="271" w:type="dxa"/>
          </w:tcPr>
          <w:p w14:paraId="36133117" w14:textId="77777777" w:rsidR="00310DA0" w:rsidRPr="00DA6CB2" w:rsidRDefault="00310DA0" w:rsidP="0067027A">
            <w:pPr>
              <w:rPr>
                <w:rFonts w:ascii="Arial" w:hAnsi="Arial" w:cs="Arial"/>
              </w:rPr>
            </w:pPr>
          </w:p>
        </w:tc>
        <w:tc>
          <w:tcPr>
            <w:tcW w:w="271" w:type="dxa"/>
          </w:tcPr>
          <w:p w14:paraId="36133118" w14:textId="77777777" w:rsidR="00310DA0" w:rsidRPr="00DA6CB2" w:rsidRDefault="00310DA0" w:rsidP="0067027A">
            <w:pPr>
              <w:rPr>
                <w:rFonts w:ascii="Arial" w:hAnsi="Arial" w:cs="Arial"/>
              </w:rPr>
            </w:pPr>
          </w:p>
        </w:tc>
      </w:tr>
      <w:tr w:rsidR="00310DA0" w:rsidRPr="00DA6CB2" w14:paraId="36133135"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1A" w14:textId="77777777" w:rsidR="00310DA0" w:rsidRPr="00DA6CB2" w:rsidRDefault="00A17B95" w:rsidP="0067027A">
            <w:pPr>
              <w:rPr>
                <w:rFonts w:ascii="Arial" w:hAnsi="Arial" w:cs="Arial"/>
                <w:sz w:val="18"/>
                <w:szCs w:val="18"/>
              </w:rPr>
            </w:pPr>
            <w:r>
              <w:rPr>
                <w:rFonts w:ascii="Arial" w:hAnsi="Arial" w:cs="Arial"/>
                <w:sz w:val="18"/>
                <w:szCs w:val="18"/>
              </w:rPr>
              <w:t>PVM mokėtojo kodas</w:t>
            </w:r>
          </w:p>
        </w:tc>
        <w:tc>
          <w:tcPr>
            <w:tcW w:w="282" w:type="dxa"/>
            <w:tcBorders>
              <w:left w:val="single" w:sz="4" w:space="0" w:color="D9D9D9" w:themeColor="background1" w:themeShade="D9"/>
            </w:tcBorders>
          </w:tcPr>
          <w:p w14:paraId="3613311B" w14:textId="77777777" w:rsidR="00310DA0" w:rsidRPr="00DA6CB2" w:rsidRDefault="00310DA0" w:rsidP="0067027A">
            <w:pPr>
              <w:rPr>
                <w:rFonts w:ascii="Arial" w:hAnsi="Arial" w:cs="Arial"/>
              </w:rPr>
            </w:pPr>
          </w:p>
        </w:tc>
        <w:tc>
          <w:tcPr>
            <w:tcW w:w="282" w:type="dxa"/>
          </w:tcPr>
          <w:p w14:paraId="3613311C" w14:textId="77777777" w:rsidR="00310DA0" w:rsidRPr="00DA6CB2" w:rsidRDefault="00310DA0" w:rsidP="0067027A">
            <w:pPr>
              <w:rPr>
                <w:rFonts w:ascii="Arial" w:hAnsi="Arial" w:cs="Arial"/>
              </w:rPr>
            </w:pPr>
          </w:p>
        </w:tc>
        <w:tc>
          <w:tcPr>
            <w:tcW w:w="282" w:type="dxa"/>
          </w:tcPr>
          <w:p w14:paraId="3613311D" w14:textId="77777777" w:rsidR="00310DA0" w:rsidRPr="00DA6CB2" w:rsidRDefault="00310DA0" w:rsidP="0067027A">
            <w:pPr>
              <w:rPr>
                <w:rFonts w:ascii="Arial" w:hAnsi="Arial" w:cs="Arial"/>
              </w:rPr>
            </w:pPr>
          </w:p>
        </w:tc>
        <w:tc>
          <w:tcPr>
            <w:tcW w:w="282" w:type="dxa"/>
          </w:tcPr>
          <w:p w14:paraId="3613311E" w14:textId="77777777" w:rsidR="00310DA0" w:rsidRPr="00DA6CB2" w:rsidRDefault="00310DA0" w:rsidP="0067027A">
            <w:pPr>
              <w:rPr>
                <w:rFonts w:ascii="Arial" w:hAnsi="Arial" w:cs="Arial"/>
              </w:rPr>
            </w:pPr>
          </w:p>
        </w:tc>
        <w:tc>
          <w:tcPr>
            <w:tcW w:w="282" w:type="dxa"/>
          </w:tcPr>
          <w:p w14:paraId="3613311F" w14:textId="77777777" w:rsidR="00310DA0" w:rsidRPr="00DA6CB2" w:rsidRDefault="00310DA0" w:rsidP="0067027A">
            <w:pPr>
              <w:rPr>
                <w:rFonts w:ascii="Arial" w:hAnsi="Arial" w:cs="Arial"/>
              </w:rPr>
            </w:pPr>
          </w:p>
        </w:tc>
        <w:tc>
          <w:tcPr>
            <w:tcW w:w="282" w:type="dxa"/>
          </w:tcPr>
          <w:p w14:paraId="36133120" w14:textId="77777777" w:rsidR="00310DA0" w:rsidRPr="00DA6CB2" w:rsidRDefault="00310DA0" w:rsidP="0067027A">
            <w:pPr>
              <w:rPr>
                <w:rFonts w:ascii="Arial" w:hAnsi="Arial" w:cs="Arial"/>
              </w:rPr>
            </w:pPr>
          </w:p>
        </w:tc>
        <w:tc>
          <w:tcPr>
            <w:tcW w:w="282" w:type="dxa"/>
          </w:tcPr>
          <w:p w14:paraId="36133121" w14:textId="77777777" w:rsidR="00310DA0" w:rsidRPr="00DA6CB2" w:rsidRDefault="00310DA0" w:rsidP="0067027A">
            <w:pPr>
              <w:rPr>
                <w:rFonts w:ascii="Arial" w:hAnsi="Arial" w:cs="Arial"/>
              </w:rPr>
            </w:pPr>
          </w:p>
        </w:tc>
        <w:tc>
          <w:tcPr>
            <w:tcW w:w="282" w:type="dxa"/>
          </w:tcPr>
          <w:p w14:paraId="36133122" w14:textId="77777777" w:rsidR="00310DA0" w:rsidRPr="00DA6CB2" w:rsidRDefault="00310DA0" w:rsidP="0067027A">
            <w:pPr>
              <w:rPr>
                <w:rFonts w:ascii="Arial" w:hAnsi="Arial" w:cs="Arial"/>
              </w:rPr>
            </w:pPr>
          </w:p>
        </w:tc>
        <w:tc>
          <w:tcPr>
            <w:tcW w:w="282" w:type="dxa"/>
          </w:tcPr>
          <w:p w14:paraId="36133123" w14:textId="77777777" w:rsidR="00310DA0" w:rsidRPr="00DA6CB2" w:rsidRDefault="00310DA0" w:rsidP="0067027A">
            <w:pPr>
              <w:rPr>
                <w:rFonts w:ascii="Arial" w:hAnsi="Arial" w:cs="Arial"/>
              </w:rPr>
            </w:pPr>
          </w:p>
        </w:tc>
        <w:tc>
          <w:tcPr>
            <w:tcW w:w="282" w:type="dxa"/>
          </w:tcPr>
          <w:p w14:paraId="36133124" w14:textId="77777777" w:rsidR="00310DA0" w:rsidRPr="00DA6CB2" w:rsidRDefault="00310DA0" w:rsidP="0067027A">
            <w:pPr>
              <w:rPr>
                <w:rFonts w:ascii="Arial" w:hAnsi="Arial" w:cs="Arial"/>
              </w:rPr>
            </w:pPr>
          </w:p>
        </w:tc>
        <w:tc>
          <w:tcPr>
            <w:tcW w:w="282" w:type="dxa"/>
          </w:tcPr>
          <w:p w14:paraId="36133125" w14:textId="77777777" w:rsidR="00310DA0" w:rsidRPr="00DA6CB2" w:rsidRDefault="00310DA0" w:rsidP="0067027A">
            <w:pPr>
              <w:rPr>
                <w:rFonts w:ascii="Arial" w:hAnsi="Arial" w:cs="Arial"/>
              </w:rPr>
            </w:pPr>
          </w:p>
        </w:tc>
        <w:tc>
          <w:tcPr>
            <w:tcW w:w="282" w:type="dxa"/>
          </w:tcPr>
          <w:p w14:paraId="36133126" w14:textId="77777777" w:rsidR="00310DA0" w:rsidRPr="00DA6CB2" w:rsidRDefault="00310DA0" w:rsidP="0067027A">
            <w:pPr>
              <w:rPr>
                <w:rFonts w:ascii="Arial" w:hAnsi="Arial" w:cs="Arial"/>
              </w:rPr>
            </w:pPr>
          </w:p>
        </w:tc>
        <w:tc>
          <w:tcPr>
            <w:tcW w:w="282" w:type="dxa"/>
          </w:tcPr>
          <w:p w14:paraId="36133127" w14:textId="77777777" w:rsidR="00310DA0" w:rsidRPr="00DA6CB2" w:rsidRDefault="00310DA0" w:rsidP="0067027A">
            <w:pPr>
              <w:rPr>
                <w:rFonts w:ascii="Arial" w:hAnsi="Arial" w:cs="Arial"/>
              </w:rPr>
            </w:pPr>
          </w:p>
        </w:tc>
        <w:tc>
          <w:tcPr>
            <w:tcW w:w="282" w:type="dxa"/>
          </w:tcPr>
          <w:p w14:paraId="36133128" w14:textId="77777777" w:rsidR="00310DA0" w:rsidRPr="00DA6CB2" w:rsidRDefault="00310DA0" w:rsidP="0067027A">
            <w:pPr>
              <w:rPr>
                <w:rFonts w:ascii="Arial" w:hAnsi="Arial" w:cs="Arial"/>
              </w:rPr>
            </w:pPr>
          </w:p>
        </w:tc>
        <w:tc>
          <w:tcPr>
            <w:tcW w:w="282" w:type="dxa"/>
          </w:tcPr>
          <w:p w14:paraId="36133129" w14:textId="77777777" w:rsidR="00310DA0" w:rsidRPr="00DA6CB2" w:rsidRDefault="00310DA0" w:rsidP="0067027A">
            <w:pPr>
              <w:rPr>
                <w:rFonts w:ascii="Arial" w:hAnsi="Arial" w:cs="Arial"/>
              </w:rPr>
            </w:pPr>
          </w:p>
        </w:tc>
        <w:tc>
          <w:tcPr>
            <w:tcW w:w="282" w:type="dxa"/>
          </w:tcPr>
          <w:p w14:paraId="3613312A" w14:textId="77777777" w:rsidR="00310DA0" w:rsidRPr="00DA6CB2" w:rsidRDefault="00310DA0" w:rsidP="0067027A">
            <w:pPr>
              <w:rPr>
                <w:rFonts w:ascii="Arial" w:hAnsi="Arial" w:cs="Arial"/>
              </w:rPr>
            </w:pPr>
          </w:p>
        </w:tc>
        <w:tc>
          <w:tcPr>
            <w:tcW w:w="282" w:type="dxa"/>
          </w:tcPr>
          <w:p w14:paraId="3613312B" w14:textId="77777777" w:rsidR="00310DA0" w:rsidRPr="00DA6CB2" w:rsidRDefault="00310DA0" w:rsidP="0067027A">
            <w:pPr>
              <w:rPr>
                <w:rFonts w:ascii="Arial" w:hAnsi="Arial" w:cs="Arial"/>
              </w:rPr>
            </w:pPr>
          </w:p>
        </w:tc>
        <w:tc>
          <w:tcPr>
            <w:tcW w:w="282" w:type="dxa"/>
          </w:tcPr>
          <w:p w14:paraId="3613312C" w14:textId="77777777" w:rsidR="00310DA0" w:rsidRPr="00DA6CB2" w:rsidRDefault="00310DA0" w:rsidP="0067027A">
            <w:pPr>
              <w:rPr>
                <w:rFonts w:ascii="Arial" w:hAnsi="Arial" w:cs="Arial"/>
              </w:rPr>
            </w:pPr>
          </w:p>
        </w:tc>
        <w:tc>
          <w:tcPr>
            <w:tcW w:w="282" w:type="dxa"/>
          </w:tcPr>
          <w:p w14:paraId="3613312D" w14:textId="77777777" w:rsidR="00310DA0" w:rsidRPr="00DA6CB2" w:rsidRDefault="00310DA0" w:rsidP="0067027A">
            <w:pPr>
              <w:rPr>
                <w:rFonts w:ascii="Arial" w:hAnsi="Arial" w:cs="Arial"/>
              </w:rPr>
            </w:pPr>
          </w:p>
        </w:tc>
        <w:tc>
          <w:tcPr>
            <w:tcW w:w="282" w:type="dxa"/>
          </w:tcPr>
          <w:p w14:paraId="3613312E" w14:textId="77777777" w:rsidR="00310DA0" w:rsidRPr="00DA6CB2" w:rsidRDefault="00310DA0" w:rsidP="0067027A">
            <w:pPr>
              <w:rPr>
                <w:rFonts w:ascii="Arial" w:hAnsi="Arial" w:cs="Arial"/>
              </w:rPr>
            </w:pPr>
          </w:p>
        </w:tc>
        <w:tc>
          <w:tcPr>
            <w:tcW w:w="282" w:type="dxa"/>
          </w:tcPr>
          <w:p w14:paraId="3613312F" w14:textId="77777777" w:rsidR="00310DA0" w:rsidRPr="00DA6CB2" w:rsidRDefault="00310DA0" w:rsidP="0067027A">
            <w:pPr>
              <w:rPr>
                <w:rFonts w:ascii="Arial" w:hAnsi="Arial" w:cs="Arial"/>
              </w:rPr>
            </w:pPr>
          </w:p>
        </w:tc>
        <w:tc>
          <w:tcPr>
            <w:tcW w:w="282" w:type="dxa"/>
          </w:tcPr>
          <w:p w14:paraId="36133130" w14:textId="77777777" w:rsidR="00310DA0" w:rsidRPr="00DA6CB2" w:rsidRDefault="00310DA0" w:rsidP="0067027A">
            <w:pPr>
              <w:rPr>
                <w:rFonts w:ascii="Arial" w:hAnsi="Arial" w:cs="Arial"/>
              </w:rPr>
            </w:pPr>
          </w:p>
        </w:tc>
        <w:tc>
          <w:tcPr>
            <w:tcW w:w="282" w:type="dxa"/>
          </w:tcPr>
          <w:p w14:paraId="36133131" w14:textId="77777777" w:rsidR="00310DA0" w:rsidRPr="00DA6CB2" w:rsidRDefault="00310DA0" w:rsidP="0067027A">
            <w:pPr>
              <w:rPr>
                <w:rFonts w:ascii="Arial" w:hAnsi="Arial" w:cs="Arial"/>
              </w:rPr>
            </w:pPr>
          </w:p>
        </w:tc>
        <w:tc>
          <w:tcPr>
            <w:tcW w:w="271" w:type="dxa"/>
          </w:tcPr>
          <w:p w14:paraId="36133132" w14:textId="77777777" w:rsidR="00310DA0" w:rsidRPr="00DA6CB2" w:rsidRDefault="00310DA0" w:rsidP="0067027A">
            <w:pPr>
              <w:rPr>
                <w:rFonts w:ascii="Arial" w:hAnsi="Arial" w:cs="Arial"/>
              </w:rPr>
            </w:pPr>
          </w:p>
        </w:tc>
        <w:tc>
          <w:tcPr>
            <w:tcW w:w="271" w:type="dxa"/>
          </w:tcPr>
          <w:p w14:paraId="36133133" w14:textId="77777777" w:rsidR="00310DA0" w:rsidRPr="00DA6CB2" w:rsidRDefault="00310DA0" w:rsidP="0067027A">
            <w:pPr>
              <w:rPr>
                <w:rFonts w:ascii="Arial" w:hAnsi="Arial" w:cs="Arial"/>
              </w:rPr>
            </w:pPr>
          </w:p>
        </w:tc>
        <w:tc>
          <w:tcPr>
            <w:tcW w:w="271" w:type="dxa"/>
          </w:tcPr>
          <w:p w14:paraId="36133134" w14:textId="77777777" w:rsidR="00310DA0" w:rsidRPr="00DA6CB2" w:rsidRDefault="00310DA0" w:rsidP="0067027A">
            <w:pPr>
              <w:rPr>
                <w:rFonts w:ascii="Arial" w:hAnsi="Arial" w:cs="Arial"/>
              </w:rPr>
            </w:pPr>
          </w:p>
        </w:tc>
      </w:tr>
      <w:tr w:rsidR="00310DA0" w14:paraId="36133151"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36" w14:textId="77777777" w:rsidR="00310DA0" w:rsidRDefault="00A17B95" w:rsidP="0067027A">
            <w:pPr>
              <w:rPr>
                <w:rFonts w:ascii="Arial" w:hAnsi="Arial" w:cs="Arial"/>
                <w:sz w:val="18"/>
                <w:szCs w:val="18"/>
              </w:rPr>
            </w:pPr>
            <w:r>
              <w:rPr>
                <w:rFonts w:ascii="Arial" w:hAnsi="Arial" w:cs="Arial"/>
                <w:sz w:val="18"/>
                <w:szCs w:val="18"/>
              </w:rPr>
              <w:t>Buveinės adresas</w:t>
            </w:r>
          </w:p>
        </w:tc>
        <w:tc>
          <w:tcPr>
            <w:tcW w:w="282" w:type="dxa"/>
            <w:tcBorders>
              <w:left w:val="single" w:sz="4" w:space="0" w:color="D9D9D9" w:themeColor="background1" w:themeShade="D9"/>
            </w:tcBorders>
          </w:tcPr>
          <w:p w14:paraId="36133137" w14:textId="77777777" w:rsidR="00310DA0" w:rsidRDefault="00310DA0" w:rsidP="0067027A"/>
        </w:tc>
        <w:tc>
          <w:tcPr>
            <w:tcW w:w="282" w:type="dxa"/>
          </w:tcPr>
          <w:p w14:paraId="36133138" w14:textId="77777777" w:rsidR="00310DA0" w:rsidRDefault="00310DA0" w:rsidP="0067027A"/>
        </w:tc>
        <w:tc>
          <w:tcPr>
            <w:tcW w:w="282" w:type="dxa"/>
          </w:tcPr>
          <w:p w14:paraId="36133139" w14:textId="77777777" w:rsidR="00310DA0" w:rsidRDefault="00310DA0" w:rsidP="0067027A"/>
        </w:tc>
        <w:tc>
          <w:tcPr>
            <w:tcW w:w="282" w:type="dxa"/>
          </w:tcPr>
          <w:p w14:paraId="3613313A" w14:textId="77777777" w:rsidR="00310DA0" w:rsidRDefault="00310DA0" w:rsidP="0067027A"/>
        </w:tc>
        <w:tc>
          <w:tcPr>
            <w:tcW w:w="282" w:type="dxa"/>
          </w:tcPr>
          <w:p w14:paraId="3613313B" w14:textId="77777777" w:rsidR="00310DA0" w:rsidRDefault="00310DA0" w:rsidP="0067027A"/>
        </w:tc>
        <w:tc>
          <w:tcPr>
            <w:tcW w:w="282" w:type="dxa"/>
          </w:tcPr>
          <w:p w14:paraId="3613313C" w14:textId="77777777" w:rsidR="00310DA0" w:rsidRDefault="00310DA0" w:rsidP="0067027A"/>
        </w:tc>
        <w:tc>
          <w:tcPr>
            <w:tcW w:w="282" w:type="dxa"/>
          </w:tcPr>
          <w:p w14:paraId="3613313D" w14:textId="77777777" w:rsidR="00310DA0" w:rsidRDefault="00310DA0" w:rsidP="0067027A"/>
        </w:tc>
        <w:tc>
          <w:tcPr>
            <w:tcW w:w="282" w:type="dxa"/>
          </w:tcPr>
          <w:p w14:paraId="3613313E" w14:textId="77777777" w:rsidR="00310DA0" w:rsidRDefault="00310DA0" w:rsidP="0067027A"/>
        </w:tc>
        <w:tc>
          <w:tcPr>
            <w:tcW w:w="282" w:type="dxa"/>
          </w:tcPr>
          <w:p w14:paraId="3613313F" w14:textId="77777777" w:rsidR="00310DA0" w:rsidRDefault="00310DA0" w:rsidP="0067027A"/>
        </w:tc>
        <w:tc>
          <w:tcPr>
            <w:tcW w:w="282" w:type="dxa"/>
          </w:tcPr>
          <w:p w14:paraId="36133140" w14:textId="77777777" w:rsidR="00310DA0" w:rsidRDefault="00310DA0" w:rsidP="0067027A"/>
        </w:tc>
        <w:tc>
          <w:tcPr>
            <w:tcW w:w="282" w:type="dxa"/>
          </w:tcPr>
          <w:p w14:paraId="36133141" w14:textId="77777777" w:rsidR="00310DA0" w:rsidRDefault="00310DA0" w:rsidP="0067027A"/>
        </w:tc>
        <w:tc>
          <w:tcPr>
            <w:tcW w:w="282" w:type="dxa"/>
          </w:tcPr>
          <w:p w14:paraId="36133142" w14:textId="77777777" w:rsidR="00310DA0" w:rsidRDefault="00310DA0" w:rsidP="0067027A"/>
        </w:tc>
        <w:tc>
          <w:tcPr>
            <w:tcW w:w="282" w:type="dxa"/>
          </w:tcPr>
          <w:p w14:paraId="36133143" w14:textId="77777777" w:rsidR="00310DA0" w:rsidRDefault="00310DA0" w:rsidP="0067027A"/>
        </w:tc>
        <w:tc>
          <w:tcPr>
            <w:tcW w:w="282" w:type="dxa"/>
          </w:tcPr>
          <w:p w14:paraId="36133144" w14:textId="77777777" w:rsidR="00310DA0" w:rsidRDefault="00310DA0" w:rsidP="0067027A"/>
        </w:tc>
        <w:tc>
          <w:tcPr>
            <w:tcW w:w="282" w:type="dxa"/>
          </w:tcPr>
          <w:p w14:paraId="36133145" w14:textId="77777777" w:rsidR="00310DA0" w:rsidRDefault="00310DA0" w:rsidP="0067027A"/>
        </w:tc>
        <w:tc>
          <w:tcPr>
            <w:tcW w:w="282" w:type="dxa"/>
          </w:tcPr>
          <w:p w14:paraId="36133146" w14:textId="77777777" w:rsidR="00310DA0" w:rsidRDefault="00310DA0" w:rsidP="0067027A"/>
        </w:tc>
        <w:tc>
          <w:tcPr>
            <w:tcW w:w="282" w:type="dxa"/>
          </w:tcPr>
          <w:p w14:paraId="36133147" w14:textId="77777777" w:rsidR="00310DA0" w:rsidRDefault="00310DA0" w:rsidP="0067027A"/>
        </w:tc>
        <w:tc>
          <w:tcPr>
            <w:tcW w:w="282" w:type="dxa"/>
          </w:tcPr>
          <w:p w14:paraId="36133148" w14:textId="77777777" w:rsidR="00310DA0" w:rsidRDefault="00310DA0" w:rsidP="0067027A"/>
        </w:tc>
        <w:tc>
          <w:tcPr>
            <w:tcW w:w="282" w:type="dxa"/>
          </w:tcPr>
          <w:p w14:paraId="36133149" w14:textId="77777777" w:rsidR="00310DA0" w:rsidRDefault="00310DA0" w:rsidP="0067027A"/>
        </w:tc>
        <w:tc>
          <w:tcPr>
            <w:tcW w:w="282" w:type="dxa"/>
          </w:tcPr>
          <w:p w14:paraId="3613314A" w14:textId="77777777" w:rsidR="00310DA0" w:rsidRDefault="00310DA0" w:rsidP="0067027A"/>
        </w:tc>
        <w:tc>
          <w:tcPr>
            <w:tcW w:w="282" w:type="dxa"/>
          </w:tcPr>
          <w:p w14:paraId="3613314B" w14:textId="77777777" w:rsidR="00310DA0" w:rsidRDefault="00310DA0" w:rsidP="0067027A"/>
        </w:tc>
        <w:tc>
          <w:tcPr>
            <w:tcW w:w="282" w:type="dxa"/>
          </w:tcPr>
          <w:p w14:paraId="3613314C" w14:textId="77777777" w:rsidR="00310DA0" w:rsidRDefault="00310DA0" w:rsidP="0067027A"/>
        </w:tc>
        <w:tc>
          <w:tcPr>
            <w:tcW w:w="282" w:type="dxa"/>
          </w:tcPr>
          <w:p w14:paraId="3613314D" w14:textId="77777777" w:rsidR="00310DA0" w:rsidRDefault="00310DA0" w:rsidP="0067027A"/>
        </w:tc>
        <w:tc>
          <w:tcPr>
            <w:tcW w:w="271" w:type="dxa"/>
          </w:tcPr>
          <w:p w14:paraId="3613314E" w14:textId="77777777" w:rsidR="00310DA0" w:rsidRDefault="00310DA0" w:rsidP="0067027A"/>
        </w:tc>
        <w:tc>
          <w:tcPr>
            <w:tcW w:w="271" w:type="dxa"/>
          </w:tcPr>
          <w:p w14:paraId="3613314F" w14:textId="77777777" w:rsidR="00310DA0" w:rsidRDefault="00310DA0" w:rsidP="0067027A"/>
        </w:tc>
        <w:tc>
          <w:tcPr>
            <w:tcW w:w="271" w:type="dxa"/>
          </w:tcPr>
          <w:p w14:paraId="36133150" w14:textId="77777777" w:rsidR="00310DA0" w:rsidRDefault="00310DA0" w:rsidP="0067027A"/>
        </w:tc>
      </w:tr>
      <w:tr w:rsidR="00310DA0" w14:paraId="3613316D"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52" w14:textId="77777777" w:rsidR="00310DA0" w:rsidRDefault="00A17B95" w:rsidP="0067027A">
            <w:pPr>
              <w:rPr>
                <w:rFonts w:ascii="Arial" w:hAnsi="Arial" w:cs="Arial"/>
                <w:sz w:val="18"/>
                <w:szCs w:val="18"/>
              </w:rPr>
            </w:pPr>
            <w:r>
              <w:rPr>
                <w:rFonts w:ascii="Arial" w:hAnsi="Arial" w:cs="Arial"/>
                <w:sz w:val="18"/>
                <w:szCs w:val="18"/>
              </w:rPr>
              <w:t>Korespondencijos adresas</w:t>
            </w:r>
            <w:r w:rsidDel="00CC5747">
              <w:rPr>
                <w:rFonts w:ascii="Arial" w:hAnsi="Arial" w:cs="Arial"/>
                <w:sz w:val="18"/>
                <w:szCs w:val="18"/>
              </w:rPr>
              <w:t xml:space="preserve"> </w:t>
            </w:r>
          </w:p>
        </w:tc>
        <w:tc>
          <w:tcPr>
            <w:tcW w:w="282" w:type="dxa"/>
            <w:tcBorders>
              <w:left w:val="single" w:sz="4" w:space="0" w:color="D9D9D9" w:themeColor="background1" w:themeShade="D9"/>
            </w:tcBorders>
          </w:tcPr>
          <w:p w14:paraId="36133153" w14:textId="77777777" w:rsidR="00310DA0" w:rsidRDefault="00310DA0" w:rsidP="0067027A"/>
        </w:tc>
        <w:tc>
          <w:tcPr>
            <w:tcW w:w="282" w:type="dxa"/>
          </w:tcPr>
          <w:p w14:paraId="36133154" w14:textId="77777777" w:rsidR="00310DA0" w:rsidRDefault="00310DA0" w:rsidP="0067027A"/>
        </w:tc>
        <w:tc>
          <w:tcPr>
            <w:tcW w:w="282" w:type="dxa"/>
          </w:tcPr>
          <w:p w14:paraId="36133155" w14:textId="77777777" w:rsidR="00310DA0" w:rsidRDefault="00310DA0" w:rsidP="0067027A"/>
        </w:tc>
        <w:tc>
          <w:tcPr>
            <w:tcW w:w="282" w:type="dxa"/>
          </w:tcPr>
          <w:p w14:paraId="36133156" w14:textId="77777777" w:rsidR="00310DA0" w:rsidRDefault="00310DA0" w:rsidP="0067027A"/>
        </w:tc>
        <w:tc>
          <w:tcPr>
            <w:tcW w:w="282" w:type="dxa"/>
          </w:tcPr>
          <w:p w14:paraId="36133157" w14:textId="77777777" w:rsidR="00310DA0" w:rsidRDefault="00310DA0" w:rsidP="0067027A"/>
        </w:tc>
        <w:tc>
          <w:tcPr>
            <w:tcW w:w="282" w:type="dxa"/>
          </w:tcPr>
          <w:p w14:paraId="36133158" w14:textId="77777777" w:rsidR="00310DA0" w:rsidRDefault="00310DA0" w:rsidP="0067027A"/>
        </w:tc>
        <w:tc>
          <w:tcPr>
            <w:tcW w:w="282" w:type="dxa"/>
          </w:tcPr>
          <w:p w14:paraId="36133159" w14:textId="77777777" w:rsidR="00310DA0" w:rsidRDefault="00310DA0" w:rsidP="0067027A"/>
        </w:tc>
        <w:tc>
          <w:tcPr>
            <w:tcW w:w="282" w:type="dxa"/>
          </w:tcPr>
          <w:p w14:paraId="3613315A" w14:textId="77777777" w:rsidR="00310DA0" w:rsidRDefault="00310DA0" w:rsidP="0067027A"/>
        </w:tc>
        <w:tc>
          <w:tcPr>
            <w:tcW w:w="282" w:type="dxa"/>
          </w:tcPr>
          <w:p w14:paraId="3613315B" w14:textId="77777777" w:rsidR="00310DA0" w:rsidRDefault="00310DA0" w:rsidP="0067027A"/>
        </w:tc>
        <w:tc>
          <w:tcPr>
            <w:tcW w:w="282" w:type="dxa"/>
          </w:tcPr>
          <w:p w14:paraId="3613315C" w14:textId="77777777" w:rsidR="00310DA0" w:rsidRDefault="00310DA0" w:rsidP="0067027A"/>
        </w:tc>
        <w:tc>
          <w:tcPr>
            <w:tcW w:w="282" w:type="dxa"/>
          </w:tcPr>
          <w:p w14:paraId="3613315D" w14:textId="77777777" w:rsidR="00310DA0" w:rsidRDefault="00310DA0" w:rsidP="0067027A"/>
        </w:tc>
        <w:tc>
          <w:tcPr>
            <w:tcW w:w="282" w:type="dxa"/>
          </w:tcPr>
          <w:p w14:paraId="3613315E" w14:textId="77777777" w:rsidR="00310DA0" w:rsidRDefault="00310DA0" w:rsidP="0067027A"/>
        </w:tc>
        <w:tc>
          <w:tcPr>
            <w:tcW w:w="282" w:type="dxa"/>
          </w:tcPr>
          <w:p w14:paraId="3613315F" w14:textId="77777777" w:rsidR="00310DA0" w:rsidRDefault="00310DA0" w:rsidP="0067027A"/>
        </w:tc>
        <w:tc>
          <w:tcPr>
            <w:tcW w:w="282" w:type="dxa"/>
          </w:tcPr>
          <w:p w14:paraId="36133160" w14:textId="77777777" w:rsidR="00310DA0" w:rsidRDefault="00310DA0" w:rsidP="0067027A"/>
        </w:tc>
        <w:tc>
          <w:tcPr>
            <w:tcW w:w="282" w:type="dxa"/>
          </w:tcPr>
          <w:p w14:paraId="36133161" w14:textId="77777777" w:rsidR="00310DA0" w:rsidRDefault="00310DA0" w:rsidP="0067027A"/>
        </w:tc>
        <w:tc>
          <w:tcPr>
            <w:tcW w:w="282" w:type="dxa"/>
          </w:tcPr>
          <w:p w14:paraId="36133162" w14:textId="77777777" w:rsidR="00310DA0" w:rsidRDefault="00310DA0" w:rsidP="0067027A"/>
        </w:tc>
        <w:tc>
          <w:tcPr>
            <w:tcW w:w="282" w:type="dxa"/>
          </w:tcPr>
          <w:p w14:paraId="36133163" w14:textId="77777777" w:rsidR="00310DA0" w:rsidRDefault="00310DA0" w:rsidP="0067027A"/>
        </w:tc>
        <w:tc>
          <w:tcPr>
            <w:tcW w:w="282" w:type="dxa"/>
          </w:tcPr>
          <w:p w14:paraId="36133164" w14:textId="77777777" w:rsidR="00310DA0" w:rsidRDefault="00310DA0" w:rsidP="0067027A"/>
        </w:tc>
        <w:tc>
          <w:tcPr>
            <w:tcW w:w="282" w:type="dxa"/>
          </w:tcPr>
          <w:p w14:paraId="36133165" w14:textId="77777777" w:rsidR="00310DA0" w:rsidRDefault="00310DA0" w:rsidP="0067027A"/>
        </w:tc>
        <w:tc>
          <w:tcPr>
            <w:tcW w:w="282" w:type="dxa"/>
          </w:tcPr>
          <w:p w14:paraId="36133166" w14:textId="77777777" w:rsidR="00310DA0" w:rsidRDefault="00310DA0" w:rsidP="0067027A"/>
        </w:tc>
        <w:tc>
          <w:tcPr>
            <w:tcW w:w="282" w:type="dxa"/>
          </w:tcPr>
          <w:p w14:paraId="36133167" w14:textId="77777777" w:rsidR="00310DA0" w:rsidRDefault="00310DA0" w:rsidP="0067027A"/>
        </w:tc>
        <w:tc>
          <w:tcPr>
            <w:tcW w:w="282" w:type="dxa"/>
          </w:tcPr>
          <w:p w14:paraId="36133168" w14:textId="77777777" w:rsidR="00310DA0" w:rsidRDefault="00310DA0" w:rsidP="0067027A"/>
        </w:tc>
        <w:tc>
          <w:tcPr>
            <w:tcW w:w="282" w:type="dxa"/>
          </w:tcPr>
          <w:p w14:paraId="36133169" w14:textId="77777777" w:rsidR="00310DA0" w:rsidRDefault="00310DA0" w:rsidP="0067027A"/>
        </w:tc>
        <w:tc>
          <w:tcPr>
            <w:tcW w:w="271" w:type="dxa"/>
          </w:tcPr>
          <w:p w14:paraId="3613316A" w14:textId="77777777" w:rsidR="00310DA0" w:rsidRDefault="00310DA0" w:rsidP="0067027A"/>
        </w:tc>
        <w:tc>
          <w:tcPr>
            <w:tcW w:w="271" w:type="dxa"/>
          </w:tcPr>
          <w:p w14:paraId="3613316B" w14:textId="77777777" w:rsidR="00310DA0" w:rsidRDefault="00310DA0" w:rsidP="0067027A"/>
        </w:tc>
        <w:tc>
          <w:tcPr>
            <w:tcW w:w="271" w:type="dxa"/>
          </w:tcPr>
          <w:p w14:paraId="3613316C" w14:textId="77777777" w:rsidR="00310DA0" w:rsidRDefault="00310DA0" w:rsidP="0067027A"/>
        </w:tc>
      </w:tr>
      <w:tr w:rsidR="00310DA0" w14:paraId="36133189"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6E" w14:textId="77777777" w:rsidR="00310DA0" w:rsidRDefault="00A17B95" w:rsidP="0067027A">
            <w:pPr>
              <w:rPr>
                <w:rFonts w:ascii="Arial" w:hAnsi="Arial" w:cs="Arial"/>
                <w:sz w:val="18"/>
                <w:szCs w:val="18"/>
              </w:rPr>
            </w:pPr>
            <w:r w:rsidRPr="00A17B95">
              <w:rPr>
                <w:rFonts w:ascii="Arial" w:hAnsi="Arial" w:cs="Arial"/>
                <w:sz w:val="18"/>
                <w:szCs w:val="18"/>
              </w:rPr>
              <w:t xml:space="preserve">Telefono </w:t>
            </w:r>
            <w:proofErr w:type="spellStart"/>
            <w:r w:rsidRPr="00A17B95">
              <w:rPr>
                <w:rFonts w:ascii="Arial" w:hAnsi="Arial" w:cs="Arial"/>
                <w:sz w:val="18"/>
                <w:szCs w:val="18"/>
              </w:rPr>
              <w:t>nr.</w:t>
            </w:r>
            <w:proofErr w:type="spellEnd"/>
          </w:p>
        </w:tc>
        <w:tc>
          <w:tcPr>
            <w:tcW w:w="282" w:type="dxa"/>
            <w:tcBorders>
              <w:left w:val="single" w:sz="4" w:space="0" w:color="D9D9D9" w:themeColor="background1" w:themeShade="D9"/>
            </w:tcBorders>
          </w:tcPr>
          <w:p w14:paraId="3613316F" w14:textId="77777777" w:rsidR="00310DA0" w:rsidRDefault="00310DA0" w:rsidP="0067027A"/>
        </w:tc>
        <w:tc>
          <w:tcPr>
            <w:tcW w:w="282" w:type="dxa"/>
          </w:tcPr>
          <w:p w14:paraId="36133170" w14:textId="77777777" w:rsidR="00310DA0" w:rsidRDefault="00310DA0" w:rsidP="0067027A"/>
        </w:tc>
        <w:tc>
          <w:tcPr>
            <w:tcW w:w="282" w:type="dxa"/>
          </w:tcPr>
          <w:p w14:paraId="36133171" w14:textId="77777777" w:rsidR="00310DA0" w:rsidRDefault="00310DA0" w:rsidP="0067027A"/>
        </w:tc>
        <w:tc>
          <w:tcPr>
            <w:tcW w:w="282" w:type="dxa"/>
          </w:tcPr>
          <w:p w14:paraId="36133172" w14:textId="77777777" w:rsidR="00310DA0" w:rsidRDefault="00310DA0" w:rsidP="0067027A"/>
        </w:tc>
        <w:tc>
          <w:tcPr>
            <w:tcW w:w="282" w:type="dxa"/>
          </w:tcPr>
          <w:p w14:paraId="36133173" w14:textId="77777777" w:rsidR="00310DA0" w:rsidRDefault="00310DA0" w:rsidP="0067027A"/>
        </w:tc>
        <w:tc>
          <w:tcPr>
            <w:tcW w:w="282" w:type="dxa"/>
          </w:tcPr>
          <w:p w14:paraId="36133174" w14:textId="77777777" w:rsidR="00310DA0" w:rsidRDefault="00310DA0" w:rsidP="0067027A"/>
        </w:tc>
        <w:tc>
          <w:tcPr>
            <w:tcW w:w="282" w:type="dxa"/>
          </w:tcPr>
          <w:p w14:paraId="36133175" w14:textId="77777777" w:rsidR="00310DA0" w:rsidRDefault="00310DA0" w:rsidP="0067027A"/>
        </w:tc>
        <w:tc>
          <w:tcPr>
            <w:tcW w:w="282" w:type="dxa"/>
          </w:tcPr>
          <w:p w14:paraId="36133176" w14:textId="77777777" w:rsidR="00310DA0" w:rsidRDefault="00310DA0" w:rsidP="0067027A"/>
        </w:tc>
        <w:tc>
          <w:tcPr>
            <w:tcW w:w="282" w:type="dxa"/>
          </w:tcPr>
          <w:p w14:paraId="36133177" w14:textId="77777777" w:rsidR="00310DA0" w:rsidRDefault="00310DA0" w:rsidP="0067027A"/>
        </w:tc>
        <w:tc>
          <w:tcPr>
            <w:tcW w:w="282" w:type="dxa"/>
          </w:tcPr>
          <w:p w14:paraId="36133178" w14:textId="77777777" w:rsidR="00310DA0" w:rsidRDefault="00310DA0" w:rsidP="0067027A"/>
        </w:tc>
        <w:tc>
          <w:tcPr>
            <w:tcW w:w="282" w:type="dxa"/>
          </w:tcPr>
          <w:p w14:paraId="36133179" w14:textId="77777777" w:rsidR="00310DA0" w:rsidRDefault="00310DA0" w:rsidP="0067027A"/>
        </w:tc>
        <w:tc>
          <w:tcPr>
            <w:tcW w:w="282" w:type="dxa"/>
          </w:tcPr>
          <w:p w14:paraId="3613317A" w14:textId="77777777" w:rsidR="00310DA0" w:rsidRDefault="00310DA0" w:rsidP="0067027A"/>
        </w:tc>
        <w:tc>
          <w:tcPr>
            <w:tcW w:w="282" w:type="dxa"/>
          </w:tcPr>
          <w:p w14:paraId="3613317B" w14:textId="77777777" w:rsidR="00310DA0" w:rsidRDefault="00310DA0" w:rsidP="0067027A"/>
        </w:tc>
        <w:tc>
          <w:tcPr>
            <w:tcW w:w="282" w:type="dxa"/>
          </w:tcPr>
          <w:p w14:paraId="3613317C" w14:textId="77777777" w:rsidR="00310DA0" w:rsidRDefault="00310DA0" w:rsidP="0067027A"/>
        </w:tc>
        <w:tc>
          <w:tcPr>
            <w:tcW w:w="282" w:type="dxa"/>
          </w:tcPr>
          <w:p w14:paraId="3613317D" w14:textId="77777777" w:rsidR="00310DA0" w:rsidRDefault="00310DA0" w:rsidP="0067027A"/>
        </w:tc>
        <w:tc>
          <w:tcPr>
            <w:tcW w:w="282" w:type="dxa"/>
          </w:tcPr>
          <w:p w14:paraId="3613317E" w14:textId="77777777" w:rsidR="00310DA0" w:rsidRDefault="00310DA0" w:rsidP="0067027A"/>
        </w:tc>
        <w:tc>
          <w:tcPr>
            <w:tcW w:w="282" w:type="dxa"/>
          </w:tcPr>
          <w:p w14:paraId="3613317F" w14:textId="77777777" w:rsidR="00310DA0" w:rsidRDefault="00310DA0" w:rsidP="0067027A"/>
        </w:tc>
        <w:tc>
          <w:tcPr>
            <w:tcW w:w="282" w:type="dxa"/>
          </w:tcPr>
          <w:p w14:paraId="36133180" w14:textId="77777777" w:rsidR="00310DA0" w:rsidRDefault="00310DA0" w:rsidP="0067027A"/>
        </w:tc>
        <w:tc>
          <w:tcPr>
            <w:tcW w:w="282" w:type="dxa"/>
          </w:tcPr>
          <w:p w14:paraId="36133181" w14:textId="77777777" w:rsidR="00310DA0" w:rsidRDefault="00310DA0" w:rsidP="0067027A"/>
        </w:tc>
        <w:tc>
          <w:tcPr>
            <w:tcW w:w="282" w:type="dxa"/>
          </w:tcPr>
          <w:p w14:paraId="36133182" w14:textId="77777777" w:rsidR="00310DA0" w:rsidRDefault="00310DA0" w:rsidP="0067027A"/>
        </w:tc>
        <w:tc>
          <w:tcPr>
            <w:tcW w:w="282" w:type="dxa"/>
          </w:tcPr>
          <w:p w14:paraId="36133183" w14:textId="77777777" w:rsidR="00310DA0" w:rsidRDefault="00310DA0" w:rsidP="0067027A"/>
        </w:tc>
        <w:tc>
          <w:tcPr>
            <w:tcW w:w="282" w:type="dxa"/>
          </w:tcPr>
          <w:p w14:paraId="36133184" w14:textId="77777777" w:rsidR="00310DA0" w:rsidRDefault="00310DA0" w:rsidP="0067027A"/>
        </w:tc>
        <w:tc>
          <w:tcPr>
            <w:tcW w:w="282" w:type="dxa"/>
          </w:tcPr>
          <w:p w14:paraId="36133185" w14:textId="77777777" w:rsidR="00310DA0" w:rsidRDefault="00310DA0" w:rsidP="0067027A"/>
        </w:tc>
        <w:tc>
          <w:tcPr>
            <w:tcW w:w="271" w:type="dxa"/>
          </w:tcPr>
          <w:p w14:paraId="36133186" w14:textId="77777777" w:rsidR="00310DA0" w:rsidRDefault="00310DA0" w:rsidP="0067027A"/>
        </w:tc>
        <w:tc>
          <w:tcPr>
            <w:tcW w:w="271" w:type="dxa"/>
          </w:tcPr>
          <w:p w14:paraId="36133187" w14:textId="77777777" w:rsidR="00310DA0" w:rsidRDefault="00310DA0" w:rsidP="0067027A"/>
        </w:tc>
        <w:tc>
          <w:tcPr>
            <w:tcW w:w="271" w:type="dxa"/>
          </w:tcPr>
          <w:p w14:paraId="36133188" w14:textId="77777777" w:rsidR="00310DA0" w:rsidRDefault="00310DA0" w:rsidP="0067027A"/>
        </w:tc>
      </w:tr>
      <w:tr w:rsidR="00604DAA" w14:paraId="361331A5" w14:textId="77777777" w:rsidTr="00D8266D">
        <w:trPr>
          <w:trHeight w:val="256"/>
          <w:jc w:val="center"/>
        </w:trPr>
        <w:tc>
          <w:tcPr>
            <w:tcW w:w="34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13318A" w14:textId="77777777" w:rsidR="00604DAA" w:rsidRDefault="00A17B95" w:rsidP="0067027A">
            <w:pPr>
              <w:rPr>
                <w:rFonts w:ascii="Arial" w:hAnsi="Arial" w:cs="Arial"/>
                <w:sz w:val="18"/>
                <w:szCs w:val="18"/>
              </w:rPr>
            </w:pPr>
            <w:r>
              <w:rPr>
                <w:rFonts w:ascii="Arial" w:hAnsi="Arial" w:cs="Arial"/>
                <w:sz w:val="18"/>
                <w:szCs w:val="18"/>
              </w:rPr>
              <w:t>El. paštas</w:t>
            </w:r>
            <w:r w:rsidDel="00A17B95">
              <w:rPr>
                <w:rFonts w:ascii="Arial" w:hAnsi="Arial" w:cs="Arial"/>
                <w:sz w:val="18"/>
                <w:szCs w:val="18"/>
              </w:rPr>
              <w:t xml:space="preserve"> </w:t>
            </w:r>
          </w:p>
        </w:tc>
        <w:tc>
          <w:tcPr>
            <w:tcW w:w="282" w:type="dxa"/>
            <w:tcBorders>
              <w:left w:val="single" w:sz="4" w:space="0" w:color="D9D9D9" w:themeColor="background1" w:themeShade="D9"/>
            </w:tcBorders>
          </w:tcPr>
          <w:p w14:paraId="3613318B" w14:textId="77777777" w:rsidR="00604DAA" w:rsidRDefault="00604DAA" w:rsidP="0067027A"/>
        </w:tc>
        <w:tc>
          <w:tcPr>
            <w:tcW w:w="282" w:type="dxa"/>
          </w:tcPr>
          <w:p w14:paraId="3613318C" w14:textId="77777777" w:rsidR="00604DAA" w:rsidRDefault="00604DAA" w:rsidP="0067027A"/>
        </w:tc>
        <w:tc>
          <w:tcPr>
            <w:tcW w:w="282" w:type="dxa"/>
          </w:tcPr>
          <w:p w14:paraId="3613318D" w14:textId="77777777" w:rsidR="00604DAA" w:rsidRDefault="00604DAA" w:rsidP="0067027A"/>
        </w:tc>
        <w:tc>
          <w:tcPr>
            <w:tcW w:w="282" w:type="dxa"/>
          </w:tcPr>
          <w:p w14:paraId="3613318E" w14:textId="77777777" w:rsidR="00604DAA" w:rsidRDefault="00604DAA" w:rsidP="0067027A"/>
        </w:tc>
        <w:tc>
          <w:tcPr>
            <w:tcW w:w="282" w:type="dxa"/>
          </w:tcPr>
          <w:p w14:paraId="3613318F" w14:textId="77777777" w:rsidR="00604DAA" w:rsidRDefault="00604DAA" w:rsidP="0067027A"/>
        </w:tc>
        <w:tc>
          <w:tcPr>
            <w:tcW w:w="282" w:type="dxa"/>
          </w:tcPr>
          <w:p w14:paraId="36133190" w14:textId="77777777" w:rsidR="00604DAA" w:rsidRDefault="00604DAA" w:rsidP="0067027A"/>
        </w:tc>
        <w:tc>
          <w:tcPr>
            <w:tcW w:w="282" w:type="dxa"/>
          </w:tcPr>
          <w:p w14:paraId="36133191" w14:textId="77777777" w:rsidR="00604DAA" w:rsidRDefault="00604DAA" w:rsidP="0067027A"/>
        </w:tc>
        <w:tc>
          <w:tcPr>
            <w:tcW w:w="282" w:type="dxa"/>
          </w:tcPr>
          <w:p w14:paraId="36133192" w14:textId="77777777" w:rsidR="00604DAA" w:rsidRDefault="00604DAA" w:rsidP="0067027A"/>
        </w:tc>
        <w:tc>
          <w:tcPr>
            <w:tcW w:w="282" w:type="dxa"/>
          </w:tcPr>
          <w:p w14:paraId="36133193" w14:textId="77777777" w:rsidR="00604DAA" w:rsidRDefault="00604DAA" w:rsidP="0067027A"/>
        </w:tc>
        <w:tc>
          <w:tcPr>
            <w:tcW w:w="282" w:type="dxa"/>
          </w:tcPr>
          <w:p w14:paraId="36133194" w14:textId="77777777" w:rsidR="00604DAA" w:rsidRDefault="00604DAA" w:rsidP="0067027A"/>
        </w:tc>
        <w:tc>
          <w:tcPr>
            <w:tcW w:w="282" w:type="dxa"/>
          </w:tcPr>
          <w:p w14:paraId="36133195" w14:textId="77777777" w:rsidR="00604DAA" w:rsidRDefault="00604DAA" w:rsidP="0067027A"/>
        </w:tc>
        <w:tc>
          <w:tcPr>
            <w:tcW w:w="282" w:type="dxa"/>
          </w:tcPr>
          <w:p w14:paraId="36133196" w14:textId="77777777" w:rsidR="00604DAA" w:rsidRDefault="00604DAA" w:rsidP="0067027A"/>
        </w:tc>
        <w:tc>
          <w:tcPr>
            <w:tcW w:w="282" w:type="dxa"/>
          </w:tcPr>
          <w:p w14:paraId="36133197" w14:textId="77777777" w:rsidR="00604DAA" w:rsidRDefault="00604DAA" w:rsidP="0067027A"/>
        </w:tc>
        <w:tc>
          <w:tcPr>
            <w:tcW w:w="282" w:type="dxa"/>
          </w:tcPr>
          <w:p w14:paraId="36133198" w14:textId="77777777" w:rsidR="00604DAA" w:rsidRDefault="00604DAA" w:rsidP="0067027A"/>
        </w:tc>
        <w:tc>
          <w:tcPr>
            <w:tcW w:w="282" w:type="dxa"/>
          </w:tcPr>
          <w:p w14:paraId="36133199" w14:textId="77777777" w:rsidR="00604DAA" w:rsidRDefault="00604DAA" w:rsidP="0067027A"/>
        </w:tc>
        <w:tc>
          <w:tcPr>
            <w:tcW w:w="282" w:type="dxa"/>
          </w:tcPr>
          <w:p w14:paraId="3613319A" w14:textId="77777777" w:rsidR="00604DAA" w:rsidRDefault="00604DAA" w:rsidP="0067027A"/>
        </w:tc>
        <w:tc>
          <w:tcPr>
            <w:tcW w:w="282" w:type="dxa"/>
          </w:tcPr>
          <w:p w14:paraId="3613319B" w14:textId="77777777" w:rsidR="00604DAA" w:rsidRDefault="00604DAA" w:rsidP="0067027A"/>
        </w:tc>
        <w:tc>
          <w:tcPr>
            <w:tcW w:w="282" w:type="dxa"/>
          </w:tcPr>
          <w:p w14:paraId="3613319C" w14:textId="77777777" w:rsidR="00604DAA" w:rsidRDefault="00604DAA" w:rsidP="0067027A"/>
        </w:tc>
        <w:tc>
          <w:tcPr>
            <w:tcW w:w="282" w:type="dxa"/>
          </w:tcPr>
          <w:p w14:paraId="3613319D" w14:textId="77777777" w:rsidR="00604DAA" w:rsidRDefault="00604DAA" w:rsidP="0067027A"/>
        </w:tc>
        <w:tc>
          <w:tcPr>
            <w:tcW w:w="282" w:type="dxa"/>
          </w:tcPr>
          <w:p w14:paraId="3613319E" w14:textId="77777777" w:rsidR="00604DAA" w:rsidRDefault="00604DAA" w:rsidP="0067027A"/>
        </w:tc>
        <w:tc>
          <w:tcPr>
            <w:tcW w:w="282" w:type="dxa"/>
          </w:tcPr>
          <w:p w14:paraId="3613319F" w14:textId="77777777" w:rsidR="00604DAA" w:rsidRDefault="00604DAA" w:rsidP="0067027A"/>
        </w:tc>
        <w:tc>
          <w:tcPr>
            <w:tcW w:w="282" w:type="dxa"/>
          </w:tcPr>
          <w:p w14:paraId="361331A0" w14:textId="77777777" w:rsidR="00604DAA" w:rsidRDefault="00604DAA" w:rsidP="0067027A"/>
        </w:tc>
        <w:tc>
          <w:tcPr>
            <w:tcW w:w="282" w:type="dxa"/>
          </w:tcPr>
          <w:p w14:paraId="361331A1" w14:textId="77777777" w:rsidR="00604DAA" w:rsidRDefault="00604DAA" w:rsidP="0067027A"/>
        </w:tc>
        <w:tc>
          <w:tcPr>
            <w:tcW w:w="271" w:type="dxa"/>
          </w:tcPr>
          <w:p w14:paraId="361331A2" w14:textId="77777777" w:rsidR="00604DAA" w:rsidRDefault="00604DAA" w:rsidP="0067027A"/>
        </w:tc>
        <w:tc>
          <w:tcPr>
            <w:tcW w:w="271" w:type="dxa"/>
          </w:tcPr>
          <w:p w14:paraId="361331A3" w14:textId="77777777" w:rsidR="00604DAA" w:rsidRDefault="00604DAA" w:rsidP="0067027A"/>
        </w:tc>
        <w:tc>
          <w:tcPr>
            <w:tcW w:w="271" w:type="dxa"/>
          </w:tcPr>
          <w:p w14:paraId="361331A4" w14:textId="77777777" w:rsidR="00604DAA" w:rsidRDefault="00604DAA" w:rsidP="0067027A"/>
        </w:tc>
      </w:tr>
    </w:tbl>
    <w:p w14:paraId="361331A6" w14:textId="77777777" w:rsidR="00622628" w:rsidRPr="003767A3" w:rsidRDefault="00622628" w:rsidP="0067027A">
      <w:pPr>
        <w:jc w:val="both"/>
        <w:rPr>
          <w:sz w:val="12"/>
          <w:szCs w:val="12"/>
        </w:rPr>
      </w:pPr>
    </w:p>
    <w:p w14:paraId="361331A7" w14:textId="77777777" w:rsidR="00604DAA" w:rsidRDefault="00604DAA" w:rsidP="0067027A">
      <w:pPr>
        <w:jc w:val="both"/>
        <w:rPr>
          <w:rFonts w:ascii="Arial" w:hAnsi="Arial" w:cs="Arial"/>
          <w:b/>
          <w:sz w:val="20"/>
          <w:szCs w:val="20"/>
        </w:rPr>
      </w:pPr>
      <w:r>
        <w:rPr>
          <w:rFonts w:ascii="Arial" w:hAnsi="Arial" w:cs="Arial"/>
          <w:b/>
          <w:sz w:val="20"/>
          <w:szCs w:val="20"/>
        </w:rPr>
        <w:t>Įgalioto asmens, atsakingo už dujų apskaitą, kontaktiniai duomenys:</w:t>
      </w:r>
    </w:p>
    <w:tbl>
      <w:tblPr>
        <w:tblStyle w:val="TableGrid"/>
        <w:tblW w:w="512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1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604DAA" w:rsidRPr="00DA6CB2" w14:paraId="361331C3" w14:textId="77777777" w:rsidTr="00D8266D">
        <w:trPr>
          <w:trHeight w:val="256"/>
          <w:jc w:val="center"/>
        </w:trPr>
        <w:tc>
          <w:tcPr>
            <w:tcW w:w="3415" w:type="dxa"/>
            <w:shd w:val="clear" w:color="auto" w:fill="FFFFFF" w:themeFill="background1"/>
            <w:vAlign w:val="center"/>
          </w:tcPr>
          <w:p w14:paraId="361331A8" w14:textId="77777777" w:rsidR="00604DAA" w:rsidRPr="00DA6CB2" w:rsidRDefault="00604DAA" w:rsidP="0067027A">
            <w:pPr>
              <w:rPr>
                <w:rFonts w:ascii="Arial" w:hAnsi="Arial" w:cs="Arial"/>
                <w:sz w:val="18"/>
                <w:szCs w:val="18"/>
              </w:rPr>
            </w:pPr>
            <w:r>
              <w:rPr>
                <w:rFonts w:ascii="Arial" w:hAnsi="Arial" w:cs="Arial"/>
                <w:sz w:val="18"/>
                <w:szCs w:val="18"/>
              </w:rPr>
              <w:t xml:space="preserve">Vardas, pavardė </w:t>
            </w:r>
          </w:p>
        </w:tc>
        <w:tc>
          <w:tcPr>
            <w:tcW w:w="282" w:type="dxa"/>
          </w:tcPr>
          <w:p w14:paraId="361331A9" w14:textId="77777777" w:rsidR="00604DAA" w:rsidRPr="00DA6CB2" w:rsidRDefault="00604DAA" w:rsidP="0067027A">
            <w:pPr>
              <w:rPr>
                <w:rFonts w:ascii="Arial" w:hAnsi="Arial" w:cs="Arial"/>
              </w:rPr>
            </w:pPr>
          </w:p>
        </w:tc>
        <w:tc>
          <w:tcPr>
            <w:tcW w:w="282" w:type="dxa"/>
          </w:tcPr>
          <w:p w14:paraId="361331AA" w14:textId="77777777" w:rsidR="00604DAA" w:rsidRPr="00DA6CB2" w:rsidRDefault="00604DAA" w:rsidP="0067027A">
            <w:pPr>
              <w:rPr>
                <w:rFonts w:ascii="Arial" w:hAnsi="Arial" w:cs="Arial"/>
              </w:rPr>
            </w:pPr>
          </w:p>
        </w:tc>
        <w:tc>
          <w:tcPr>
            <w:tcW w:w="282" w:type="dxa"/>
          </w:tcPr>
          <w:p w14:paraId="361331AB" w14:textId="77777777" w:rsidR="00604DAA" w:rsidRPr="00DA6CB2" w:rsidRDefault="00604DAA" w:rsidP="0067027A">
            <w:pPr>
              <w:rPr>
                <w:rFonts w:ascii="Arial" w:hAnsi="Arial" w:cs="Arial"/>
              </w:rPr>
            </w:pPr>
          </w:p>
        </w:tc>
        <w:tc>
          <w:tcPr>
            <w:tcW w:w="282" w:type="dxa"/>
          </w:tcPr>
          <w:p w14:paraId="361331AC" w14:textId="77777777" w:rsidR="00604DAA" w:rsidRPr="00DA6CB2" w:rsidRDefault="00604DAA" w:rsidP="0067027A">
            <w:pPr>
              <w:rPr>
                <w:rFonts w:ascii="Arial" w:hAnsi="Arial" w:cs="Arial"/>
              </w:rPr>
            </w:pPr>
          </w:p>
        </w:tc>
        <w:tc>
          <w:tcPr>
            <w:tcW w:w="282" w:type="dxa"/>
          </w:tcPr>
          <w:p w14:paraId="361331AD" w14:textId="77777777" w:rsidR="00604DAA" w:rsidRPr="00DA6CB2" w:rsidRDefault="00604DAA" w:rsidP="0067027A">
            <w:pPr>
              <w:rPr>
                <w:rFonts w:ascii="Arial" w:hAnsi="Arial" w:cs="Arial"/>
              </w:rPr>
            </w:pPr>
          </w:p>
        </w:tc>
        <w:tc>
          <w:tcPr>
            <w:tcW w:w="282" w:type="dxa"/>
          </w:tcPr>
          <w:p w14:paraId="361331AE" w14:textId="77777777" w:rsidR="00604DAA" w:rsidRPr="00DA6CB2" w:rsidRDefault="00604DAA" w:rsidP="0067027A">
            <w:pPr>
              <w:rPr>
                <w:rFonts w:ascii="Arial" w:hAnsi="Arial" w:cs="Arial"/>
              </w:rPr>
            </w:pPr>
          </w:p>
        </w:tc>
        <w:tc>
          <w:tcPr>
            <w:tcW w:w="282" w:type="dxa"/>
          </w:tcPr>
          <w:p w14:paraId="361331AF" w14:textId="77777777" w:rsidR="00604DAA" w:rsidRPr="00DA6CB2" w:rsidRDefault="00604DAA" w:rsidP="0067027A">
            <w:pPr>
              <w:rPr>
                <w:rFonts w:ascii="Arial" w:hAnsi="Arial" w:cs="Arial"/>
              </w:rPr>
            </w:pPr>
          </w:p>
        </w:tc>
        <w:tc>
          <w:tcPr>
            <w:tcW w:w="282" w:type="dxa"/>
          </w:tcPr>
          <w:p w14:paraId="361331B0" w14:textId="77777777" w:rsidR="00604DAA" w:rsidRPr="00DA6CB2" w:rsidRDefault="00604DAA" w:rsidP="0067027A">
            <w:pPr>
              <w:rPr>
                <w:rFonts w:ascii="Arial" w:hAnsi="Arial" w:cs="Arial"/>
              </w:rPr>
            </w:pPr>
          </w:p>
        </w:tc>
        <w:tc>
          <w:tcPr>
            <w:tcW w:w="282" w:type="dxa"/>
          </w:tcPr>
          <w:p w14:paraId="361331B1" w14:textId="77777777" w:rsidR="00604DAA" w:rsidRPr="00DA6CB2" w:rsidRDefault="00604DAA" w:rsidP="0067027A">
            <w:pPr>
              <w:rPr>
                <w:rFonts w:ascii="Arial" w:hAnsi="Arial" w:cs="Arial"/>
              </w:rPr>
            </w:pPr>
          </w:p>
        </w:tc>
        <w:tc>
          <w:tcPr>
            <w:tcW w:w="282" w:type="dxa"/>
          </w:tcPr>
          <w:p w14:paraId="361331B2" w14:textId="77777777" w:rsidR="00604DAA" w:rsidRPr="00DA6CB2" w:rsidRDefault="00604DAA" w:rsidP="0067027A">
            <w:pPr>
              <w:rPr>
                <w:rFonts w:ascii="Arial" w:hAnsi="Arial" w:cs="Arial"/>
              </w:rPr>
            </w:pPr>
          </w:p>
        </w:tc>
        <w:tc>
          <w:tcPr>
            <w:tcW w:w="282" w:type="dxa"/>
          </w:tcPr>
          <w:p w14:paraId="361331B3" w14:textId="77777777" w:rsidR="00604DAA" w:rsidRPr="00DA6CB2" w:rsidRDefault="00604DAA" w:rsidP="0067027A">
            <w:pPr>
              <w:rPr>
                <w:rFonts w:ascii="Arial" w:hAnsi="Arial" w:cs="Arial"/>
              </w:rPr>
            </w:pPr>
          </w:p>
        </w:tc>
        <w:tc>
          <w:tcPr>
            <w:tcW w:w="282" w:type="dxa"/>
          </w:tcPr>
          <w:p w14:paraId="361331B4" w14:textId="77777777" w:rsidR="00604DAA" w:rsidRPr="00DA6CB2" w:rsidRDefault="00604DAA" w:rsidP="0067027A">
            <w:pPr>
              <w:rPr>
                <w:rFonts w:ascii="Arial" w:hAnsi="Arial" w:cs="Arial"/>
              </w:rPr>
            </w:pPr>
          </w:p>
        </w:tc>
        <w:tc>
          <w:tcPr>
            <w:tcW w:w="282" w:type="dxa"/>
          </w:tcPr>
          <w:p w14:paraId="361331B5" w14:textId="77777777" w:rsidR="00604DAA" w:rsidRPr="00DA6CB2" w:rsidRDefault="00604DAA" w:rsidP="0067027A">
            <w:pPr>
              <w:rPr>
                <w:rFonts w:ascii="Arial" w:hAnsi="Arial" w:cs="Arial"/>
              </w:rPr>
            </w:pPr>
          </w:p>
        </w:tc>
        <w:tc>
          <w:tcPr>
            <w:tcW w:w="282" w:type="dxa"/>
          </w:tcPr>
          <w:p w14:paraId="361331B6" w14:textId="77777777" w:rsidR="00604DAA" w:rsidRPr="00DA6CB2" w:rsidRDefault="00604DAA" w:rsidP="0067027A">
            <w:pPr>
              <w:rPr>
                <w:rFonts w:ascii="Arial" w:hAnsi="Arial" w:cs="Arial"/>
              </w:rPr>
            </w:pPr>
          </w:p>
        </w:tc>
        <w:tc>
          <w:tcPr>
            <w:tcW w:w="282" w:type="dxa"/>
          </w:tcPr>
          <w:p w14:paraId="361331B7" w14:textId="77777777" w:rsidR="00604DAA" w:rsidRPr="00DA6CB2" w:rsidRDefault="00604DAA" w:rsidP="0067027A">
            <w:pPr>
              <w:rPr>
                <w:rFonts w:ascii="Arial" w:hAnsi="Arial" w:cs="Arial"/>
              </w:rPr>
            </w:pPr>
          </w:p>
        </w:tc>
        <w:tc>
          <w:tcPr>
            <w:tcW w:w="282" w:type="dxa"/>
          </w:tcPr>
          <w:p w14:paraId="361331B8" w14:textId="77777777" w:rsidR="00604DAA" w:rsidRPr="00DA6CB2" w:rsidRDefault="00604DAA" w:rsidP="0067027A">
            <w:pPr>
              <w:rPr>
                <w:rFonts w:ascii="Arial" w:hAnsi="Arial" w:cs="Arial"/>
              </w:rPr>
            </w:pPr>
          </w:p>
        </w:tc>
        <w:tc>
          <w:tcPr>
            <w:tcW w:w="282" w:type="dxa"/>
          </w:tcPr>
          <w:p w14:paraId="361331B9" w14:textId="77777777" w:rsidR="00604DAA" w:rsidRPr="00DA6CB2" w:rsidRDefault="00604DAA" w:rsidP="0067027A">
            <w:pPr>
              <w:rPr>
                <w:rFonts w:ascii="Arial" w:hAnsi="Arial" w:cs="Arial"/>
              </w:rPr>
            </w:pPr>
          </w:p>
        </w:tc>
        <w:tc>
          <w:tcPr>
            <w:tcW w:w="282" w:type="dxa"/>
          </w:tcPr>
          <w:p w14:paraId="361331BA" w14:textId="77777777" w:rsidR="00604DAA" w:rsidRPr="00DA6CB2" w:rsidRDefault="00604DAA" w:rsidP="0067027A">
            <w:pPr>
              <w:rPr>
                <w:rFonts w:ascii="Arial" w:hAnsi="Arial" w:cs="Arial"/>
              </w:rPr>
            </w:pPr>
          </w:p>
        </w:tc>
        <w:tc>
          <w:tcPr>
            <w:tcW w:w="282" w:type="dxa"/>
          </w:tcPr>
          <w:p w14:paraId="361331BB" w14:textId="77777777" w:rsidR="00604DAA" w:rsidRPr="00DA6CB2" w:rsidRDefault="00604DAA" w:rsidP="0067027A">
            <w:pPr>
              <w:rPr>
                <w:rFonts w:ascii="Arial" w:hAnsi="Arial" w:cs="Arial"/>
              </w:rPr>
            </w:pPr>
          </w:p>
        </w:tc>
        <w:tc>
          <w:tcPr>
            <w:tcW w:w="282" w:type="dxa"/>
          </w:tcPr>
          <w:p w14:paraId="361331BC" w14:textId="77777777" w:rsidR="00604DAA" w:rsidRPr="00DA6CB2" w:rsidRDefault="00604DAA" w:rsidP="0067027A">
            <w:pPr>
              <w:rPr>
                <w:rFonts w:ascii="Arial" w:hAnsi="Arial" w:cs="Arial"/>
              </w:rPr>
            </w:pPr>
          </w:p>
        </w:tc>
        <w:tc>
          <w:tcPr>
            <w:tcW w:w="282" w:type="dxa"/>
          </w:tcPr>
          <w:p w14:paraId="361331BD" w14:textId="77777777" w:rsidR="00604DAA" w:rsidRPr="00DA6CB2" w:rsidRDefault="00604DAA" w:rsidP="0067027A">
            <w:pPr>
              <w:rPr>
                <w:rFonts w:ascii="Arial" w:hAnsi="Arial" w:cs="Arial"/>
              </w:rPr>
            </w:pPr>
          </w:p>
        </w:tc>
        <w:tc>
          <w:tcPr>
            <w:tcW w:w="282" w:type="dxa"/>
          </w:tcPr>
          <w:p w14:paraId="361331BE" w14:textId="77777777" w:rsidR="00604DAA" w:rsidRPr="00DA6CB2" w:rsidRDefault="00604DAA" w:rsidP="0067027A">
            <w:pPr>
              <w:rPr>
                <w:rFonts w:ascii="Arial" w:hAnsi="Arial" w:cs="Arial"/>
              </w:rPr>
            </w:pPr>
          </w:p>
        </w:tc>
        <w:tc>
          <w:tcPr>
            <w:tcW w:w="282" w:type="dxa"/>
          </w:tcPr>
          <w:p w14:paraId="361331BF" w14:textId="77777777" w:rsidR="00604DAA" w:rsidRPr="00DA6CB2" w:rsidRDefault="00604DAA" w:rsidP="0067027A">
            <w:pPr>
              <w:rPr>
                <w:rFonts w:ascii="Arial" w:hAnsi="Arial" w:cs="Arial"/>
              </w:rPr>
            </w:pPr>
          </w:p>
        </w:tc>
        <w:tc>
          <w:tcPr>
            <w:tcW w:w="271" w:type="dxa"/>
          </w:tcPr>
          <w:p w14:paraId="361331C0" w14:textId="77777777" w:rsidR="00604DAA" w:rsidRPr="00DA6CB2" w:rsidRDefault="00604DAA" w:rsidP="0067027A">
            <w:pPr>
              <w:rPr>
                <w:rFonts w:ascii="Arial" w:hAnsi="Arial" w:cs="Arial"/>
              </w:rPr>
            </w:pPr>
          </w:p>
        </w:tc>
        <w:tc>
          <w:tcPr>
            <w:tcW w:w="271" w:type="dxa"/>
          </w:tcPr>
          <w:p w14:paraId="361331C1" w14:textId="77777777" w:rsidR="00604DAA" w:rsidRPr="00DA6CB2" w:rsidRDefault="00604DAA" w:rsidP="0067027A">
            <w:pPr>
              <w:rPr>
                <w:rFonts w:ascii="Arial" w:hAnsi="Arial" w:cs="Arial"/>
              </w:rPr>
            </w:pPr>
          </w:p>
        </w:tc>
        <w:tc>
          <w:tcPr>
            <w:tcW w:w="271" w:type="dxa"/>
          </w:tcPr>
          <w:p w14:paraId="361331C2" w14:textId="77777777" w:rsidR="00604DAA" w:rsidRPr="00DA6CB2" w:rsidRDefault="00604DAA" w:rsidP="0067027A">
            <w:pPr>
              <w:rPr>
                <w:rFonts w:ascii="Arial" w:hAnsi="Arial" w:cs="Arial"/>
              </w:rPr>
            </w:pPr>
          </w:p>
        </w:tc>
      </w:tr>
      <w:tr w:rsidR="00A068DC" w:rsidRPr="00DA6CB2" w14:paraId="361331DB" w14:textId="77777777" w:rsidTr="004038B1">
        <w:trPr>
          <w:trHeight w:val="256"/>
          <w:jc w:val="center"/>
        </w:trPr>
        <w:tc>
          <w:tcPr>
            <w:tcW w:w="3415" w:type="dxa"/>
            <w:shd w:val="clear" w:color="auto" w:fill="FFFFFF" w:themeFill="background1"/>
            <w:vAlign w:val="center"/>
          </w:tcPr>
          <w:p w14:paraId="361331C4" w14:textId="77777777" w:rsidR="00A068DC" w:rsidRPr="00DA6CB2" w:rsidRDefault="00A068DC" w:rsidP="0067027A">
            <w:pPr>
              <w:rPr>
                <w:rFonts w:ascii="Arial" w:hAnsi="Arial" w:cs="Arial"/>
                <w:sz w:val="18"/>
                <w:szCs w:val="18"/>
              </w:rPr>
            </w:pPr>
            <w:r>
              <w:rPr>
                <w:rFonts w:ascii="Arial" w:hAnsi="Arial" w:cs="Arial"/>
                <w:sz w:val="18"/>
                <w:szCs w:val="18"/>
              </w:rPr>
              <w:t xml:space="preserve">Telefono </w:t>
            </w:r>
            <w:proofErr w:type="spellStart"/>
            <w:r>
              <w:rPr>
                <w:rFonts w:ascii="Arial" w:hAnsi="Arial" w:cs="Arial"/>
                <w:sz w:val="18"/>
                <w:szCs w:val="18"/>
              </w:rPr>
              <w:t>nr.</w:t>
            </w:r>
            <w:proofErr w:type="spellEnd"/>
          </w:p>
        </w:tc>
        <w:tc>
          <w:tcPr>
            <w:tcW w:w="282" w:type="dxa"/>
          </w:tcPr>
          <w:p w14:paraId="361331C5" w14:textId="77777777" w:rsidR="00A068DC" w:rsidRPr="00DA6CB2" w:rsidRDefault="00A068DC" w:rsidP="0067027A">
            <w:pPr>
              <w:rPr>
                <w:rFonts w:ascii="Arial" w:hAnsi="Arial" w:cs="Arial"/>
              </w:rPr>
            </w:pPr>
          </w:p>
        </w:tc>
        <w:tc>
          <w:tcPr>
            <w:tcW w:w="282" w:type="dxa"/>
          </w:tcPr>
          <w:p w14:paraId="361331C6" w14:textId="77777777" w:rsidR="00A068DC" w:rsidRPr="00DA6CB2" w:rsidRDefault="00A068DC" w:rsidP="0067027A">
            <w:pPr>
              <w:rPr>
                <w:rFonts w:ascii="Arial" w:hAnsi="Arial" w:cs="Arial"/>
              </w:rPr>
            </w:pPr>
          </w:p>
        </w:tc>
        <w:tc>
          <w:tcPr>
            <w:tcW w:w="282" w:type="dxa"/>
          </w:tcPr>
          <w:p w14:paraId="361331C7" w14:textId="77777777" w:rsidR="00A068DC" w:rsidRPr="00DA6CB2" w:rsidRDefault="00A068DC" w:rsidP="0067027A">
            <w:pPr>
              <w:rPr>
                <w:rFonts w:ascii="Arial" w:hAnsi="Arial" w:cs="Arial"/>
              </w:rPr>
            </w:pPr>
          </w:p>
        </w:tc>
        <w:tc>
          <w:tcPr>
            <w:tcW w:w="282" w:type="dxa"/>
          </w:tcPr>
          <w:p w14:paraId="361331C8" w14:textId="77777777" w:rsidR="00A068DC" w:rsidRPr="00DA6CB2" w:rsidRDefault="00A068DC" w:rsidP="0067027A">
            <w:pPr>
              <w:rPr>
                <w:rFonts w:ascii="Arial" w:hAnsi="Arial" w:cs="Arial"/>
              </w:rPr>
            </w:pPr>
          </w:p>
        </w:tc>
        <w:tc>
          <w:tcPr>
            <w:tcW w:w="282" w:type="dxa"/>
          </w:tcPr>
          <w:p w14:paraId="361331C9" w14:textId="77777777" w:rsidR="00A068DC" w:rsidRPr="00DA6CB2" w:rsidRDefault="00A068DC" w:rsidP="0067027A">
            <w:pPr>
              <w:rPr>
                <w:rFonts w:ascii="Arial" w:hAnsi="Arial" w:cs="Arial"/>
              </w:rPr>
            </w:pPr>
          </w:p>
        </w:tc>
        <w:tc>
          <w:tcPr>
            <w:tcW w:w="282" w:type="dxa"/>
          </w:tcPr>
          <w:p w14:paraId="361331CA" w14:textId="77777777" w:rsidR="00A068DC" w:rsidRPr="00DA6CB2" w:rsidRDefault="00A068DC" w:rsidP="0067027A">
            <w:pPr>
              <w:rPr>
                <w:rFonts w:ascii="Arial" w:hAnsi="Arial" w:cs="Arial"/>
              </w:rPr>
            </w:pPr>
          </w:p>
        </w:tc>
        <w:tc>
          <w:tcPr>
            <w:tcW w:w="282" w:type="dxa"/>
          </w:tcPr>
          <w:p w14:paraId="361331CB" w14:textId="77777777" w:rsidR="00A068DC" w:rsidRPr="00DA6CB2" w:rsidRDefault="00A068DC" w:rsidP="0067027A">
            <w:pPr>
              <w:rPr>
                <w:rFonts w:ascii="Arial" w:hAnsi="Arial" w:cs="Arial"/>
              </w:rPr>
            </w:pPr>
          </w:p>
        </w:tc>
        <w:tc>
          <w:tcPr>
            <w:tcW w:w="282" w:type="dxa"/>
          </w:tcPr>
          <w:p w14:paraId="361331CC" w14:textId="77777777" w:rsidR="00A068DC" w:rsidRPr="00DA6CB2" w:rsidRDefault="00A068DC" w:rsidP="0067027A">
            <w:pPr>
              <w:rPr>
                <w:rFonts w:ascii="Arial" w:hAnsi="Arial" w:cs="Arial"/>
              </w:rPr>
            </w:pPr>
          </w:p>
        </w:tc>
        <w:tc>
          <w:tcPr>
            <w:tcW w:w="282" w:type="dxa"/>
          </w:tcPr>
          <w:p w14:paraId="361331CD" w14:textId="77777777" w:rsidR="00A068DC" w:rsidRPr="00DA6CB2" w:rsidRDefault="00A068DC" w:rsidP="0067027A">
            <w:pPr>
              <w:rPr>
                <w:rFonts w:ascii="Arial" w:hAnsi="Arial" w:cs="Arial"/>
              </w:rPr>
            </w:pPr>
          </w:p>
        </w:tc>
        <w:tc>
          <w:tcPr>
            <w:tcW w:w="1410" w:type="dxa"/>
            <w:gridSpan w:val="5"/>
          </w:tcPr>
          <w:p w14:paraId="361331CE" w14:textId="77777777" w:rsidR="00A068DC" w:rsidRPr="00DA6CB2" w:rsidRDefault="00A068DC" w:rsidP="0067027A">
            <w:pPr>
              <w:rPr>
                <w:rFonts w:ascii="Arial" w:hAnsi="Arial" w:cs="Arial"/>
              </w:rPr>
            </w:pPr>
            <w:r w:rsidRPr="00D8266D">
              <w:rPr>
                <w:rFonts w:ascii="Arial" w:hAnsi="Arial" w:cs="Arial"/>
                <w:sz w:val="18"/>
                <w:szCs w:val="18"/>
              </w:rPr>
              <w:t>El. paštas</w:t>
            </w:r>
          </w:p>
        </w:tc>
        <w:tc>
          <w:tcPr>
            <w:tcW w:w="282" w:type="dxa"/>
          </w:tcPr>
          <w:p w14:paraId="361331CF" w14:textId="77777777" w:rsidR="00A068DC" w:rsidRPr="00DA6CB2" w:rsidRDefault="00A068DC" w:rsidP="0067027A">
            <w:pPr>
              <w:rPr>
                <w:rFonts w:ascii="Arial" w:hAnsi="Arial" w:cs="Arial"/>
              </w:rPr>
            </w:pPr>
          </w:p>
        </w:tc>
        <w:tc>
          <w:tcPr>
            <w:tcW w:w="282" w:type="dxa"/>
          </w:tcPr>
          <w:p w14:paraId="361331D0" w14:textId="77777777" w:rsidR="00A068DC" w:rsidRPr="00DA6CB2" w:rsidRDefault="00A068DC" w:rsidP="0067027A">
            <w:pPr>
              <w:rPr>
                <w:rFonts w:ascii="Arial" w:hAnsi="Arial" w:cs="Arial"/>
              </w:rPr>
            </w:pPr>
          </w:p>
        </w:tc>
        <w:tc>
          <w:tcPr>
            <w:tcW w:w="282" w:type="dxa"/>
          </w:tcPr>
          <w:p w14:paraId="361331D1" w14:textId="77777777" w:rsidR="00A068DC" w:rsidRPr="00DA6CB2" w:rsidRDefault="00A068DC" w:rsidP="0067027A">
            <w:pPr>
              <w:rPr>
                <w:rFonts w:ascii="Arial" w:hAnsi="Arial" w:cs="Arial"/>
              </w:rPr>
            </w:pPr>
          </w:p>
        </w:tc>
        <w:tc>
          <w:tcPr>
            <w:tcW w:w="282" w:type="dxa"/>
          </w:tcPr>
          <w:p w14:paraId="361331D2" w14:textId="77777777" w:rsidR="00A068DC" w:rsidRPr="00DA6CB2" w:rsidRDefault="00A068DC" w:rsidP="0067027A">
            <w:pPr>
              <w:rPr>
                <w:rFonts w:ascii="Arial" w:hAnsi="Arial" w:cs="Arial"/>
              </w:rPr>
            </w:pPr>
          </w:p>
        </w:tc>
        <w:tc>
          <w:tcPr>
            <w:tcW w:w="282" w:type="dxa"/>
          </w:tcPr>
          <w:p w14:paraId="361331D3" w14:textId="77777777" w:rsidR="00A068DC" w:rsidRPr="00DA6CB2" w:rsidRDefault="00A068DC" w:rsidP="0067027A">
            <w:pPr>
              <w:rPr>
                <w:rFonts w:ascii="Arial" w:hAnsi="Arial" w:cs="Arial"/>
              </w:rPr>
            </w:pPr>
          </w:p>
        </w:tc>
        <w:tc>
          <w:tcPr>
            <w:tcW w:w="282" w:type="dxa"/>
          </w:tcPr>
          <w:p w14:paraId="361331D4" w14:textId="77777777" w:rsidR="00A068DC" w:rsidRPr="00DA6CB2" w:rsidRDefault="00A068DC" w:rsidP="0067027A">
            <w:pPr>
              <w:rPr>
                <w:rFonts w:ascii="Arial" w:hAnsi="Arial" w:cs="Arial"/>
              </w:rPr>
            </w:pPr>
          </w:p>
        </w:tc>
        <w:tc>
          <w:tcPr>
            <w:tcW w:w="282" w:type="dxa"/>
          </w:tcPr>
          <w:p w14:paraId="361331D5" w14:textId="77777777" w:rsidR="00A068DC" w:rsidRPr="00DA6CB2" w:rsidRDefault="00A068DC" w:rsidP="0067027A">
            <w:pPr>
              <w:rPr>
                <w:rFonts w:ascii="Arial" w:hAnsi="Arial" w:cs="Arial"/>
              </w:rPr>
            </w:pPr>
          </w:p>
        </w:tc>
        <w:tc>
          <w:tcPr>
            <w:tcW w:w="282" w:type="dxa"/>
          </w:tcPr>
          <w:p w14:paraId="361331D6" w14:textId="77777777" w:rsidR="00A068DC" w:rsidRPr="00DA6CB2" w:rsidRDefault="00A068DC" w:rsidP="0067027A">
            <w:pPr>
              <w:rPr>
                <w:rFonts w:ascii="Arial" w:hAnsi="Arial" w:cs="Arial"/>
              </w:rPr>
            </w:pPr>
          </w:p>
        </w:tc>
        <w:tc>
          <w:tcPr>
            <w:tcW w:w="282" w:type="dxa"/>
          </w:tcPr>
          <w:p w14:paraId="361331D7" w14:textId="77777777" w:rsidR="00A068DC" w:rsidRPr="00DA6CB2" w:rsidRDefault="00A068DC" w:rsidP="0067027A">
            <w:pPr>
              <w:rPr>
                <w:rFonts w:ascii="Arial" w:hAnsi="Arial" w:cs="Arial"/>
              </w:rPr>
            </w:pPr>
          </w:p>
        </w:tc>
        <w:tc>
          <w:tcPr>
            <w:tcW w:w="271" w:type="dxa"/>
          </w:tcPr>
          <w:p w14:paraId="361331D8" w14:textId="77777777" w:rsidR="00A068DC" w:rsidRPr="00DA6CB2" w:rsidRDefault="00A068DC" w:rsidP="0067027A">
            <w:pPr>
              <w:rPr>
                <w:rFonts w:ascii="Arial" w:hAnsi="Arial" w:cs="Arial"/>
              </w:rPr>
            </w:pPr>
          </w:p>
        </w:tc>
        <w:tc>
          <w:tcPr>
            <w:tcW w:w="271" w:type="dxa"/>
          </w:tcPr>
          <w:p w14:paraId="361331D9" w14:textId="77777777" w:rsidR="00A068DC" w:rsidRPr="00DA6CB2" w:rsidRDefault="00A068DC" w:rsidP="0067027A">
            <w:pPr>
              <w:rPr>
                <w:rFonts w:ascii="Arial" w:hAnsi="Arial" w:cs="Arial"/>
              </w:rPr>
            </w:pPr>
          </w:p>
        </w:tc>
        <w:tc>
          <w:tcPr>
            <w:tcW w:w="271" w:type="dxa"/>
          </w:tcPr>
          <w:p w14:paraId="361331DA" w14:textId="77777777" w:rsidR="00A068DC" w:rsidRPr="00DA6CB2" w:rsidRDefault="00A068DC" w:rsidP="0067027A">
            <w:pPr>
              <w:rPr>
                <w:rFonts w:ascii="Arial" w:hAnsi="Arial" w:cs="Arial"/>
              </w:rPr>
            </w:pPr>
          </w:p>
        </w:tc>
      </w:tr>
    </w:tbl>
    <w:p w14:paraId="361331DC" w14:textId="77777777" w:rsidR="00604DAA" w:rsidRPr="003767A3" w:rsidRDefault="00604DAA" w:rsidP="0067027A">
      <w:pPr>
        <w:jc w:val="both"/>
        <w:rPr>
          <w:sz w:val="12"/>
          <w:szCs w:val="12"/>
        </w:rPr>
      </w:pPr>
    </w:p>
    <w:p w14:paraId="361331DD" w14:textId="77777777" w:rsidR="00DA6CB2" w:rsidRPr="00DA6CB2" w:rsidRDefault="00604DAA" w:rsidP="0067027A">
      <w:pPr>
        <w:rPr>
          <w:rFonts w:ascii="Arial" w:hAnsi="Arial" w:cs="Arial"/>
          <w:b/>
          <w:sz w:val="20"/>
          <w:szCs w:val="20"/>
        </w:rPr>
      </w:pPr>
      <w:r>
        <w:rPr>
          <w:rFonts w:ascii="Arial" w:hAnsi="Arial" w:cs="Arial"/>
          <w:b/>
          <w:sz w:val="20"/>
          <w:szCs w:val="20"/>
        </w:rPr>
        <w:t xml:space="preserve">Informacija apie gamtinių dujų tiekimą: </w:t>
      </w:r>
    </w:p>
    <w:tbl>
      <w:tblPr>
        <w:tblStyle w:val="TableGrid"/>
        <w:tblW w:w="5152"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5530"/>
      </w:tblGrid>
      <w:tr w:rsidR="008305AF" w:rsidRPr="00424F10" w14:paraId="361331E0" w14:textId="77777777" w:rsidTr="00D8266D">
        <w:trPr>
          <w:trHeight w:val="256"/>
        </w:trPr>
        <w:tc>
          <w:tcPr>
            <w:tcW w:w="5245" w:type="dxa"/>
            <w:shd w:val="clear" w:color="auto" w:fill="FFFFFF" w:themeFill="background1"/>
            <w:vAlign w:val="center"/>
          </w:tcPr>
          <w:p w14:paraId="361331DE" w14:textId="77777777" w:rsidR="0082207C" w:rsidRPr="008A00B7" w:rsidRDefault="0082207C" w:rsidP="0067027A">
            <w:pPr>
              <w:rPr>
                <w:rFonts w:ascii="Arial" w:hAnsi="Arial" w:cs="Arial"/>
                <w:sz w:val="18"/>
                <w:szCs w:val="18"/>
              </w:rPr>
            </w:pPr>
            <w:r>
              <w:rPr>
                <w:rFonts w:ascii="Arial" w:hAnsi="Arial" w:cs="Arial"/>
                <w:sz w:val="18"/>
                <w:szCs w:val="18"/>
              </w:rPr>
              <w:t>Ilgalaikiai išleidimo (perdavimo) pajėgumai</w:t>
            </w:r>
            <w:r w:rsidR="003D69E1" w:rsidRPr="00FA1FC4">
              <w:rPr>
                <w:rFonts w:ascii="Arial" w:hAnsi="Arial" w:cs="Arial"/>
                <w:sz w:val="18"/>
                <w:szCs w:val="18"/>
                <w:vertAlign w:val="superscript"/>
              </w:rPr>
              <w:t>1</w:t>
            </w:r>
            <w:r w:rsidR="008A00B7">
              <w:rPr>
                <w:rFonts w:ascii="Arial" w:hAnsi="Arial" w:cs="Arial"/>
                <w:sz w:val="18"/>
                <w:szCs w:val="18"/>
              </w:rPr>
              <w:t>, MWh/parą/metus</w:t>
            </w:r>
          </w:p>
        </w:tc>
        <w:tc>
          <w:tcPr>
            <w:tcW w:w="5529" w:type="dxa"/>
          </w:tcPr>
          <w:p w14:paraId="361331DF" w14:textId="77777777" w:rsidR="0082207C" w:rsidRPr="00D8266D" w:rsidRDefault="0082207C" w:rsidP="0067027A">
            <w:pPr>
              <w:jc w:val="both"/>
              <w:rPr>
                <w:rFonts w:ascii="Arial" w:hAnsi="Arial" w:cs="Arial"/>
                <w:sz w:val="18"/>
                <w:szCs w:val="18"/>
              </w:rPr>
            </w:pPr>
            <w:r>
              <w:rPr>
                <w:rFonts w:ascii="Arial" w:hAnsi="Arial" w:cs="Arial"/>
                <w:sz w:val="18"/>
                <w:szCs w:val="18"/>
              </w:rPr>
              <w:t>Nustatyti</w:t>
            </w:r>
            <w:r w:rsidRPr="0082207C">
              <w:rPr>
                <w:rFonts w:ascii="Arial" w:hAnsi="Arial" w:cs="Arial"/>
                <w:sz w:val="18"/>
                <w:szCs w:val="18"/>
              </w:rPr>
              <w:t xml:space="preserve"> </w:t>
            </w:r>
            <w:r w:rsidRPr="00D8266D">
              <w:rPr>
                <w:rFonts w:ascii="Arial" w:hAnsi="Arial" w:cs="Arial"/>
                <w:sz w:val="18"/>
                <w:szCs w:val="18"/>
              </w:rPr>
              <w:sym w:font="Wingdings 2" w:char="F0A3"/>
            </w:r>
            <w:r>
              <w:rPr>
                <w:rFonts w:ascii="Arial" w:hAnsi="Arial" w:cs="Arial"/>
              </w:rPr>
              <w:t xml:space="preserve">    </w:t>
            </w:r>
            <w:r w:rsidR="008A00B7">
              <w:rPr>
                <w:rFonts w:ascii="Arial" w:hAnsi="Arial" w:cs="Arial"/>
              </w:rPr>
              <w:t>_______</w:t>
            </w:r>
            <w:r w:rsidR="00A17B95">
              <w:rPr>
                <w:rFonts w:ascii="Arial" w:hAnsi="Arial" w:cs="Arial"/>
              </w:rPr>
              <w:t xml:space="preserve">  </w:t>
            </w:r>
            <w:r w:rsidRPr="00D8266D">
              <w:rPr>
                <w:rFonts w:ascii="Arial" w:hAnsi="Arial" w:cs="Arial"/>
                <w:sz w:val="18"/>
                <w:szCs w:val="18"/>
              </w:rPr>
              <w:t>Padidinti esamu</w:t>
            </w:r>
            <w:r>
              <w:rPr>
                <w:rFonts w:ascii="Arial" w:hAnsi="Arial" w:cs="Arial"/>
                <w:sz w:val="18"/>
                <w:szCs w:val="18"/>
              </w:rPr>
              <w:t>s</w:t>
            </w:r>
            <w:r w:rsidRPr="00D8266D">
              <w:rPr>
                <w:rFonts w:ascii="Arial" w:hAnsi="Arial" w:cs="Arial"/>
                <w:sz w:val="18"/>
                <w:szCs w:val="18"/>
              </w:rPr>
              <w:t xml:space="preserve"> iki</w:t>
            </w:r>
            <w:r>
              <w:rPr>
                <w:rFonts w:ascii="Arial" w:hAnsi="Arial" w:cs="Arial"/>
              </w:rPr>
              <w:t xml:space="preserve"> </w:t>
            </w:r>
            <w:r w:rsidRPr="00D8266D">
              <w:rPr>
                <w:rFonts w:ascii="Arial" w:hAnsi="Arial" w:cs="Arial"/>
                <w:sz w:val="18"/>
                <w:szCs w:val="18"/>
              </w:rPr>
              <w:sym w:font="Wingdings 2" w:char="F0A3"/>
            </w:r>
            <w:r w:rsidR="008A00B7">
              <w:rPr>
                <w:rFonts w:ascii="Arial" w:hAnsi="Arial" w:cs="Arial"/>
                <w:sz w:val="18"/>
                <w:szCs w:val="18"/>
              </w:rPr>
              <w:t xml:space="preserve"> _________</w:t>
            </w:r>
          </w:p>
        </w:tc>
      </w:tr>
    </w:tbl>
    <w:p w14:paraId="361331E1" w14:textId="77777777" w:rsidR="003D69E1" w:rsidRDefault="003D69E1" w:rsidP="0067027A">
      <w:pPr>
        <w:tabs>
          <w:tab w:val="left" w:pos="0"/>
        </w:tabs>
        <w:jc w:val="both"/>
        <w:rPr>
          <w:rFonts w:ascii="Arial" w:hAnsi="Arial" w:cs="Arial"/>
          <w:sz w:val="12"/>
          <w:szCs w:val="12"/>
        </w:rPr>
      </w:pPr>
      <w:r w:rsidRPr="00D8266D">
        <w:rPr>
          <w:rFonts w:ascii="Arial" w:hAnsi="Arial" w:cs="Arial"/>
          <w:sz w:val="16"/>
          <w:szCs w:val="16"/>
          <w:vertAlign w:val="superscript"/>
        </w:rPr>
        <w:t>1</w:t>
      </w:r>
      <w:r w:rsidR="00A17B95">
        <w:rPr>
          <w:rFonts w:ascii="Arial" w:hAnsi="Arial" w:cs="Arial"/>
          <w:sz w:val="16"/>
          <w:szCs w:val="16"/>
          <w:vertAlign w:val="superscript"/>
        </w:rPr>
        <w:t xml:space="preserve"> </w:t>
      </w:r>
      <w:r w:rsidR="0082207C" w:rsidRPr="00676D85">
        <w:rPr>
          <w:rFonts w:ascii="Arial" w:hAnsi="Arial" w:cs="Arial"/>
          <w:sz w:val="12"/>
          <w:szCs w:val="12"/>
        </w:rPr>
        <w:t>Vartotojui reikalingas perduoti didžiausias gamtinių dujų srautas vidiniame gamtinių dujų perdavimo sistemos išleidimo taške MWh/parą/metams.</w:t>
      </w:r>
    </w:p>
    <w:p w14:paraId="361331E2" w14:textId="77777777" w:rsidR="00676D85" w:rsidRPr="00676D85" w:rsidRDefault="00676D85" w:rsidP="0067027A">
      <w:pPr>
        <w:tabs>
          <w:tab w:val="left" w:pos="0"/>
        </w:tabs>
        <w:jc w:val="both"/>
        <w:rPr>
          <w:rFonts w:ascii="Arial" w:hAnsi="Arial" w:cs="Arial"/>
          <w:sz w:val="12"/>
          <w:szCs w:val="12"/>
        </w:rPr>
      </w:pPr>
    </w:p>
    <w:tbl>
      <w:tblPr>
        <w:tblStyle w:val="TableGrid"/>
        <w:tblW w:w="1084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6"/>
        <w:gridCol w:w="856"/>
        <w:gridCol w:w="855"/>
        <w:gridCol w:w="920"/>
        <w:gridCol w:w="806"/>
        <w:gridCol w:w="800"/>
        <w:gridCol w:w="787"/>
        <w:gridCol w:w="889"/>
        <w:gridCol w:w="835"/>
        <w:gridCol w:w="793"/>
        <w:gridCol w:w="817"/>
        <w:gridCol w:w="807"/>
        <w:gridCol w:w="815"/>
        <w:gridCol w:w="13"/>
      </w:tblGrid>
      <w:tr w:rsidR="00424F10" w:rsidRPr="00424F10" w14:paraId="361331E4" w14:textId="77777777" w:rsidTr="003767A3">
        <w:trPr>
          <w:trHeight w:val="266"/>
        </w:trPr>
        <w:tc>
          <w:tcPr>
            <w:tcW w:w="10849" w:type="dxa"/>
            <w:gridSpan w:val="14"/>
          </w:tcPr>
          <w:p w14:paraId="361331E3" w14:textId="77777777" w:rsidR="00424F10" w:rsidRPr="00D8266D" w:rsidRDefault="00424F10" w:rsidP="0067027A">
            <w:pPr>
              <w:tabs>
                <w:tab w:val="left" w:pos="0"/>
              </w:tabs>
              <w:jc w:val="both"/>
              <w:rPr>
                <w:rFonts w:ascii="Arial" w:hAnsi="Arial" w:cs="Arial"/>
                <w:noProof/>
                <w:sz w:val="18"/>
                <w:szCs w:val="18"/>
              </w:rPr>
            </w:pPr>
            <w:r w:rsidRPr="00D8266D">
              <w:rPr>
                <w:rFonts w:ascii="Arial" w:hAnsi="Arial" w:cs="Arial"/>
                <w:noProof/>
                <w:sz w:val="18"/>
                <w:szCs w:val="18"/>
              </w:rPr>
              <w:t>Per metus teikiamas gamtinių dujų kiekis</w:t>
            </w:r>
            <w:r w:rsidR="00487E06" w:rsidRPr="00053E91">
              <w:rPr>
                <w:rFonts w:ascii="Arial" w:hAnsi="Arial" w:cs="Arial"/>
                <w:noProof/>
                <w:sz w:val="18"/>
                <w:szCs w:val="18"/>
                <w:vertAlign w:val="superscript"/>
              </w:rPr>
              <w:t>2</w:t>
            </w:r>
            <w:r w:rsidRPr="00D8266D">
              <w:rPr>
                <w:rFonts w:ascii="Arial" w:hAnsi="Arial" w:cs="Arial"/>
                <w:noProof/>
                <w:sz w:val="18"/>
                <w:szCs w:val="18"/>
              </w:rPr>
              <w:t>,</w:t>
            </w:r>
            <w:r w:rsidR="008A00B7">
              <w:rPr>
                <w:rFonts w:ascii="Arial" w:hAnsi="Arial" w:cs="Arial"/>
                <w:noProof/>
                <w:sz w:val="18"/>
                <w:szCs w:val="18"/>
              </w:rPr>
              <w:t xml:space="preserve"> </w:t>
            </w:r>
            <w:r w:rsidRPr="00D8266D">
              <w:rPr>
                <w:rFonts w:ascii="Arial" w:hAnsi="Arial" w:cs="Arial"/>
                <w:noProof/>
                <w:sz w:val="18"/>
                <w:szCs w:val="18"/>
              </w:rPr>
              <w:t>paskirstytas mėnesiais</w:t>
            </w:r>
            <w:r w:rsidR="008A00B7">
              <w:rPr>
                <w:rFonts w:ascii="Arial" w:hAnsi="Arial" w:cs="Arial"/>
                <w:noProof/>
                <w:sz w:val="18"/>
                <w:szCs w:val="18"/>
              </w:rPr>
              <w:t>, MWh</w:t>
            </w:r>
            <w:r w:rsidRPr="00D8266D">
              <w:rPr>
                <w:rFonts w:ascii="Arial" w:hAnsi="Arial" w:cs="Arial"/>
                <w:noProof/>
                <w:sz w:val="18"/>
                <w:szCs w:val="18"/>
              </w:rPr>
              <w:t>:</w:t>
            </w:r>
          </w:p>
        </w:tc>
      </w:tr>
      <w:tr w:rsidR="00424F10" w:rsidRPr="00424F10" w14:paraId="361331F2" w14:textId="77777777" w:rsidTr="003767A3">
        <w:trPr>
          <w:gridAfter w:val="1"/>
          <w:wAfter w:w="13" w:type="dxa"/>
          <w:trHeight w:val="238"/>
        </w:trPr>
        <w:tc>
          <w:tcPr>
            <w:tcW w:w="856" w:type="dxa"/>
          </w:tcPr>
          <w:p w14:paraId="361331E5"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Sausis</w:t>
            </w:r>
          </w:p>
        </w:tc>
        <w:tc>
          <w:tcPr>
            <w:tcW w:w="856" w:type="dxa"/>
          </w:tcPr>
          <w:p w14:paraId="361331E6"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Vasaris</w:t>
            </w:r>
          </w:p>
        </w:tc>
        <w:tc>
          <w:tcPr>
            <w:tcW w:w="855" w:type="dxa"/>
          </w:tcPr>
          <w:p w14:paraId="361331E7"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Kovas</w:t>
            </w:r>
          </w:p>
        </w:tc>
        <w:tc>
          <w:tcPr>
            <w:tcW w:w="920" w:type="dxa"/>
          </w:tcPr>
          <w:p w14:paraId="361331E8"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Balandis</w:t>
            </w:r>
          </w:p>
        </w:tc>
        <w:tc>
          <w:tcPr>
            <w:tcW w:w="806" w:type="dxa"/>
          </w:tcPr>
          <w:p w14:paraId="361331E9"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Gegužė</w:t>
            </w:r>
          </w:p>
        </w:tc>
        <w:tc>
          <w:tcPr>
            <w:tcW w:w="800" w:type="dxa"/>
          </w:tcPr>
          <w:p w14:paraId="361331EA"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Birželis</w:t>
            </w:r>
          </w:p>
        </w:tc>
        <w:tc>
          <w:tcPr>
            <w:tcW w:w="787" w:type="dxa"/>
          </w:tcPr>
          <w:p w14:paraId="361331EB"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Liepa</w:t>
            </w:r>
          </w:p>
        </w:tc>
        <w:tc>
          <w:tcPr>
            <w:tcW w:w="889" w:type="dxa"/>
          </w:tcPr>
          <w:p w14:paraId="361331EC"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Rugpjūtis</w:t>
            </w:r>
          </w:p>
        </w:tc>
        <w:tc>
          <w:tcPr>
            <w:tcW w:w="835" w:type="dxa"/>
          </w:tcPr>
          <w:p w14:paraId="361331ED"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Rugsėjis</w:t>
            </w:r>
          </w:p>
        </w:tc>
        <w:tc>
          <w:tcPr>
            <w:tcW w:w="793" w:type="dxa"/>
          </w:tcPr>
          <w:p w14:paraId="361331EE"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Spalis</w:t>
            </w:r>
          </w:p>
        </w:tc>
        <w:tc>
          <w:tcPr>
            <w:tcW w:w="817" w:type="dxa"/>
          </w:tcPr>
          <w:p w14:paraId="361331EF"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Lapkritis</w:t>
            </w:r>
          </w:p>
        </w:tc>
        <w:tc>
          <w:tcPr>
            <w:tcW w:w="807" w:type="dxa"/>
          </w:tcPr>
          <w:p w14:paraId="361331F0" w14:textId="77777777" w:rsidR="00424F10" w:rsidRPr="00D8266D" w:rsidRDefault="00424F10" w:rsidP="0067027A">
            <w:pPr>
              <w:tabs>
                <w:tab w:val="left" w:pos="0"/>
              </w:tabs>
              <w:jc w:val="both"/>
              <w:rPr>
                <w:rFonts w:ascii="Arial" w:hAnsi="Arial" w:cs="Arial"/>
                <w:noProof/>
                <w:sz w:val="16"/>
                <w:szCs w:val="16"/>
              </w:rPr>
            </w:pPr>
            <w:r w:rsidRPr="00D8266D">
              <w:rPr>
                <w:rFonts w:ascii="Arial" w:hAnsi="Arial" w:cs="Arial"/>
                <w:noProof/>
                <w:sz w:val="16"/>
                <w:szCs w:val="16"/>
              </w:rPr>
              <w:t>Gruodis</w:t>
            </w:r>
          </w:p>
        </w:tc>
        <w:tc>
          <w:tcPr>
            <w:tcW w:w="815" w:type="dxa"/>
          </w:tcPr>
          <w:p w14:paraId="361331F1" w14:textId="77777777" w:rsidR="00424F10" w:rsidRPr="00D8266D" w:rsidRDefault="00424F10" w:rsidP="0067027A">
            <w:pPr>
              <w:tabs>
                <w:tab w:val="left" w:pos="0"/>
              </w:tabs>
              <w:jc w:val="both"/>
              <w:rPr>
                <w:rFonts w:ascii="Arial" w:hAnsi="Arial" w:cs="Arial"/>
                <w:b/>
                <w:noProof/>
                <w:sz w:val="16"/>
                <w:szCs w:val="16"/>
              </w:rPr>
            </w:pPr>
            <w:r w:rsidRPr="00D8266D">
              <w:rPr>
                <w:rFonts w:ascii="Arial" w:hAnsi="Arial" w:cs="Arial"/>
                <w:b/>
                <w:noProof/>
                <w:sz w:val="16"/>
                <w:szCs w:val="16"/>
              </w:rPr>
              <w:t>Iš viso:</w:t>
            </w:r>
          </w:p>
        </w:tc>
      </w:tr>
      <w:tr w:rsidR="00424F10" w:rsidRPr="00424F10" w14:paraId="36133200" w14:textId="77777777" w:rsidTr="003767A3">
        <w:trPr>
          <w:gridAfter w:val="1"/>
          <w:wAfter w:w="13" w:type="dxa"/>
          <w:trHeight w:val="266"/>
        </w:trPr>
        <w:tc>
          <w:tcPr>
            <w:tcW w:w="856" w:type="dxa"/>
          </w:tcPr>
          <w:p w14:paraId="361331F3" w14:textId="77777777" w:rsidR="00424F10" w:rsidRPr="00D8266D" w:rsidRDefault="00424F10" w:rsidP="0067027A">
            <w:pPr>
              <w:tabs>
                <w:tab w:val="left" w:pos="0"/>
              </w:tabs>
              <w:jc w:val="both"/>
              <w:rPr>
                <w:rFonts w:ascii="Arial" w:hAnsi="Arial" w:cs="Arial"/>
                <w:noProof/>
                <w:sz w:val="18"/>
                <w:szCs w:val="18"/>
              </w:rPr>
            </w:pPr>
          </w:p>
        </w:tc>
        <w:tc>
          <w:tcPr>
            <w:tcW w:w="856" w:type="dxa"/>
          </w:tcPr>
          <w:p w14:paraId="361331F4" w14:textId="77777777" w:rsidR="00424F10" w:rsidRPr="00D8266D" w:rsidRDefault="00424F10" w:rsidP="0067027A">
            <w:pPr>
              <w:tabs>
                <w:tab w:val="left" w:pos="0"/>
              </w:tabs>
              <w:jc w:val="both"/>
              <w:rPr>
                <w:rFonts w:ascii="Arial" w:hAnsi="Arial" w:cs="Arial"/>
                <w:noProof/>
                <w:sz w:val="18"/>
                <w:szCs w:val="18"/>
              </w:rPr>
            </w:pPr>
          </w:p>
        </w:tc>
        <w:tc>
          <w:tcPr>
            <w:tcW w:w="855" w:type="dxa"/>
          </w:tcPr>
          <w:p w14:paraId="361331F5" w14:textId="77777777" w:rsidR="00424F10" w:rsidRPr="00D8266D" w:rsidRDefault="00424F10" w:rsidP="0067027A">
            <w:pPr>
              <w:tabs>
                <w:tab w:val="left" w:pos="0"/>
              </w:tabs>
              <w:jc w:val="both"/>
              <w:rPr>
                <w:rFonts w:ascii="Arial" w:hAnsi="Arial" w:cs="Arial"/>
                <w:noProof/>
                <w:sz w:val="18"/>
                <w:szCs w:val="18"/>
              </w:rPr>
            </w:pPr>
          </w:p>
        </w:tc>
        <w:tc>
          <w:tcPr>
            <w:tcW w:w="920" w:type="dxa"/>
          </w:tcPr>
          <w:p w14:paraId="361331F6" w14:textId="77777777" w:rsidR="00424F10" w:rsidRPr="00D8266D" w:rsidRDefault="00424F10" w:rsidP="0067027A">
            <w:pPr>
              <w:tabs>
                <w:tab w:val="left" w:pos="0"/>
              </w:tabs>
              <w:jc w:val="both"/>
              <w:rPr>
                <w:rFonts w:ascii="Arial" w:hAnsi="Arial" w:cs="Arial"/>
                <w:noProof/>
                <w:sz w:val="18"/>
                <w:szCs w:val="18"/>
              </w:rPr>
            </w:pPr>
          </w:p>
        </w:tc>
        <w:tc>
          <w:tcPr>
            <w:tcW w:w="806" w:type="dxa"/>
          </w:tcPr>
          <w:p w14:paraId="361331F7" w14:textId="77777777" w:rsidR="00424F10" w:rsidRPr="00D8266D" w:rsidRDefault="00424F10" w:rsidP="0067027A">
            <w:pPr>
              <w:tabs>
                <w:tab w:val="left" w:pos="0"/>
              </w:tabs>
              <w:jc w:val="both"/>
              <w:rPr>
                <w:rFonts w:ascii="Arial" w:hAnsi="Arial" w:cs="Arial"/>
                <w:noProof/>
                <w:sz w:val="18"/>
                <w:szCs w:val="18"/>
              </w:rPr>
            </w:pPr>
          </w:p>
        </w:tc>
        <w:tc>
          <w:tcPr>
            <w:tcW w:w="800" w:type="dxa"/>
          </w:tcPr>
          <w:p w14:paraId="361331F8" w14:textId="77777777" w:rsidR="00424F10" w:rsidRPr="00D8266D" w:rsidRDefault="00424F10" w:rsidP="0067027A">
            <w:pPr>
              <w:tabs>
                <w:tab w:val="left" w:pos="0"/>
              </w:tabs>
              <w:jc w:val="both"/>
              <w:rPr>
                <w:rFonts w:ascii="Arial" w:hAnsi="Arial" w:cs="Arial"/>
                <w:noProof/>
                <w:sz w:val="18"/>
                <w:szCs w:val="18"/>
              </w:rPr>
            </w:pPr>
          </w:p>
        </w:tc>
        <w:tc>
          <w:tcPr>
            <w:tcW w:w="787" w:type="dxa"/>
          </w:tcPr>
          <w:p w14:paraId="361331F9" w14:textId="77777777" w:rsidR="00424F10" w:rsidRPr="00D8266D" w:rsidRDefault="00424F10" w:rsidP="0067027A">
            <w:pPr>
              <w:tabs>
                <w:tab w:val="left" w:pos="0"/>
              </w:tabs>
              <w:jc w:val="both"/>
              <w:rPr>
                <w:rFonts w:ascii="Arial" w:hAnsi="Arial" w:cs="Arial"/>
                <w:noProof/>
                <w:sz w:val="18"/>
                <w:szCs w:val="18"/>
              </w:rPr>
            </w:pPr>
          </w:p>
        </w:tc>
        <w:tc>
          <w:tcPr>
            <w:tcW w:w="889" w:type="dxa"/>
          </w:tcPr>
          <w:p w14:paraId="361331FA" w14:textId="77777777" w:rsidR="00424F10" w:rsidRPr="00D8266D" w:rsidRDefault="00424F10" w:rsidP="0067027A">
            <w:pPr>
              <w:tabs>
                <w:tab w:val="left" w:pos="0"/>
              </w:tabs>
              <w:jc w:val="both"/>
              <w:rPr>
                <w:rFonts w:ascii="Arial" w:hAnsi="Arial" w:cs="Arial"/>
                <w:noProof/>
                <w:sz w:val="18"/>
                <w:szCs w:val="18"/>
              </w:rPr>
            </w:pPr>
          </w:p>
        </w:tc>
        <w:tc>
          <w:tcPr>
            <w:tcW w:w="835" w:type="dxa"/>
          </w:tcPr>
          <w:p w14:paraId="361331FB" w14:textId="77777777" w:rsidR="00424F10" w:rsidRPr="00D8266D" w:rsidRDefault="00424F10" w:rsidP="0067027A">
            <w:pPr>
              <w:tabs>
                <w:tab w:val="left" w:pos="0"/>
              </w:tabs>
              <w:jc w:val="both"/>
              <w:rPr>
                <w:rFonts w:ascii="Arial" w:hAnsi="Arial" w:cs="Arial"/>
                <w:noProof/>
                <w:sz w:val="18"/>
                <w:szCs w:val="18"/>
              </w:rPr>
            </w:pPr>
          </w:p>
        </w:tc>
        <w:tc>
          <w:tcPr>
            <w:tcW w:w="793" w:type="dxa"/>
          </w:tcPr>
          <w:p w14:paraId="361331FC" w14:textId="77777777" w:rsidR="00424F10" w:rsidRPr="00D8266D" w:rsidRDefault="00424F10" w:rsidP="0067027A">
            <w:pPr>
              <w:tabs>
                <w:tab w:val="left" w:pos="0"/>
              </w:tabs>
              <w:jc w:val="both"/>
              <w:rPr>
                <w:rFonts w:ascii="Arial" w:hAnsi="Arial" w:cs="Arial"/>
                <w:noProof/>
                <w:sz w:val="18"/>
                <w:szCs w:val="18"/>
              </w:rPr>
            </w:pPr>
          </w:p>
        </w:tc>
        <w:tc>
          <w:tcPr>
            <w:tcW w:w="817" w:type="dxa"/>
          </w:tcPr>
          <w:p w14:paraId="361331FD" w14:textId="77777777" w:rsidR="00424F10" w:rsidRPr="00D8266D" w:rsidRDefault="00424F10" w:rsidP="0067027A">
            <w:pPr>
              <w:tabs>
                <w:tab w:val="left" w:pos="0"/>
              </w:tabs>
              <w:jc w:val="both"/>
              <w:rPr>
                <w:rFonts w:ascii="Arial" w:hAnsi="Arial" w:cs="Arial"/>
                <w:noProof/>
                <w:sz w:val="18"/>
                <w:szCs w:val="18"/>
              </w:rPr>
            </w:pPr>
          </w:p>
        </w:tc>
        <w:tc>
          <w:tcPr>
            <w:tcW w:w="807" w:type="dxa"/>
          </w:tcPr>
          <w:p w14:paraId="361331FE" w14:textId="77777777" w:rsidR="00424F10" w:rsidRPr="00D8266D" w:rsidRDefault="00424F10" w:rsidP="0067027A">
            <w:pPr>
              <w:tabs>
                <w:tab w:val="left" w:pos="0"/>
              </w:tabs>
              <w:jc w:val="both"/>
              <w:rPr>
                <w:rFonts w:ascii="Arial" w:hAnsi="Arial" w:cs="Arial"/>
                <w:noProof/>
                <w:sz w:val="18"/>
                <w:szCs w:val="18"/>
              </w:rPr>
            </w:pPr>
          </w:p>
        </w:tc>
        <w:tc>
          <w:tcPr>
            <w:tcW w:w="815" w:type="dxa"/>
          </w:tcPr>
          <w:p w14:paraId="361331FF" w14:textId="77777777" w:rsidR="00424F10" w:rsidRPr="00D8266D" w:rsidRDefault="00424F10" w:rsidP="0067027A">
            <w:pPr>
              <w:tabs>
                <w:tab w:val="left" w:pos="0"/>
              </w:tabs>
              <w:jc w:val="both"/>
              <w:rPr>
                <w:rFonts w:ascii="Arial" w:hAnsi="Arial" w:cs="Arial"/>
                <w:noProof/>
                <w:sz w:val="18"/>
                <w:szCs w:val="18"/>
              </w:rPr>
            </w:pPr>
          </w:p>
        </w:tc>
      </w:tr>
    </w:tbl>
    <w:p w14:paraId="36133201" w14:textId="77777777" w:rsidR="00424F10" w:rsidRDefault="008A00B7" w:rsidP="0067027A">
      <w:pPr>
        <w:tabs>
          <w:tab w:val="left" w:pos="0"/>
        </w:tabs>
        <w:jc w:val="both"/>
        <w:rPr>
          <w:rFonts w:ascii="Arial" w:hAnsi="Arial" w:cs="Arial"/>
          <w:sz w:val="12"/>
          <w:szCs w:val="12"/>
        </w:rPr>
      </w:pPr>
      <w:r w:rsidRPr="00BF7B18">
        <w:rPr>
          <w:rFonts w:ascii="Arial" w:hAnsi="Arial" w:cs="Arial"/>
          <w:noProof/>
          <w:sz w:val="16"/>
          <w:szCs w:val="16"/>
          <w:vertAlign w:val="superscript"/>
        </w:rPr>
        <w:t>2</w:t>
      </w:r>
      <w:r w:rsidRPr="00D8266D">
        <w:rPr>
          <w:rFonts w:ascii="Arial" w:hAnsi="Arial" w:cs="Arial"/>
          <w:b/>
          <w:noProof/>
          <w:sz w:val="16"/>
          <w:szCs w:val="16"/>
          <w:vertAlign w:val="superscript"/>
        </w:rPr>
        <w:t xml:space="preserve"> </w:t>
      </w:r>
      <w:r w:rsidRPr="00676D85">
        <w:rPr>
          <w:rFonts w:ascii="Arial" w:hAnsi="Arial" w:cs="Arial"/>
          <w:sz w:val="12"/>
          <w:szCs w:val="12"/>
        </w:rPr>
        <w:t>Duomenys bus naudojami tik pirminės sutarties sudarymui</w:t>
      </w:r>
    </w:p>
    <w:p w14:paraId="36133202" w14:textId="77777777" w:rsidR="00EB59ED" w:rsidRDefault="00EB59ED" w:rsidP="0067027A">
      <w:pPr>
        <w:tabs>
          <w:tab w:val="left" w:pos="0"/>
        </w:tabs>
        <w:jc w:val="both"/>
        <w:rPr>
          <w:rFonts w:ascii="Arial" w:hAnsi="Arial" w:cs="Arial"/>
          <w:sz w:val="12"/>
          <w:szCs w:val="12"/>
        </w:rPr>
      </w:pPr>
    </w:p>
    <w:tbl>
      <w:tblPr>
        <w:tblStyle w:val="TableGrid"/>
        <w:tblW w:w="1087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3"/>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3680"/>
      </w:tblGrid>
      <w:tr w:rsidR="00FA1FC4" w14:paraId="36133218" w14:textId="77777777" w:rsidTr="003767A3">
        <w:trPr>
          <w:trHeight w:val="252"/>
        </w:trPr>
        <w:tc>
          <w:tcPr>
            <w:tcW w:w="1933" w:type="dxa"/>
            <w:vMerge w:val="restart"/>
            <w:vAlign w:val="center"/>
          </w:tcPr>
          <w:p w14:paraId="36133203" w14:textId="77777777" w:rsidR="00FA1FC4" w:rsidRPr="00D8266D" w:rsidRDefault="00FA1FC4" w:rsidP="0067027A">
            <w:pPr>
              <w:tabs>
                <w:tab w:val="left" w:pos="0"/>
              </w:tabs>
              <w:rPr>
                <w:rFonts w:ascii="Arial" w:hAnsi="Arial" w:cs="Arial"/>
                <w:noProof/>
                <w:sz w:val="18"/>
                <w:szCs w:val="18"/>
              </w:rPr>
            </w:pPr>
            <w:r w:rsidRPr="00D8266D">
              <w:rPr>
                <w:rFonts w:ascii="Arial" w:hAnsi="Arial" w:cs="Arial"/>
                <w:noProof/>
                <w:sz w:val="18"/>
                <w:szCs w:val="18"/>
              </w:rPr>
              <w:t>Objekto adresas</w:t>
            </w:r>
            <w:r w:rsidR="006B2FA3">
              <w:rPr>
                <w:rFonts w:ascii="Arial" w:hAnsi="Arial" w:cs="Arial"/>
                <w:noProof/>
                <w:sz w:val="18"/>
                <w:szCs w:val="18"/>
              </w:rPr>
              <w:t xml:space="preserve"> (-ai)</w:t>
            </w:r>
          </w:p>
        </w:tc>
        <w:tc>
          <w:tcPr>
            <w:tcW w:w="276" w:type="dxa"/>
          </w:tcPr>
          <w:p w14:paraId="36133204" w14:textId="77777777" w:rsidR="00FA1FC4" w:rsidRPr="00FA1FC4" w:rsidRDefault="00FA1FC4" w:rsidP="0067027A">
            <w:pPr>
              <w:tabs>
                <w:tab w:val="left" w:pos="0"/>
              </w:tabs>
              <w:rPr>
                <w:rFonts w:ascii="Arial" w:hAnsi="Arial" w:cs="Arial"/>
                <w:noProof/>
                <w:sz w:val="18"/>
                <w:szCs w:val="18"/>
              </w:rPr>
            </w:pPr>
          </w:p>
        </w:tc>
        <w:tc>
          <w:tcPr>
            <w:tcW w:w="276" w:type="dxa"/>
          </w:tcPr>
          <w:p w14:paraId="36133205" w14:textId="77777777" w:rsidR="00FA1FC4" w:rsidRPr="008305AF" w:rsidRDefault="00FA1FC4" w:rsidP="0067027A">
            <w:pPr>
              <w:tabs>
                <w:tab w:val="left" w:pos="0"/>
              </w:tabs>
              <w:rPr>
                <w:rFonts w:ascii="Arial" w:hAnsi="Arial" w:cs="Arial"/>
                <w:noProof/>
                <w:sz w:val="18"/>
                <w:szCs w:val="18"/>
              </w:rPr>
            </w:pPr>
          </w:p>
        </w:tc>
        <w:tc>
          <w:tcPr>
            <w:tcW w:w="276" w:type="dxa"/>
          </w:tcPr>
          <w:p w14:paraId="36133206" w14:textId="77777777" w:rsidR="00FA1FC4" w:rsidRPr="00AA42DF" w:rsidRDefault="00FA1FC4" w:rsidP="0067027A">
            <w:pPr>
              <w:tabs>
                <w:tab w:val="left" w:pos="0"/>
              </w:tabs>
              <w:rPr>
                <w:rFonts w:ascii="Arial" w:hAnsi="Arial" w:cs="Arial"/>
                <w:noProof/>
                <w:sz w:val="18"/>
                <w:szCs w:val="18"/>
              </w:rPr>
            </w:pPr>
          </w:p>
        </w:tc>
        <w:tc>
          <w:tcPr>
            <w:tcW w:w="276" w:type="dxa"/>
          </w:tcPr>
          <w:p w14:paraId="36133207" w14:textId="77777777" w:rsidR="00FA1FC4" w:rsidRPr="003D69E1" w:rsidRDefault="00FA1FC4" w:rsidP="0067027A">
            <w:pPr>
              <w:tabs>
                <w:tab w:val="left" w:pos="0"/>
              </w:tabs>
              <w:rPr>
                <w:rFonts w:ascii="Arial" w:hAnsi="Arial" w:cs="Arial"/>
                <w:noProof/>
                <w:sz w:val="18"/>
                <w:szCs w:val="18"/>
              </w:rPr>
            </w:pPr>
          </w:p>
        </w:tc>
        <w:tc>
          <w:tcPr>
            <w:tcW w:w="276" w:type="dxa"/>
          </w:tcPr>
          <w:p w14:paraId="36133208" w14:textId="77777777" w:rsidR="00FA1FC4" w:rsidRPr="003D69E1" w:rsidRDefault="00FA1FC4" w:rsidP="0067027A">
            <w:pPr>
              <w:tabs>
                <w:tab w:val="left" w:pos="0"/>
              </w:tabs>
              <w:rPr>
                <w:rFonts w:ascii="Arial" w:hAnsi="Arial" w:cs="Arial"/>
                <w:noProof/>
                <w:sz w:val="18"/>
                <w:szCs w:val="18"/>
              </w:rPr>
            </w:pPr>
          </w:p>
        </w:tc>
        <w:tc>
          <w:tcPr>
            <w:tcW w:w="277" w:type="dxa"/>
          </w:tcPr>
          <w:p w14:paraId="36133209" w14:textId="77777777" w:rsidR="00FA1FC4" w:rsidRPr="003D69E1" w:rsidRDefault="00FA1FC4" w:rsidP="0067027A">
            <w:pPr>
              <w:tabs>
                <w:tab w:val="left" w:pos="0"/>
              </w:tabs>
              <w:rPr>
                <w:rFonts w:ascii="Arial" w:hAnsi="Arial" w:cs="Arial"/>
                <w:noProof/>
                <w:sz w:val="18"/>
                <w:szCs w:val="18"/>
              </w:rPr>
            </w:pPr>
          </w:p>
        </w:tc>
        <w:tc>
          <w:tcPr>
            <w:tcW w:w="277" w:type="dxa"/>
          </w:tcPr>
          <w:p w14:paraId="3613320A" w14:textId="77777777" w:rsidR="00FA1FC4" w:rsidRPr="003D69E1" w:rsidRDefault="00FA1FC4" w:rsidP="0067027A">
            <w:pPr>
              <w:tabs>
                <w:tab w:val="left" w:pos="0"/>
              </w:tabs>
              <w:rPr>
                <w:rFonts w:ascii="Arial" w:hAnsi="Arial" w:cs="Arial"/>
                <w:noProof/>
                <w:sz w:val="18"/>
                <w:szCs w:val="18"/>
              </w:rPr>
            </w:pPr>
          </w:p>
        </w:tc>
        <w:tc>
          <w:tcPr>
            <w:tcW w:w="277" w:type="dxa"/>
          </w:tcPr>
          <w:p w14:paraId="3613320B" w14:textId="77777777" w:rsidR="00FA1FC4" w:rsidRPr="003D69E1" w:rsidRDefault="00FA1FC4" w:rsidP="0067027A">
            <w:pPr>
              <w:tabs>
                <w:tab w:val="left" w:pos="0"/>
              </w:tabs>
              <w:rPr>
                <w:rFonts w:ascii="Arial" w:hAnsi="Arial" w:cs="Arial"/>
                <w:noProof/>
                <w:sz w:val="18"/>
                <w:szCs w:val="18"/>
              </w:rPr>
            </w:pPr>
          </w:p>
        </w:tc>
        <w:tc>
          <w:tcPr>
            <w:tcW w:w="277" w:type="dxa"/>
          </w:tcPr>
          <w:p w14:paraId="3613320C" w14:textId="77777777" w:rsidR="00FA1FC4" w:rsidRPr="003D69E1" w:rsidRDefault="00FA1FC4" w:rsidP="0067027A">
            <w:pPr>
              <w:tabs>
                <w:tab w:val="left" w:pos="0"/>
              </w:tabs>
              <w:rPr>
                <w:rFonts w:ascii="Arial" w:hAnsi="Arial" w:cs="Arial"/>
                <w:noProof/>
                <w:sz w:val="18"/>
                <w:szCs w:val="18"/>
              </w:rPr>
            </w:pPr>
          </w:p>
        </w:tc>
        <w:tc>
          <w:tcPr>
            <w:tcW w:w="277" w:type="dxa"/>
          </w:tcPr>
          <w:p w14:paraId="3613320D" w14:textId="77777777" w:rsidR="00FA1FC4" w:rsidRPr="003D69E1" w:rsidRDefault="00FA1FC4" w:rsidP="0067027A">
            <w:pPr>
              <w:tabs>
                <w:tab w:val="left" w:pos="0"/>
              </w:tabs>
              <w:rPr>
                <w:rFonts w:ascii="Arial" w:hAnsi="Arial" w:cs="Arial"/>
                <w:noProof/>
                <w:sz w:val="18"/>
                <w:szCs w:val="18"/>
              </w:rPr>
            </w:pPr>
          </w:p>
        </w:tc>
        <w:tc>
          <w:tcPr>
            <w:tcW w:w="277" w:type="dxa"/>
          </w:tcPr>
          <w:p w14:paraId="3613320E" w14:textId="77777777" w:rsidR="00FA1FC4" w:rsidRPr="003D69E1" w:rsidRDefault="00FA1FC4" w:rsidP="0067027A">
            <w:pPr>
              <w:tabs>
                <w:tab w:val="left" w:pos="0"/>
              </w:tabs>
              <w:rPr>
                <w:rFonts w:ascii="Arial" w:hAnsi="Arial" w:cs="Arial"/>
                <w:noProof/>
                <w:sz w:val="18"/>
                <w:szCs w:val="18"/>
              </w:rPr>
            </w:pPr>
          </w:p>
        </w:tc>
        <w:tc>
          <w:tcPr>
            <w:tcW w:w="277" w:type="dxa"/>
          </w:tcPr>
          <w:p w14:paraId="3613320F" w14:textId="77777777" w:rsidR="00FA1FC4" w:rsidRPr="003D69E1" w:rsidRDefault="00FA1FC4" w:rsidP="0067027A">
            <w:pPr>
              <w:tabs>
                <w:tab w:val="left" w:pos="0"/>
              </w:tabs>
              <w:rPr>
                <w:rFonts w:ascii="Arial" w:hAnsi="Arial" w:cs="Arial"/>
                <w:noProof/>
                <w:sz w:val="18"/>
                <w:szCs w:val="18"/>
              </w:rPr>
            </w:pPr>
          </w:p>
        </w:tc>
        <w:tc>
          <w:tcPr>
            <w:tcW w:w="277" w:type="dxa"/>
          </w:tcPr>
          <w:p w14:paraId="36133210" w14:textId="77777777" w:rsidR="00FA1FC4" w:rsidRPr="003D69E1" w:rsidRDefault="00FA1FC4" w:rsidP="0067027A">
            <w:pPr>
              <w:tabs>
                <w:tab w:val="left" w:pos="0"/>
              </w:tabs>
              <w:rPr>
                <w:rFonts w:ascii="Arial" w:hAnsi="Arial" w:cs="Arial"/>
                <w:noProof/>
                <w:sz w:val="18"/>
                <w:szCs w:val="18"/>
              </w:rPr>
            </w:pPr>
          </w:p>
        </w:tc>
        <w:tc>
          <w:tcPr>
            <w:tcW w:w="277" w:type="dxa"/>
          </w:tcPr>
          <w:p w14:paraId="36133211" w14:textId="77777777" w:rsidR="00FA1FC4" w:rsidRPr="003D69E1" w:rsidRDefault="00FA1FC4" w:rsidP="0067027A">
            <w:pPr>
              <w:tabs>
                <w:tab w:val="left" w:pos="0"/>
              </w:tabs>
              <w:rPr>
                <w:rFonts w:ascii="Arial" w:hAnsi="Arial" w:cs="Arial"/>
                <w:noProof/>
                <w:sz w:val="18"/>
                <w:szCs w:val="18"/>
              </w:rPr>
            </w:pPr>
          </w:p>
        </w:tc>
        <w:tc>
          <w:tcPr>
            <w:tcW w:w="277" w:type="dxa"/>
          </w:tcPr>
          <w:p w14:paraId="36133212" w14:textId="77777777" w:rsidR="00FA1FC4" w:rsidRPr="003D69E1" w:rsidRDefault="00FA1FC4" w:rsidP="0067027A">
            <w:pPr>
              <w:tabs>
                <w:tab w:val="left" w:pos="0"/>
              </w:tabs>
              <w:rPr>
                <w:rFonts w:ascii="Arial" w:hAnsi="Arial" w:cs="Arial"/>
                <w:noProof/>
                <w:sz w:val="18"/>
                <w:szCs w:val="18"/>
              </w:rPr>
            </w:pPr>
          </w:p>
        </w:tc>
        <w:tc>
          <w:tcPr>
            <w:tcW w:w="277" w:type="dxa"/>
          </w:tcPr>
          <w:p w14:paraId="36133213" w14:textId="77777777" w:rsidR="00FA1FC4" w:rsidRPr="003D69E1" w:rsidRDefault="00FA1FC4" w:rsidP="0067027A">
            <w:pPr>
              <w:tabs>
                <w:tab w:val="left" w:pos="0"/>
              </w:tabs>
              <w:rPr>
                <w:rFonts w:ascii="Arial" w:hAnsi="Arial" w:cs="Arial"/>
                <w:noProof/>
                <w:sz w:val="18"/>
                <w:szCs w:val="18"/>
              </w:rPr>
            </w:pPr>
          </w:p>
        </w:tc>
        <w:tc>
          <w:tcPr>
            <w:tcW w:w="277" w:type="dxa"/>
          </w:tcPr>
          <w:p w14:paraId="36133214" w14:textId="77777777" w:rsidR="00FA1FC4" w:rsidRPr="00D8266D" w:rsidRDefault="00FA1FC4" w:rsidP="0067027A">
            <w:pPr>
              <w:tabs>
                <w:tab w:val="left" w:pos="0"/>
              </w:tabs>
              <w:rPr>
                <w:rFonts w:ascii="Arial" w:hAnsi="Arial" w:cs="Arial"/>
                <w:noProof/>
                <w:sz w:val="18"/>
                <w:szCs w:val="18"/>
              </w:rPr>
            </w:pPr>
          </w:p>
        </w:tc>
        <w:tc>
          <w:tcPr>
            <w:tcW w:w="277" w:type="dxa"/>
          </w:tcPr>
          <w:p w14:paraId="36133215" w14:textId="77777777" w:rsidR="00FA1FC4" w:rsidRPr="00D8266D" w:rsidRDefault="00FA1FC4" w:rsidP="0067027A">
            <w:pPr>
              <w:tabs>
                <w:tab w:val="left" w:pos="0"/>
              </w:tabs>
              <w:rPr>
                <w:rFonts w:ascii="Arial" w:hAnsi="Arial" w:cs="Arial"/>
                <w:noProof/>
                <w:sz w:val="18"/>
                <w:szCs w:val="18"/>
              </w:rPr>
            </w:pPr>
          </w:p>
        </w:tc>
        <w:tc>
          <w:tcPr>
            <w:tcW w:w="277" w:type="dxa"/>
          </w:tcPr>
          <w:p w14:paraId="36133216" w14:textId="77777777" w:rsidR="00FA1FC4" w:rsidRPr="00D8266D" w:rsidRDefault="00FA1FC4" w:rsidP="0067027A">
            <w:pPr>
              <w:tabs>
                <w:tab w:val="left" w:pos="0"/>
              </w:tabs>
              <w:rPr>
                <w:rFonts w:ascii="Arial" w:hAnsi="Arial" w:cs="Arial"/>
                <w:noProof/>
                <w:sz w:val="18"/>
                <w:szCs w:val="18"/>
              </w:rPr>
            </w:pPr>
          </w:p>
        </w:tc>
        <w:tc>
          <w:tcPr>
            <w:tcW w:w="3680" w:type="dxa"/>
          </w:tcPr>
          <w:p w14:paraId="36133217" w14:textId="77777777" w:rsidR="00FA1FC4" w:rsidRPr="00D8266D" w:rsidRDefault="00FA1FC4" w:rsidP="0067027A">
            <w:pPr>
              <w:tabs>
                <w:tab w:val="left" w:pos="0"/>
              </w:tabs>
              <w:rPr>
                <w:rFonts w:ascii="Arial" w:hAnsi="Arial" w:cs="Arial"/>
                <w:noProof/>
                <w:sz w:val="18"/>
                <w:szCs w:val="18"/>
              </w:rPr>
            </w:pPr>
            <w:r w:rsidRPr="00D8266D">
              <w:rPr>
                <w:rFonts w:ascii="Arial" w:hAnsi="Arial" w:cs="Arial"/>
                <w:noProof/>
                <w:sz w:val="18"/>
                <w:szCs w:val="18"/>
              </w:rPr>
              <w:t>Vartojimo pajėgumai, MW</w:t>
            </w:r>
            <w:r>
              <w:rPr>
                <w:rFonts w:ascii="Arial" w:hAnsi="Arial" w:cs="Arial"/>
                <w:noProof/>
                <w:sz w:val="18"/>
                <w:szCs w:val="18"/>
              </w:rPr>
              <w:t>h</w:t>
            </w:r>
            <w:r w:rsidRPr="00D8266D">
              <w:rPr>
                <w:rFonts w:ascii="Arial" w:hAnsi="Arial" w:cs="Arial"/>
                <w:noProof/>
                <w:sz w:val="18"/>
                <w:szCs w:val="18"/>
              </w:rPr>
              <w:t>/parą</w:t>
            </w:r>
            <w:r w:rsidR="00FF4ADA">
              <w:rPr>
                <w:rFonts w:ascii="Arial" w:hAnsi="Arial" w:cs="Arial"/>
                <w:noProof/>
                <w:sz w:val="18"/>
                <w:szCs w:val="18"/>
                <w:vertAlign w:val="superscript"/>
              </w:rPr>
              <w:t>3</w:t>
            </w:r>
          </w:p>
        </w:tc>
      </w:tr>
      <w:tr w:rsidR="00FA1FC4" w14:paraId="3613322E" w14:textId="77777777" w:rsidTr="003767A3">
        <w:trPr>
          <w:trHeight w:val="252"/>
        </w:trPr>
        <w:tc>
          <w:tcPr>
            <w:tcW w:w="1933" w:type="dxa"/>
            <w:vMerge/>
            <w:vAlign w:val="center"/>
          </w:tcPr>
          <w:p w14:paraId="36133219" w14:textId="77777777" w:rsidR="00FA1FC4" w:rsidRPr="003D69E1" w:rsidRDefault="00FA1FC4" w:rsidP="0067027A">
            <w:pPr>
              <w:tabs>
                <w:tab w:val="left" w:pos="0"/>
              </w:tabs>
              <w:rPr>
                <w:rFonts w:ascii="Arial" w:hAnsi="Arial" w:cs="Arial"/>
                <w:noProof/>
                <w:sz w:val="18"/>
                <w:szCs w:val="18"/>
              </w:rPr>
            </w:pPr>
          </w:p>
        </w:tc>
        <w:tc>
          <w:tcPr>
            <w:tcW w:w="276" w:type="dxa"/>
          </w:tcPr>
          <w:p w14:paraId="3613321A" w14:textId="77777777" w:rsidR="00FA1FC4" w:rsidRPr="003D69E1" w:rsidRDefault="00FA1FC4" w:rsidP="0067027A">
            <w:pPr>
              <w:tabs>
                <w:tab w:val="left" w:pos="0"/>
              </w:tabs>
              <w:rPr>
                <w:rFonts w:ascii="Arial" w:hAnsi="Arial" w:cs="Arial"/>
                <w:noProof/>
                <w:sz w:val="18"/>
                <w:szCs w:val="18"/>
              </w:rPr>
            </w:pPr>
          </w:p>
        </w:tc>
        <w:tc>
          <w:tcPr>
            <w:tcW w:w="276" w:type="dxa"/>
          </w:tcPr>
          <w:p w14:paraId="3613321B" w14:textId="77777777" w:rsidR="00FA1FC4" w:rsidRPr="003D69E1" w:rsidRDefault="00FA1FC4" w:rsidP="0067027A">
            <w:pPr>
              <w:tabs>
                <w:tab w:val="left" w:pos="0"/>
              </w:tabs>
              <w:rPr>
                <w:rFonts w:ascii="Arial" w:hAnsi="Arial" w:cs="Arial"/>
                <w:noProof/>
                <w:sz w:val="18"/>
                <w:szCs w:val="18"/>
              </w:rPr>
            </w:pPr>
          </w:p>
        </w:tc>
        <w:tc>
          <w:tcPr>
            <w:tcW w:w="276" w:type="dxa"/>
          </w:tcPr>
          <w:p w14:paraId="3613321C" w14:textId="77777777" w:rsidR="00FA1FC4" w:rsidRPr="003D69E1" w:rsidRDefault="00FA1FC4" w:rsidP="0067027A">
            <w:pPr>
              <w:tabs>
                <w:tab w:val="left" w:pos="0"/>
              </w:tabs>
              <w:rPr>
                <w:rFonts w:ascii="Arial" w:hAnsi="Arial" w:cs="Arial"/>
                <w:noProof/>
                <w:sz w:val="18"/>
                <w:szCs w:val="18"/>
              </w:rPr>
            </w:pPr>
          </w:p>
        </w:tc>
        <w:tc>
          <w:tcPr>
            <w:tcW w:w="276" w:type="dxa"/>
          </w:tcPr>
          <w:p w14:paraId="3613321D" w14:textId="77777777" w:rsidR="00FA1FC4" w:rsidRPr="003D69E1" w:rsidRDefault="00FA1FC4" w:rsidP="0067027A">
            <w:pPr>
              <w:tabs>
                <w:tab w:val="left" w:pos="0"/>
              </w:tabs>
              <w:rPr>
                <w:rFonts w:ascii="Arial" w:hAnsi="Arial" w:cs="Arial"/>
                <w:noProof/>
                <w:sz w:val="18"/>
                <w:szCs w:val="18"/>
              </w:rPr>
            </w:pPr>
          </w:p>
        </w:tc>
        <w:tc>
          <w:tcPr>
            <w:tcW w:w="276" w:type="dxa"/>
          </w:tcPr>
          <w:p w14:paraId="3613321E" w14:textId="77777777" w:rsidR="00FA1FC4" w:rsidRPr="003D69E1" w:rsidRDefault="00FA1FC4" w:rsidP="0067027A">
            <w:pPr>
              <w:tabs>
                <w:tab w:val="left" w:pos="0"/>
              </w:tabs>
              <w:rPr>
                <w:rFonts w:ascii="Arial" w:hAnsi="Arial" w:cs="Arial"/>
                <w:noProof/>
                <w:sz w:val="18"/>
                <w:szCs w:val="18"/>
              </w:rPr>
            </w:pPr>
          </w:p>
        </w:tc>
        <w:tc>
          <w:tcPr>
            <w:tcW w:w="277" w:type="dxa"/>
          </w:tcPr>
          <w:p w14:paraId="3613321F" w14:textId="77777777" w:rsidR="00FA1FC4" w:rsidRPr="003D69E1" w:rsidRDefault="00FA1FC4" w:rsidP="0067027A">
            <w:pPr>
              <w:tabs>
                <w:tab w:val="left" w:pos="0"/>
              </w:tabs>
              <w:rPr>
                <w:rFonts w:ascii="Arial" w:hAnsi="Arial" w:cs="Arial"/>
                <w:noProof/>
                <w:sz w:val="18"/>
                <w:szCs w:val="18"/>
              </w:rPr>
            </w:pPr>
          </w:p>
        </w:tc>
        <w:tc>
          <w:tcPr>
            <w:tcW w:w="277" w:type="dxa"/>
          </w:tcPr>
          <w:p w14:paraId="36133220" w14:textId="77777777" w:rsidR="00FA1FC4" w:rsidRPr="003D69E1" w:rsidRDefault="00FA1FC4" w:rsidP="0067027A">
            <w:pPr>
              <w:tabs>
                <w:tab w:val="left" w:pos="0"/>
              </w:tabs>
              <w:rPr>
                <w:rFonts w:ascii="Arial" w:hAnsi="Arial" w:cs="Arial"/>
                <w:noProof/>
                <w:sz w:val="18"/>
                <w:szCs w:val="18"/>
              </w:rPr>
            </w:pPr>
          </w:p>
        </w:tc>
        <w:tc>
          <w:tcPr>
            <w:tcW w:w="277" w:type="dxa"/>
          </w:tcPr>
          <w:p w14:paraId="36133221" w14:textId="77777777" w:rsidR="00FA1FC4" w:rsidRPr="003D69E1" w:rsidRDefault="00FA1FC4" w:rsidP="0067027A">
            <w:pPr>
              <w:tabs>
                <w:tab w:val="left" w:pos="0"/>
              </w:tabs>
              <w:rPr>
                <w:rFonts w:ascii="Arial" w:hAnsi="Arial" w:cs="Arial"/>
                <w:noProof/>
                <w:sz w:val="18"/>
                <w:szCs w:val="18"/>
              </w:rPr>
            </w:pPr>
          </w:p>
        </w:tc>
        <w:tc>
          <w:tcPr>
            <w:tcW w:w="277" w:type="dxa"/>
          </w:tcPr>
          <w:p w14:paraId="36133222" w14:textId="77777777" w:rsidR="00FA1FC4" w:rsidRPr="003D69E1" w:rsidRDefault="00FA1FC4" w:rsidP="0067027A">
            <w:pPr>
              <w:tabs>
                <w:tab w:val="left" w:pos="0"/>
              </w:tabs>
              <w:rPr>
                <w:rFonts w:ascii="Arial" w:hAnsi="Arial" w:cs="Arial"/>
                <w:noProof/>
                <w:sz w:val="18"/>
                <w:szCs w:val="18"/>
              </w:rPr>
            </w:pPr>
          </w:p>
        </w:tc>
        <w:tc>
          <w:tcPr>
            <w:tcW w:w="277" w:type="dxa"/>
          </w:tcPr>
          <w:p w14:paraId="36133223" w14:textId="77777777" w:rsidR="00FA1FC4" w:rsidRPr="003D69E1" w:rsidRDefault="00FA1FC4" w:rsidP="0067027A">
            <w:pPr>
              <w:tabs>
                <w:tab w:val="left" w:pos="0"/>
              </w:tabs>
              <w:rPr>
                <w:rFonts w:ascii="Arial" w:hAnsi="Arial" w:cs="Arial"/>
                <w:noProof/>
                <w:sz w:val="18"/>
                <w:szCs w:val="18"/>
              </w:rPr>
            </w:pPr>
          </w:p>
        </w:tc>
        <w:tc>
          <w:tcPr>
            <w:tcW w:w="277" w:type="dxa"/>
          </w:tcPr>
          <w:p w14:paraId="36133224" w14:textId="77777777" w:rsidR="00FA1FC4" w:rsidRPr="003D69E1" w:rsidRDefault="00FA1FC4" w:rsidP="0067027A">
            <w:pPr>
              <w:tabs>
                <w:tab w:val="left" w:pos="0"/>
              </w:tabs>
              <w:rPr>
                <w:rFonts w:ascii="Arial" w:hAnsi="Arial" w:cs="Arial"/>
                <w:noProof/>
                <w:sz w:val="18"/>
                <w:szCs w:val="18"/>
              </w:rPr>
            </w:pPr>
          </w:p>
        </w:tc>
        <w:tc>
          <w:tcPr>
            <w:tcW w:w="277" w:type="dxa"/>
          </w:tcPr>
          <w:p w14:paraId="36133225" w14:textId="77777777" w:rsidR="00FA1FC4" w:rsidRPr="003D69E1" w:rsidRDefault="00FA1FC4" w:rsidP="0067027A">
            <w:pPr>
              <w:tabs>
                <w:tab w:val="left" w:pos="0"/>
              </w:tabs>
              <w:rPr>
                <w:rFonts w:ascii="Arial" w:hAnsi="Arial" w:cs="Arial"/>
                <w:noProof/>
                <w:sz w:val="18"/>
                <w:szCs w:val="18"/>
              </w:rPr>
            </w:pPr>
          </w:p>
        </w:tc>
        <w:tc>
          <w:tcPr>
            <w:tcW w:w="277" w:type="dxa"/>
          </w:tcPr>
          <w:p w14:paraId="36133226" w14:textId="77777777" w:rsidR="00FA1FC4" w:rsidRPr="003D69E1" w:rsidRDefault="00FA1FC4" w:rsidP="0067027A">
            <w:pPr>
              <w:tabs>
                <w:tab w:val="left" w:pos="0"/>
              </w:tabs>
              <w:rPr>
                <w:rFonts w:ascii="Arial" w:hAnsi="Arial" w:cs="Arial"/>
                <w:noProof/>
                <w:sz w:val="18"/>
                <w:szCs w:val="18"/>
              </w:rPr>
            </w:pPr>
          </w:p>
        </w:tc>
        <w:tc>
          <w:tcPr>
            <w:tcW w:w="277" w:type="dxa"/>
          </w:tcPr>
          <w:p w14:paraId="36133227" w14:textId="77777777" w:rsidR="00FA1FC4" w:rsidRPr="003D69E1" w:rsidRDefault="00FA1FC4" w:rsidP="0067027A">
            <w:pPr>
              <w:tabs>
                <w:tab w:val="left" w:pos="0"/>
              </w:tabs>
              <w:rPr>
                <w:rFonts w:ascii="Arial" w:hAnsi="Arial" w:cs="Arial"/>
                <w:noProof/>
                <w:sz w:val="18"/>
                <w:szCs w:val="18"/>
              </w:rPr>
            </w:pPr>
          </w:p>
        </w:tc>
        <w:tc>
          <w:tcPr>
            <w:tcW w:w="277" w:type="dxa"/>
          </w:tcPr>
          <w:p w14:paraId="36133228" w14:textId="77777777" w:rsidR="00FA1FC4" w:rsidRPr="003D69E1" w:rsidRDefault="00FA1FC4" w:rsidP="0067027A">
            <w:pPr>
              <w:tabs>
                <w:tab w:val="left" w:pos="0"/>
              </w:tabs>
              <w:rPr>
                <w:rFonts w:ascii="Arial" w:hAnsi="Arial" w:cs="Arial"/>
                <w:noProof/>
                <w:sz w:val="18"/>
                <w:szCs w:val="18"/>
              </w:rPr>
            </w:pPr>
          </w:p>
        </w:tc>
        <w:tc>
          <w:tcPr>
            <w:tcW w:w="277" w:type="dxa"/>
          </w:tcPr>
          <w:p w14:paraId="36133229" w14:textId="77777777" w:rsidR="00FA1FC4" w:rsidRPr="003D69E1" w:rsidRDefault="00FA1FC4" w:rsidP="0067027A">
            <w:pPr>
              <w:tabs>
                <w:tab w:val="left" w:pos="0"/>
              </w:tabs>
              <w:rPr>
                <w:rFonts w:ascii="Arial" w:hAnsi="Arial" w:cs="Arial"/>
                <w:noProof/>
                <w:sz w:val="18"/>
                <w:szCs w:val="18"/>
              </w:rPr>
            </w:pPr>
          </w:p>
        </w:tc>
        <w:tc>
          <w:tcPr>
            <w:tcW w:w="277" w:type="dxa"/>
          </w:tcPr>
          <w:p w14:paraId="3613322A" w14:textId="77777777" w:rsidR="00FA1FC4" w:rsidRPr="003D69E1" w:rsidRDefault="00FA1FC4" w:rsidP="0067027A">
            <w:pPr>
              <w:tabs>
                <w:tab w:val="left" w:pos="0"/>
              </w:tabs>
              <w:rPr>
                <w:rFonts w:ascii="Arial" w:hAnsi="Arial" w:cs="Arial"/>
                <w:noProof/>
                <w:sz w:val="18"/>
                <w:szCs w:val="18"/>
              </w:rPr>
            </w:pPr>
          </w:p>
        </w:tc>
        <w:tc>
          <w:tcPr>
            <w:tcW w:w="277" w:type="dxa"/>
          </w:tcPr>
          <w:p w14:paraId="3613322B" w14:textId="77777777" w:rsidR="00FA1FC4" w:rsidRPr="003D69E1" w:rsidRDefault="00FA1FC4" w:rsidP="0067027A">
            <w:pPr>
              <w:tabs>
                <w:tab w:val="left" w:pos="0"/>
              </w:tabs>
              <w:rPr>
                <w:rFonts w:ascii="Arial" w:hAnsi="Arial" w:cs="Arial"/>
                <w:noProof/>
                <w:sz w:val="18"/>
                <w:szCs w:val="18"/>
              </w:rPr>
            </w:pPr>
          </w:p>
        </w:tc>
        <w:tc>
          <w:tcPr>
            <w:tcW w:w="277" w:type="dxa"/>
          </w:tcPr>
          <w:p w14:paraId="3613322C" w14:textId="77777777" w:rsidR="00FA1FC4" w:rsidRPr="003D69E1" w:rsidRDefault="00FA1FC4" w:rsidP="0067027A">
            <w:pPr>
              <w:tabs>
                <w:tab w:val="left" w:pos="0"/>
              </w:tabs>
              <w:rPr>
                <w:rFonts w:ascii="Arial" w:hAnsi="Arial" w:cs="Arial"/>
                <w:noProof/>
                <w:sz w:val="18"/>
                <w:szCs w:val="18"/>
              </w:rPr>
            </w:pPr>
          </w:p>
        </w:tc>
        <w:tc>
          <w:tcPr>
            <w:tcW w:w="3680" w:type="dxa"/>
          </w:tcPr>
          <w:p w14:paraId="3613322D" w14:textId="77777777" w:rsidR="00FA1FC4" w:rsidRPr="003D69E1" w:rsidRDefault="00FA1FC4" w:rsidP="0067027A">
            <w:pPr>
              <w:tabs>
                <w:tab w:val="left" w:pos="0"/>
              </w:tabs>
              <w:rPr>
                <w:rFonts w:ascii="Arial" w:hAnsi="Arial" w:cs="Arial"/>
                <w:noProof/>
                <w:sz w:val="18"/>
                <w:szCs w:val="18"/>
              </w:rPr>
            </w:pPr>
          </w:p>
        </w:tc>
      </w:tr>
      <w:tr w:rsidR="00FA1FC4" w14:paraId="36133244" w14:textId="77777777" w:rsidTr="003767A3">
        <w:trPr>
          <w:trHeight w:val="252"/>
        </w:trPr>
        <w:tc>
          <w:tcPr>
            <w:tcW w:w="1933" w:type="dxa"/>
            <w:vMerge w:val="restart"/>
            <w:vAlign w:val="center"/>
          </w:tcPr>
          <w:p w14:paraId="3613322F" w14:textId="77777777" w:rsidR="00FA1FC4" w:rsidRPr="00D8266D" w:rsidRDefault="00FA1FC4" w:rsidP="0067027A">
            <w:pPr>
              <w:tabs>
                <w:tab w:val="left" w:pos="0"/>
              </w:tabs>
              <w:rPr>
                <w:rFonts w:ascii="Arial" w:hAnsi="Arial" w:cs="Arial"/>
                <w:noProof/>
                <w:sz w:val="18"/>
                <w:szCs w:val="18"/>
                <w:lang w:val="en-US"/>
              </w:rPr>
            </w:pPr>
            <w:r w:rsidRPr="00D8266D">
              <w:rPr>
                <w:rFonts w:ascii="Arial" w:hAnsi="Arial" w:cs="Arial"/>
                <w:noProof/>
                <w:sz w:val="18"/>
                <w:szCs w:val="18"/>
              </w:rPr>
              <w:t>Objekto adresas</w:t>
            </w:r>
            <w:r w:rsidR="006B2FA3">
              <w:rPr>
                <w:rFonts w:ascii="Arial" w:hAnsi="Arial" w:cs="Arial"/>
                <w:noProof/>
                <w:sz w:val="18"/>
                <w:szCs w:val="18"/>
              </w:rPr>
              <w:t xml:space="preserve"> (-ai)</w:t>
            </w:r>
          </w:p>
        </w:tc>
        <w:tc>
          <w:tcPr>
            <w:tcW w:w="276" w:type="dxa"/>
          </w:tcPr>
          <w:p w14:paraId="36133230" w14:textId="77777777" w:rsidR="00FA1FC4" w:rsidRPr="00FA1FC4" w:rsidRDefault="00FA1FC4" w:rsidP="0067027A">
            <w:pPr>
              <w:tabs>
                <w:tab w:val="left" w:pos="0"/>
              </w:tabs>
              <w:rPr>
                <w:rFonts w:ascii="Arial" w:hAnsi="Arial" w:cs="Arial"/>
                <w:noProof/>
                <w:sz w:val="18"/>
                <w:szCs w:val="18"/>
              </w:rPr>
            </w:pPr>
          </w:p>
        </w:tc>
        <w:tc>
          <w:tcPr>
            <w:tcW w:w="276" w:type="dxa"/>
          </w:tcPr>
          <w:p w14:paraId="36133231" w14:textId="77777777" w:rsidR="00FA1FC4" w:rsidRPr="008305AF" w:rsidRDefault="00FA1FC4" w:rsidP="0067027A">
            <w:pPr>
              <w:tabs>
                <w:tab w:val="left" w:pos="0"/>
              </w:tabs>
              <w:rPr>
                <w:rFonts w:ascii="Arial" w:hAnsi="Arial" w:cs="Arial"/>
                <w:noProof/>
                <w:sz w:val="18"/>
                <w:szCs w:val="18"/>
              </w:rPr>
            </w:pPr>
          </w:p>
        </w:tc>
        <w:tc>
          <w:tcPr>
            <w:tcW w:w="276" w:type="dxa"/>
          </w:tcPr>
          <w:p w14:paraId="36133232" w14:textId="77777777" w:rsidR="00FA1FC4" w:rsidRPr="00AA42DF" w:rsidRDefault="00FA1FC4" w:rsidP="0067027A">
            <w:pPr>
              <w:tabs>
                <w:tab w:val="left" w:pos="0"/>
              </w:tabs>
              <w:rPr>
                <w:rFonts w:ascii="Arial" w:hAnsi="Arial" w:cs="Arial"/>
                <w:noProof/>
                <w:sz w:val="18"/>
                <w:szCs w:val="18"/>
              </w:rPr>
            </w:pPr>
          </w:p>
        </w:tc>
        <w:tc>
          <w:tcPr>
            <w:tcW w:w="276" w:type="dxa"/>
          </w:tcPr>
          <w:p w14:paraId="36133233" w14:textId="77777777" w:rsidR="00FA1FC4" w:rsidRPr="003D69E1" w:rsidRDefault="00FA1FC4" w:rsidP="0067027A">
            <w:pPr>
              <w:tabs>
                <w:tab w:val="left" w:pos="0"/>
              </w:tabs>
              <w:rPr>
                <w:rFonts w:ascii="Arial" w:hAnsi="Arial" w:cs="Arial"/>
                <w:noProof/>
                <w:sz w:val="18"/>
                <w:szCs w:val="18"/>
              </w:rPr>
            </w:pPr>
          </w:p>
        </w:tc>
        <w:tc>
          <w:tcPr>
            <w:tcW w:w="276" w:type="dxa"/>
          </w:tcPr>
          <w:p w14:paraId="36133234" w14:textId="77777777" w:rsidR="00FA1FC4" w:rsidRPr="003D69E1" w:rsidRDefault="00FA1FC4" w:rsidP="0067027A">
            <w:pPr>
              <w:tabs>
                <w:tab w:val="left" w:pos="0"/>
              </w:tabs>
              <w:rPr>
                <w:rFonts w:ascii="Arial" w:hAnsi="Arial" w:cs="Arial"/>
                <w:noProof/>
                <w:sz w:val="18"/>
                <w:szCs w:val="18"/>
              </w:rPr>
            </w:pPr>
          </w:p>
        </w:tc>
        <w:tc>
          <w:tcPr>
            <w:tcW w:w="277" w:type="dxa"/>
          </w:tcPr>
          <w:p w14:paraId="36133235" w14:textId="77777777" w:rsidR="00FA1FC4" w:rsidRPr="003D69E1" w:rsidRDefault="00FA1FC4" w:rsidP="0067027A">
            <w:pPr>
              <w:tabs>
                <w:tab w:val="left" w:pos="0"/>
              </w:tabs>
              <w:rPr>
                <w:rFonts w:ascii="Arial" w:hAnsi="Arial" w:cs="Arial"/>
                <w:noProof/>
                <w:sz w:val="18"/>
                <w:szCs w:val="18"/>
              </w:rPr>
            </w:pPr>
          </w:p>
        </w:tc>
        <w:tc>
          <w:tcPr>
            <w:tcW w:w="277" w:type="dxa"/>
          </w:tcPr>
          <w:p w14:paraId="36133236" w14:textId="77777777" w:rsidR="00FA1FC4" w:rsidRPr="003D69E1" w:rsidRDefault="00FA1FC4" w:rsidP="0067027A">
            <w:pPr>
              <w:tabs>
                <w:tab w:val="left" w:pos="0"/>
              </w:tabs>
              <w:rPr>
                <w:rFonts w:ascii="Arial" w:hAnsi="Arial" w:cs="Arial"/>
                <w:noProof/>
                <w:sz w:val="18"/>
                <w:szCs w:val="18"/>
              </w:rPr>
            </w:pPr>
          </w:p>
        </w:tc>
        <w:tc>
          <w:tcPr>
            <w:tcW w:w="277" w:type="dxa"/>
          </w:tcPr>
          <w:p w14:paraId="36133237" w14:textId="77777777" w:rsidR="00FA1FC4" w:rsidRPr="003D69E1" w:rsidRDefault="00FA1FC4" w:rsidP="0067027A">
            <w:pPr>
              <w:tabs>
                <w:tab w:val="left" w:pos="0"/>
              </w:tabs>
              <w:rPr>
                <w:rFonts w:ascii="Arial" w:hAnsi="Arial" w:cs="Arial"/>
                <w:noProof/>
                <w:sz w:val="18"/>
                <w:szCs w:val="18"/>
              </w:rPr>
            </w:pPr>
          </w:p>
        </w:tc>
        <w:tc>
          <w:tcPr>
            <w:tcW w:w="277" w:type="dxa"/>
          </w:tcPr>
          <w:p w14:paraId="36133238" w14:textId="77777777" w:rsidR="00FA1FC4" w:rsidRPr="003D69E1" w:rsidRDefault="00FA1FC4" w:rsidP="0067027A">
            <w:pPr>
              <w:tabs>
                <w:tab w:val="left" w:pos="0"/>
              </w:tabs>
              <w:rPr>
                <w:rFonts w:ascii="Arial" w:hAnsi="Arial" w:cs="Arial"/>
                <w:noProof/>
                <w:sz w:val="18"/>
                <w:szCs w:val="18"/>
              </w:rPr>
            </w:pPr>
          </w:p>
        </w:tc>
        <w:tc>
          <w:tcPr>
            <w:tcW w:w="277" w:type="dxa"/>
          </w:tcPr>
          <w:p w14:paraId="36133239" w14:textId="77777777" w:rsidR="00FA1FC4" w:rsidRPr="003D69E1" w:rsidRDefault="00FA1FC4" w:rsidP="0067027A">
            <w:pPr>
              <w:tabs>
                <w:tab w:val="left" w:pos="0"/>
              </w:tabs>
              <w:rPr>
                <w:rFonts w:ascii="Arial" w:hAnsi="Arial" w:cs="Arial"/>
                <w:noProof/>
                <w:sz w:val="18"/>
                <w:szCs w:val="18"/>
              </w:rPr>
            </w:pPr>
          </w:p>
        </w:tc>
        <w:tc>
          <w:tcPr>
            <w:tcW w:w="277" w:type="dxa"/>
          </w:tcPr>
          <w:p w14:paraId="3613323A" w14:textId="77777777" w:rsidR="00FA1FC4" w:rsidRPr="003D69E1" w:rsidRDefault="00FA1FC4" w:rsidP="0067027A">
            <w:pPr>
              <w:tabs>
                <w:tab w:val="left" w:pos="0"/>
              </w:tabs>
              <w:rPr>
                <w:rFonts w:ascii="Arial" w:hAnsi="Arial" w:cs="Arial"/>
                <w:noProof/>
                <w:sz w:val="18"/>
                <w:szCs w:val="18"/>
              </w:rPr>
            </w:pPr>
          </w:p>
        </w:tc>
        <w:tc>
          <w:tcPr>
            <w:tcW w:w="277" w:type="dxa"/>
          </w:tcPr>
          <w:p w14:paraId="3613323B" w14:textId="77777777" w:rsidR="00FA1FC4" w:rsidRPr="003D69E1" w:rsidRDefault="00FA1FC4" w:rsidP="0067027A">
            <w:pPr>
              <w:tabs>
                <w:tab w:val="left" w:pos="0"/>
              </w:tabs>
              <w:rPr>
                <w:rFonts w:ascii="Arial" w:hAnsi="Arial" w:cs="Arial"/>
                <w:noProof/>
                <w:sz w:val="18"/>
                <w:szCs w:val="18"/>
              </w:rPr>
            </w:pPr>
          </w:p>
        </w:tc>
        <w:tc>
          <w:tcPr>
            <w:tcW w:w="277" w:type="dxa"/>
          </w:tcPr>
          <w:p w14:paraId="3613323C" w14:textId="77777777" w:rsidR="00FA1FC4" w:rsidRPr="003D69E1" w:rsidRDefault="00FA1FC4" w:rsidP="0067027A">
            <w:pPr>
              <w:tabs>
                <w:tab w:val="left" w:pos="0"/>
              </w:tabs>
              <w:rPr>
                <w:rFonts w:ascii="Arial" w:hAnsi="Arial" w:cs="Arial"/>
                <w:noProof/>
                <w:sz w:val="18"/>
                <w:szCs w:val="18"/>
              </w:rPr>
            </w:pPr>
          </w:p>
        </w:tc>
        <w:tc>
          <w:tcPr>
            <w:tcW w:w="277" w:type="dxa"/>
          </w:tcPr>
          <w:p w14:paraId="3613323D" w14:textId="77777777" w:rsidR="00FA1FC4" w:rsidRPr="003D69E1" w:rsidRDefault="00FA1FC4" w:rsidP="0067027A">
            <w:pPr>
              <w:tabs>
                <w:tab w:val="left" w:pos="0"/>
              </w:tabs>
              <w:rPr>
                <w:rFonts w:ascii="Arial" w:hAnsi="Arial" w:cs="Arial"/>
                <w:noProof/>
                <w:sz w:val="18"/>
                <w:szCs w:val="18"/>
              </w:rPr>
            </w:pPr>
          </w:p>
        </w:tc>
        <w:tc>
          <w:tcPr>
            <w:tcW w:w="277" w:type="dxa"/>
          </w:tcPr>
          <w:p w14:paraId="3613323E" w14:textId="77777777" w:rsidR="00FA1FC4" w:rsidRPr="003D69E1" w:rsidRDefault="00FA1FC4" w:rsidP="0067027A">
            <w:pPr>
              <w:tabs>
                <w:tab w:val="left" w:pos="0"/>
              </w:tabs>
              <w:rPr>
                <w:rFonts w:ascii="Arial" w:hAnsi="Arial" w:cs="Arial"/>
                <w:noProof/>
                <w:sz w:val="18"/>
                <w:szCs w:val="18"/>
              </w:rPr>
            </w:pPr>
          </w:p>
        </w:tc>
        <w:tc>
          <w:tcPr>
            <w:tcW w:w="277" w:type="dxa"/>
          </w:tcPr>
          <w:p w14:paraId="3613323F" w14:textId="77777777" w:rsidR="00FA1FC4" w:rsidRPr="003D69E1" w:rsidRDefault="00FA1FC4" w:rsidP="0067027A">
            <w:pPr>
              <w:tabs>
                <w:tab w:val="left" w:pos="0"/>
              </w:tabs>
              <w:rPr>
                <w:rFonts w:ascii="Arial" w:hAnsi="Arial" w:cs="Arial"/>
                <w:noProof/>
                <w:sz w:val="18"/>
                <w:szCs w:val="18"/>
              </w:rPr>
            </w:pPr>
          </w:p>
        </w:tc>
        <w:tc>
          <w:tcPr>
            <w:tcW w:w="277" w:type="dxa"/>
          </w:tcPr>
          <w:p w14:paraId="36133240" w14:textId="77777777" w:rsidR="00FA1FC4" w:rsidRPr="00D8266D" w:rsidRDefault="00FA1FC4" w:rsidP="0067027A">
            <w:pPr>
              <w:tabs>
                <w:tab w:val="left" w:pos="0"/>
              </w:tabs>
              <w:rPr>
                <w:rFonts w:ascii="Arial" w:hAnsi="Arial" w:cs="Arial"/>
                <w:noProof/>
                <w:sz w:val="18"/>
                <w:szCs w:val="18"/>
              </w:rPr>
            </w:pPr>
          </w:p>
        </w:tc>
        <w:tc>
          <w:tcPr>
            <w:tcW w:w="277" w:type="dxa"/>
          </w:tcPr>
          <w:p w14:paraId="36133241" w14:textId="77777777" w:rsidR="00FA1FC4" w:rsidRPr="00D8266D" w:rsidRDefault="00FA1FC4" w:rsidP="0067027A">
            <w:pPr>
              <w:tabs>
                <w:tab w:val="left" w:pos="0"/>
              </w:tabs>
              <w:rPr>
                <w:rFonts w:ascii="Arial" w:hAnsi="Arial" w:cs="Arial"/>
                <w:noProof/>
                <w:sz w:val="18"/>
                <w:szCs w:val="18"/>
              </w:rPr>
            </w:pPr>
          </w:p>
        </w:tc>
        <w:tc>
          <w:tcPr>
            <w:tcW w:w="277" w:type="dxa"/>
          </w:tcPr>
          <w:p w14:paraId="36133242" w14:textId="77777777" w:rsidR="00FA1FC4" w:rsidRPr="00D8266D" w:rsidRDefault="00FA1FC4" w:rsidP="0067027A">
            <w:pPr>
              <w:tabs>
                <w:tab w:val="left" w:pos="0"/>
              </w:tabs>
              <w:rPr>
                <w:rFonts w:ascii="Arial" w:hAnsi="Arial" w:cs="Arial"/>
                <w:noProof/>
                <w:sz w:val="18"/>
                <w:szCs w:val="18"/>
              </w:rPr>
            </w:pPr>
          </w:p>
        </w:tc>
        <w:tc>
          <w:tcPr>
            <w:tcW w:w="3680" w:type="dxa"/>
          </w:tcPr>
          <w:p w14:paraId="36133243" w14:textId="77777777" w:rsidR="00FA1FC4" w:rsidRPr="00D8266D" w:rsidRDefault="00FA1FC4" w:rsidP="0067027A">
            <w:pPr>
              <w:tabs>
                <w:tab w:val="left" w:pos="0"/>
              </w:tabs>
              <w:rPr>
                <w:rFonts w:ascii="Arial" w:hAnsi="Arial" w:cs="Arial"/>
                <w:noProof/>
                <w:sz w:val="18"/>
                <w:szCs w:val="18"/>
              </w:rPr>
            </w:pPr>
            <w:r>
              <w:rPr>
                <w:rFonts w:ascii="Arial" w:hAnsi="Arial" w:cs="Arial"/>
                <w:noProof/>
                <w:sz w:val="18"/>
                <w:szCs w:val="18"/>
              </w:rPr>
              <w:t>Vartojimo pajėgumai, MWh</w:t>
            </w:r>
            <w:r w:rsidRPr="004A7D4E">
              <w:rPr>
                <w:rFonts w:ascii="Arial" w:hAnsi="Arial" w:cs="Arial"/>
                <w:noProof/>
                <w:sz w:val="18"/>
                <w:szCs w:val="18"/>
              </w:rPr>
              <w:t>/parą</w:t>
            </w:r>
            <w:r w:rsidR="00EA71F4">
              <w:rPr>
                <w:rFonts w:ascii="Arial" w:hAnsi="Arial" w:cs="Arial"/>
                <w:noProof/>
                <w:sz w:val="18"/>
                <w:szCs w:val="18"/>
                <w:vertAlign w:val="superscript"/>
              </w:rPr>
              <w:t>3</w:t>
            </w:r>
          </w:p>
        </w:tc>
      </w:tr>
      <w:tr w:rsidR="00FA1FC4" w14:paraId="3613325A" w14:textId="77777777" w:rsidTr="003767A3">
        <w:trPr>
          <w:trHeight w:val="252"/>
        </w:trPr>
        <w:tc>
          <w:tcPr>
            <w:tcW w:w="1933" w:type="dxa"/>
            <w:vMerge/>
          </w:tcPr>
          <w:p w14:paraId="36133245" w14:textId="77777777" w:rsidR="00FA1FC4" w:rsidRPr="003D69E1" w:rsidRDefault="00FA1FC4" w:rsidP="0067027A">
            <w:pPr>
              <w:tabs>
                <w:tab w:val="left" w:pos="0"/>
              </w:tabs>
              <w:rPr>
                <w:rFonts w:ascii="Arial" w:hAnsi="Arial" w:cs="Arial"/>
                <w:noProof/>
                <w:sz w:val="18"/>
                <w:szCs w:val="18"/>
              </w:rPr>
            </w:pPr>
          </w:p>
        </w:tc>
        <w:tc>
          <w:tcPr>
            <w:tcW w:w="276" w:type="dxa"/>
          </w:tcPr>
          <w:p w14:paraId="36133246" w14:textId="77777777" w:rsidR="00FA1FC4" w:rsidRPr="003D69E1" w:rsidRDefault="00FA1FC4" w:rsidP="0067027A">
            <w:pPr>
              <w:tabs>
                <w:tab w:val="left" w:pos="0"/>
              </w:tabs>
              <w:rPr>
                <w:rFonts w:ascii="Arial" w:hAnsi="Arial" w:cs="Arial"/>
                <w:noProof/>
                <w:sz w:val="18"/>
                <w:szCs w:val="18"/>
              </w:rPr>
            </w:pPr>
          </w:p>
        </w:tc>
        <w:tc>
          <w:tcPr>
            <w:tcW w:w="276" w:type="dxa"/>
          </w:tcPr>
          <w:p w14:paraId="36133247" w14:textId="77777777" w:rsidR="00FA1FC4" w:rsidRPr="003D69E1" w:rsidRDefault="00FA1FC4" w:rsidP="0067027A">
            <w:pPr>
              <w:tabs>
                <w:tab w:val="left" w:pos="0"/>
              </w:tabs>
              <w:rPr>
                <w:rFonts w:ascii="Arial" w:hAnsi="Arial" w:cs="Arial"/>
                <w:noProof/>
                <w:sz w:val="18"/>
                <w:szCs w:val="18"/>
              </w:rPr>
            </w:pPr>
          </w:p>
        </w:tc>
        <w:tc>
          <w:tcPr>
            <w:tcW w:w="276" w:type="dxa"/>
          </w:tcPr>
          <w:p w14:paraId="36133248" w14:textId="77777777" w:rsidR="00FA1FC4" w:rsidRPr="003D69E1" w:rsidRDefault="00FA1FC4" w:rsidP="0067027A">
            <w:pPr>
              <w:tabs>
                <w:tab w:val="left" w:pos="0"/>
              </w:tabs>
              <w:rPr>
                <w:rFonts w:ascii="Arial" w:hAnsi="Arial" w:cs="Arial"/>
                <w:noProof/>
                <w:sz w:val="18"/>
                <w:szCs w:val="18"/>
              </w:rPr>
            </w:pPr>
          </w:p>
        </w:tc>
        <w:tc>
          <w:tcPr>
            <w:tcW w:w="276" w:type="dxa"/>
          </w:tcPr>
          <w:p w14:paraId="36133249" w14:textId="77777777" w:rsidR="00FA1FC4" w:rsidRPr="003D69E1" w:rsidRDefault="00FA1FC4" w:rsidP="0067027A">
            <w:pPr>
              <w:tabs>
                <w:tab w:val="left" w:pos="0"/>
              </w:tabs>
              <w:rPr>
                <w:rFonts w:ascii="Arial" w:hAnsi="Arial" w:cs="Arial"/>
                <w:noProof/>
                <w:sz w:val="18"/>
                <w:szCs w:val="18"/>
              </w:rPr>
            </w:pPr>
          </w:p>
        </w:tc>
        <w:tc>
          <w:tcPr>
            <w:tcW w:w="276" w:type="dxa"/>
          </w:tcPr>
          <w:p w14:paraId="3613324A" w14:textId="77777777" w:rsidR="00FA1FC4" w:rsidRPr="003D69E1" w:rsidRDefault="00FA1FC4" w:rsidP="0067027A">
            <w:pPr>
              <w:tabs>
                <w:tab w:val="left" w:pos="0"/>
              </w:tabs>
              <w:rPr>
                <w:rFonts w:ascii="Arial" w:hAnsi="Arial" w:cs="Arial"/>
                <w:noProof/>
                <w:sz w:val="18"/>
                <w:szCs w:val="18"/>
              </w:rPr>
            </w:pPr>
          </w:p>
        </w:tc>
        <w:tc>
          <w:tcPr>
            <w:tcW w:w="277" w:type="dxa"/>
          </w:tcPr>
          <w:p w14:paraId="3613324B" w14:textId="77777777" w:rsidR="00FA1FC4" w:rsidRPr="003D69E1" w:rsidRDefault="00FA1FC4" w:rsidP="0067027A">
            <w:pPr>
              <w:tabs>
                <w:tab w:val="left" w:pos="0"/>
              </w:tabs>
              <w:rPr>
                <w:rFonts w:ascii="Arial" w:hAnsi="Arial" w:cs="Arial"/>
                <w:noProof/>
                <w:sz w:val="18"/>
                <w:szCs w:val="18"/>
              </w:rPr>
            </w:pPr>
          </w:p>
        </w:tc>
        <w:tc>
          <w:tcPr>
            <w:tcW w:w="277" w:type="dxa"/>
          </w:tcPr>
          <w:p w14:paraId="3613324C" w14:textId="77777777" w:rsidR="00FA1FC4" w:rsidRPr="003D69E1" w:rsidRDefault="00FA1FC4" w:rsidP="0067027A">
            <w:pPr>
              <w:tabs>
                <w:tab w:val="left" w:pos="0"/>
              </w:tabs>
              <w:rPr>
                <w:rFonts w:ascii="Arial" w:hAnsi="Arial" w:cs="Arial"/>
                <w:noProof/>
                <w:sz w:val="18"/>
                <w:szCs w:val="18"/>
              </w:rPr>
            </w:pPr>
          </w:p>
        </w:tc>
        <w:tc>
          <w:tcPr>
            <w:tcW w:w="277" w:type="dxa"/>
          </w:tcPr>
          <w:p w14:paraId="3613324D" w14:textId="77777777" w:rsidR="00FA1FC4" w:rsidRPr="003D69E1" w:rsidRDefault="00FA1FC4" w:rsidP="0067027A">
            <w:pPr>
              <w:tabs>
                <w:tab w:val="left" w:pos="0"/>
              </w:tabs>
              <w:rPr>
                <w:rFonts w:ascii="Arial" w:hAnsi="Arial" w:cs="Arial"/>
                <w:noProof/>
                <w:sz w:val="18"/>
                <w:szCs w:val="18"/>
              </w:rPr>
            </w:pPr>
          </w:p>
        </w:tc>
        <w:tc>
          <w:tcPr>
            <w:tcW w:w="277" w:type="dxa"/>
          </w:tcPr>
          <w:p w14:paraId="3613324E" w14:textId="77777777" w:rsidR="00FA1FC4" w:rsidRPr="003D69E1" w:rsidRDefault="00FA1FC4" w:rsidP="0067027A">
            <w:pPr>
              <w:tabs>
                <w:tab w:val="left" w:pos="0"/>
              </w:tabs>
              <w:rPr>
                <w:rFonts w:ascii="Arial" w:hAnsi="Arial" w:cs="Arial"/>
                <w:noProof/>
                <w:sz w:val="18"/>
                <w:szCs w:val="18"/>
              </w:rPr>
            </w:pPr>
          </w:p>
        </w:tc>
        <w:tc>
          <w:tcPr>
            <w:tcW w:w="277" w:type="dxa"/>
          </w:tcPr>
          <w:p w14:paraId="3613324F" w14:textId="77777777" w:rsidR="00FA1FC4" w:rsidRPr="003D69E1" w:rsidRDefault="00FA1FC4" w:rsidP="0067027A">
            <w:pPr>
              <w:tabs>
                <w:tab w:val="left" w:pos="0"/>
              </w:tabs>
              <w:rPr>
                <w:rFonts w:ascii="Arial" w:hAnsi="Arial" w:cs="Arial"/>
                <w:noProof/>
                <w:sz w:val="18"/>
                <w:szCs w:val="18"/>
              </w:rPr>
            </w:pPr>
          </w:p>
        </w:tc>
        <w:tc>
          <w:tcPr>
            <w:tcW w:w="277" w:type="dxa"/>
          </w:tcPr>
          <w:p w14:paraId="36133250" w14:textId="77777777" w:rsidR="00FA1FC4" w:rsidRPr="003D69E1" w:rsidRDefault="00FA1FC4" w:rsidP="0067027A">
            <w:pPr>
              <w:tabs>
                <w:tab w:val="left" w:pos="0"/>
              </w:tabs>
              <w:rPr>
                <w:rFonts w:ascii="Arial" w:hAnsi="Arial" w:cs="Arial"/>
                <w:noProof/>
                <w:sz w:val="18"/>
                <w:szCs w:val="18"/>
              </w:rPr>
            </w:pPr>
          </w:p>
        </w:tc>
        <w:tc>
          <w:tcPr>
            <w:tcW w:w="277" w:type="dxa"/>
          </w:tcPr>
          <w:p w14:paraId="36133251" w14:textId="77777777" w:rsidR="00FA1FC4" w:rsidRPr="003D69E1" w:rsidRDefault="00FA1FC4" w:rsidP="0067027A">
            <w:pPr>
              <w:tabs>
                <w:tab w:val="left" w:pos="0"/>
              </w:tabs>
              <w:rPr>
                <w:rFonts w:ascii="Arial" w:hAnsi="Arial" w:cs="Arial"/>
                <w:noProof/>
                <w:sz w:val="18"/>
                <w:szCs w:val="18"/>
              </w:rPr>
            </w:pPr>
          </w:p>
        </w:tc>
        <w:tc>
          <w:tcPr>
            <w:tcW w:w="277" w:type="dxa"/>
          </w:tcPr>
          <w:p w14:paraId="36133252" w14:textId="77777777" w:rsidR="00FA1FC4" w:rsidRPr="003D69E1" w:rsidRDefault="00FA1FC4" w:rsidP="0067027A">
            <w:pPr>
              <w:tabs>
                <w:tab w:val="left" w:pos="0"/>
              </w:tabs>
              <w:rPr>
                <w:rFonts w:ascii="Arial" w:hAnsi="Arial" w:cs="Arial"/>
                <w:noProof/>
                <w:sz w:val="18"/>
                <w:szCs w:val="18"/>
              </w:rPr>
            </w:pPr>
          </w:p>
        </w:tc>
        <w:tc>
          <w:tcPr>
            <w:tcW w:w="277" w:type="dxa"/>
          </w:tcPr>
          <w:p w14:paraId="36133253" w14:textId="77777777" w:rsidR="00FA1FC4" w:rsidRPr="003D69E1" w:rsidRDefault="00FA1FC4" w:rsidP="0067027A">
            <w:pPr>
              <w:tabs>
                <w:tab w:val="left" w:pos="0"/>
              </w:tabs>
              <w:rPr>
                <w:rFonts w:ascii="Arial" w:hAnsi="Arial" w:cs="Arial"/>
                <w:noProof/>
                <w:sz w:val="18"/>
                <w:szCs w:val="18"/>
              </w:rPr>
            </w:pPr>
          </w:p>
        </w:tc>
        <w:tc>
          <w:tcPr>
            <w:tcW w:w="277" w:type="dxa"/>
          </w:tcPr>
          <w:p w14:paraId="36133254" w14:textId="77777777" w:rsidR="00FA1FC4" w:rsidRPr="003D69E1" w:rsidRDefault="00FA1FC4" w:rsidP="0067027A">
            <w:pPr>
              <w:tabs>
                <w:tab w:val="left" w:pos="0"/>
              </w:tabs>
              <w:rPr>
                <w:rFonts w:ascii="Arial" w:hAnsi="Arial" w:cs="Arial"/>
                <w:noProof/>
                <w:sz w:val="18"/>
                <w:szCs w:val="18"/>
              </w:rPr>
            </w:pPr>
          </w:p>
        </w:tc>
        <w:tc>
          <w:tcPr>
            <w:tcW w:w="277" w:type="dxa"/>
          </w:tcPr>
          <w:p w14:paraId="36133255" w14:textId="77777777" w:rsidR="00FA1FC4" w:rsidRPr="003D69E1" w:rsidRDefault="00FA1FC4" w:rsidP="0067027A">
            <w:pPr>
              <w:tabs>
                <w:tab w:val="left" w:pos="0"/>
              </w:tabs>
              <w:rPr>
                <w:rFonts w:ascii="Arial" w:hAnsi="Arial" w:cs="Arial"/>
                <w:noProof/>
                <w:sz w:val="18"/>
                <w:szCs w:val="18"/>
              </w:rPr>
            </w:pPr>
          </w:p>
        </w:tc>
        <w:tc>
          <w:tcPr>
            <w:tcW w:w="277" w:type="dxa"/>
          </w:tcPr>
          <w:p w14:paraId="36133256" w14:textId="77777777" w:rsidR="00FA1FC4" w:rsidRPr="003D69E1" w:rsidRDefault="00FA1FC4" w:rsidP="0067027A">
            <w:pPr>
              <w:tabs>
                <w:tab w:val="left" w:pos="0"/>
              </w:tabs>
              <w:rPr>
                <w:rFonts w:ascii="Arial" w:hAnsi="Arial" w:cs="Arial"/>
                <w:noProof/>
                <w:sz w:val="18"/>
                <w:szCs w:val="18"/>
              </w:rPr>
            </w:pPr>
          </w:p>
        </w:tc>
        <w:tc>
          <w:tcPr>
            <w:tcW w:w="277" w:type="dxa"/>
          </w:tcPr>
          <w:p w14:paraId="36133257" w14:textId="77777777" w:rsidR="00FA1FC4" w:rsidRPr="003D69E1" w:rsidRDefault="00FA1FC4" w:rsidP="0067027A">
            <w:pPr>
              <w:tabs>
                <w:tab w:val="left" w:pos="0"/>
              </w:tabs>
              <w:rPr>
                <w:rFonts w:ascii="Arial" w:hAnsi="Arial" w:cs="Arial"/>
                <w:noProof/>
                <w:sz w:val="18"/>
                <w:szCs w:val="18"/>
              </w:rPr>
            </w:pPr>
          </w:p>
        </w:tc>
        <w:tc>
          <w:tcPr>
            <w:tcW w:w="277" w:type="dxa"/>
          </w:tcPr>
          <w:p w14:paraId="36133258" w14:textId="77777777" w:rsidR="00FA1FC4" w:rsidRPr="003D69E1" w:rsidRDefault="00FA1FC4" w:rsidP="0067027A">
            <w:pPr>
              <w:tabs>
                <w:tab w:val="left" w:pos="0"/>
              </w:tabs>
              <w:rPr>
                <w:rFonts w:ascii="Arial" w:hAnsi="Arial" w:cs="Arial"/>
                <w:noProof/>
                <w:sz w:val="18"/>
                <w:szCs w:val="18"/>
              </w:rPr>
            </w:pPr>
          </w:p>
        </w:tc>
        <w:tc>
          <w:tcPr>
            <w:tcW w:w="3680" w:type="dxa"/>
          </w:tcPr>
          <w:p w14:paraId="36133259" w14:textId="77777777" w:rsidR="00FA1FC4" w:rsidRPr="003D69E1" w:rsidRDefault="00FA1FC4" w:rsidP="0067027A">
            <w:pPr>
              <w:tabs>
                <w:tab w:val="left" w:pos="0"/>
              </w:tabs>
              <w:rPr>
                <w:rFonts w:ascii="Arial" w:hAnsi="Arial" w:cs="Arial"/>
                <w:noProof/>
                <w:sz w:val="18"/>
                <w:szCs w:val="18"/>
              </w:rPr>
            </w:pPr>
          </w:p>
        </w:tc>
      </w:tr>
    </w:tbl>
    <w:p w14:paraId="3613325B" w14:textId="77777777" w:rsidR="00FF4ADA" w:rsidRDefault="00FF4ADA" w:rsidP="0067027A">
      <w:pPr>
        <w:pStyle w:val="Style1"/>
        <w:ind w:hanging="142"/>
        <w:contextualSpacing w:val="0"/>
        <w:rPr>
          <w:sz w:val="12"/>
          <w:szCs w:val="12"/>
        </w:rPr>
      </w:pPr>
      <w:r w:rsidRPr="00D8266D">
        <w:rPr>
          <w:noProof/>
          <w:vertAlign w:val="superscript"/>
        </w:rPr>
        <w:t xml:space="preserve">3 </w:t>
      </w:r>
      <w:r w:rsidR="00D8266D" w:rsidRPr="00676D85">
        <w:rPr>
          <w:sz w:val="12"/>
          <w:szCs w:val="12"/>
        </w:rPr>
        <w:t>V</w:t>
      </w:r>
      <w:r w:rsidRPr="00676D85">
        <w:rPr>
          <w:sz w:val="12"/>
          <w:szCs w:val="12"/>
        </w:rPr>
        <w:t>artotojui reikalingas didžiausias gamtinių dujų kiekis per parą. Jeigu vartotojas nedeklaruoja jam reikalingų vartojimo pajėgumų, remiantis Lietuvos Respublikos Vyriausybės priimtu Gamtinių dujų tiekimo diversifikavimo tvarkos aprašu, vartojimo pajėgumai prilyginami per paskutinius 3 metus, einančius prieš metus, kuriems nustatomi vartojimo pajėgumai į konkrečią gamtinių dujų pristatymo vietą per parą transportuotam maksimaliam gamtinių dujų kiekiui.</w:t>
      </w:r>
    </w:p>
    <w:p w14:paraId="3613325C" w14:textId="77777777" w:rsidR="00435666" w:rsidRPr="00D8266D" w:rsidRDefault="00435666" w:rsidP="0067027A">
      <w:pPr>
        <w:pStyle w:val="Style1"/>
        <w:ind w:hanging="142"/>
        <w:contextualSpacing w:val="0"/>
      </w:pPr>
    </w:p>
    <w:p w14:paraId="3613325D" w14:textId="77777777" w:rsidR="00FA1FC4" w:rsidRPr="00D8266D" w:rsidRDefault="00FA1FC4" w:rsidP="0067027A">
      <w:pPr>
        <w:tabs>
          <w:tab w:val="left" w:pos="-142"/>
        </w:tabs>
        <w:ind w:left="-448" w:firstLine="23"/>
        <w:rPr>
          <w:rFonts w:ascii="Arial" w:hAnsi="Arial" w:cs="Arial"/>
          <w:b/>
          <w:color w:val="FF0000"/>
          <w:sz w:val="20"/>
          <w:szCs w:val="20"/>
        </w:rPr>
      </w:pPr>
      <w:r>
        <w:rPr>
          <w:rFonts w:ascii="Arial" w:hAnsi="Arial" w:cs="Arial"/>
          <w:b/>
          <w:noProof/>
          <w:sz w:val="20"/>
          <w:szCs w:val="20"/>
        </w:rPr>
        <w:t xml:space="preserve">       </w:t>
      </w:r>
      <w:r w:rsidRPr="00D8266D">
        <w:rPr>
          <w:rFonts w:ascii="Arial" w:hAnsi="Arial" w:cs="Arial"/>
          <w:b/>
          <w:noProof/>
          <w:sz w:val="20"/>
          <w:szCs w:val="20"/>
        </w:rPr>
        <w:t xml:space="preserve">Dujų naudojimo paskirtis </w:t>
      </w:r>
      <w:r w:rsidRPr="00D8266D">
        <w:rPr>
          <w:rFonts w:ascii="Arial" w:hAnsi="Arial" w:cs="Arial"/>
          <w:i/>
          <w:noProof/>
          <w:sz w:val="20"/>
          <w:szCs w:val="20"/>
        </w:rPr>
        <w:t>(pažymėti x)</w:t>
      </w:r>
      <w:r w:rsidRPr="00D8266D">
        <w:rPr>
          <w:rFonts w:ascii="Arial" w:hAnsi="Arial" w:cs="Arial"/>
          <w:b/>
          <w:noProof/>
          <w:sz w:val="20"/>
          <w:szCs w:val="20"/>
        </w:rPr>
        <w:t>:</w:t>
      </w:r>
      <w:r w:rsidRPr="00D8266D">
        <w:rPr>
          <w:rFonts w:ascii="Arial" w:hAnsi="Arial" w:cs="Arial"/>
          <w:b/>
          <w:color w:val="FF0000"/>
          <w:sz w:val="20"/>
          <w:szCs w:val="20"/>
        </w:rPr>
        <w:t xml:space="preserve"> </w:t>
      </w:r>
    </w:p>
    <w:tbl>
      <w:tblPr>
        <w:tblW w:w="11057" w:type="dxa"/>
        <w:tblLook w:val="04A0" w:firstRow="1" w:lastRow="0" w:firstColumn="1" w:lastColumn="0" w:noHBand="0" w:noVBand="1"/>
      </w:tblPr>
      <w:tblGrid>
        <w:gridCol w:w="3544"/>
        <w:gridCol w:w="3544"/>
        <w:gridCol w:w="3969"/>
      </w:tblGrid>
      <w:tr w:rsidR="00FA1FC4" w:rsidRPr="00AD2116" w14:paraId="36133261" w14:textId="77777777" w:rsidTr="00634847">
        <w:trPr>
          <w:trHeight w:val="184"/>
        </w:trPr>
        <w:tc>
          <w:tcPr>
            <w:tcW w:w="3544" w:type="dxa"/>
            <w:shd w:val="clear" w:color="auto" w:fill="auto"/>
          </w:tcPr>
          <w:p w14:paraId="3613325E"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bCs/>
                <w:sz w:val="16"/>
                <w:szCs w:val="16"/>
              </w:rPr>
              <w:t>Negyvenamų patalpų šildymas (NPŠ)</w:t>
            </w:r>
          </w:p>
        </w:tc>
        <w:tc>
          <w:tcPr>
            <w:tcW w:w="3544" w:type="dxa"/>
            <w:shd w:val="clear" w:color="auto" w:fill="auto"/>
          </w:tcPr>
          <w:p w14:paraId="3613325F"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Technologinės reikmės (TR)</w:t>
            </w:r>
          </w:p>
        </w:tc>
        <w:tc>
          <w:tcPr>
            <w:tcW w:w="3969" w:type="dxa"/>
            <w:shd w:val="clear" w:color="auto" w:fill="auto"/>
          </w:tcPr>
          <w:p w14:paraId="36133260"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Elektros gamyba (EG)</w:t>
            </w:r>
          </w:p>
        </w:tc>
      </w:tr>
      <w:tr w:rsidR="00FA1FC4" w:rsidRPr="00AD2116" w14:paraId="36133265" w14:textId="77777777" w:rsidTr="00634847">
        <w:trPr>
          <w:trHeight w:val="184"/>
        </w:trPr>
        <w:tc>
          <w:tcPr>
            <w:tcW w:w="3544" w:type="dxa"/>
            <w:shd w:val="clear" w:color="auto" w:fill="auto"/>
          </w:tcPr>
          <w:p w14:paraId="36133262"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Gyvenamų patalpų šildymas (GPŠ)</w:t>
            </w:r>
          </w:p>
        </w:tc>
        <w:tc>
          <w:tcPr>
            <w:tcW w:w="3544" w:type="dxa"/>
            <w:shd w:val="clear" w:color="auto" w:fill="auto"/>
          </w:tcPr>
          <w:p w14:paraId="36133263"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Garo gamyba (GG)</w:t>
            </w:r>
          </w:p>
        </w:tc>
        <w:tc>
          <w:tcPr>
            <w:tcW w:w="3969" w:type="dxa"/>
            <w:shd w:val="clear" w:color="auto" w:fill="auto"/>
          </w:tcPr>
          <w:p w14:paraId="36133264"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Šilumos gamyba (ŠG)</w:t>
            </w:r>
          </w:p>
        </w:tc>
      </w:tr>
      <w:tr w:rsidR="00FA1FC4" w:rsidRPr="00AD2116" w14:paraId="36133269" w14:textId="77777777" w:rsidTr="00634847">
        <w:trPr>
          <w:trHeight w:val="184"/>
        </w:trPr>
        <w:tc>
          <w:tcPr>
            <w:tcW w:w="3544" w:type="dxa"/>
            <w:shd w:val="clear" w:color="auto" w:fill="auto"/>
          </w:tcPr>
          <w:p w14:paraId="36133266"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Karšto vandens ruošimas (KVR)</w:t>
            </w:r>
          </w:p>
        </w:tc>
        <w:tc>
          <w:tcPr>
            <w:tcW w:w="3544" w:type="dxa"/>
            <w:shd w:val="clear" w:color="auto" w:fill="auto"/>
          </w:tcPr>
          <w:p w14:paraId="36133267"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Sezoninė gamyba (SG)</w:t>
            </w:r>
          </w:p>
        </w:tc>
        <w:tc>
          <w:tcPr>
            <w:tcW w:w="3969" w:type="dxa"/>
            <w:shd w:val="clear" w:color="auto" w:fill="auto"/>
          </w:tcPr>
          <w:p w14:paraId="36133268" w14:textId="77777777" w:rsidR="00FA1FC4" w:rsidRPr="00AD2116" w:rsidRDefault="00FA1FC4" w:rsidP="0067027A">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Kita gamyba (KG)</w:t>
            </w:r>
          </w:p>
        </w:tc>
      </w:tr>
      <w:tr w:rsidR="00FA1FC4" w:rsidRPr="00AD2116" w14:paraId="36133270" w14:textId="77777777" w:rsidTr="00634847">
        <w:trPr>
          <w:trHeight w:val="371"/>
        </w:trPr>
        <w:tc>
          <w:tcPr>
            <w:tcW w:w="3544" w:type="dxa"/>
            <w:shd w:val="clear" w:color="auto" w:fill="auto"/>
          </w:tcPr>
          <w:p w14:paraId="3613326A" w14:textId="77777777" w:rsidR="00FA1FC4" w:rsidRPr="00AD2116"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Maisto ruošimas (buitiniai vartotojai) (MRB)</w:t>
            </w:r>
          </w:p>
          <w:p w14:paraId="3613326B" w14:textId="77777777" w:rsidR="00AA42DF" w:rsidRDefault="00FA1FC4" w:rsidP="0067027A">
            <w:pPr>
              <w:tabs>
                <w:tab w:val="left" w:pos="720"/>
              </w:tabs>
              <w:ind w:hanging="103"/>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Maisto gamyba (įmonės) (MGĮ)</w:t>
            </w:r>
          </w:p>
          <w:p w14:paraId="3613326C" w14:textId="77777777" w:rsidR="00676D85" w:rsidRPr="00676D85" w:rsidRDefault="00676D85" w:rsidP="0067027A">
            <w:pPr>
              <w:tabs>
                <w:tab w:val="left" w:pos="720"/>
              </w:tabs>
              <w:ind w:hanging="103"/>
              <w:rPr>
                <w:rFonts w:ascii="Arial" w:hAnsi="Arial" w:cs="Arial"/>
                <w:bCs/>
                <w:sz w:val="12"/>
                <w:szCs w:val="12"/>
              </w:rPr>
            </w:pPr>
          </w:p>
        </w:tc>
        <w:tc>
          <w:tcPr>
            <w:tcW w:w="3544" w:type="dxa"/>
            <w:shd w:val="clear" w:color="auto" w:fill="auto"/>
          </w:tcPr>
          <w:p w14:paraId="3613326D" w14:textId="77777777" w:rsidR="00FA1FC4" w:rsidRPr="00AD2116" w:rsidRDefault="00FA1FC4" w:rsidP="0067027A">
            <w:pPr>
              <w:tabs>
                <w:tab w:val="left" w:pos="720"/>
              </w:tabs>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Nenutrūkstamas gamybos procesas (NGP)</w:t>
            </w:r>
          </w:p>
        </w:tc>
        <w:tc>
          <w:tcPr>
            <w:tcW w:w="3969" w:type="dxa"/>
            <w:shd w:val="clear" w:color="auto" w:fill="auto"/>
          </w:tcPr>
          <w:p w14:paraId="3613326E" w14:textId="77777777" w:rsidR="00634847" w:rsidRDefault="00FA1FC4" w:rsidP="00634847">
            <w:pPr>
              <w:tabs>
                <w:tab w:val="left" w:pos="720"/>
              </w:tabs>
              <w:jc w:val="both"/>
              <w:rPr>
                <w:rFonts w:ascii="Arial" w:hAnsi="Arial" w:cs="Arial"/>
                <w:bCs/>
                <w:sz w:val="16"/>
                <w:szCs w:val="16"/>
              </w:rPr>
            </w:pPr>
            <w:r w:rsidRPr="004A7D4E">
              <w:rPr>
                <w:rFonts w:ascii="Arial" w:hAnsi="Arial" w:cs="Arial"/>
                <w:sz w:val="18"/>
                <w:szCs w:val="18"/>
              </w:rPr>
              <w:sym w:font="Wingdings 2" w:char="F0A3"/>
            </w:r>
            <w:r>
              <w:rPr>
                <w:rFonts w:ascii="Arial" w:hAnsi="Arial" w:cs="Arial"/>
                <w:sz w:val="18"/>
                <w:szCs w:val="18"/>
              </w:rPr>
              <w:t xml:space="preserve"> </w:t>
            </w:r>
            <w:r w:rsidRPr="00AD2116">
              <w:rPr>
                <w:rFonts w:ascii="Arial" w:hAnsi="Arial" w:cs="Arial"/>
                <w:bCs/>
                <w:sz w:val="16"/>
                <w:szCs w:val="16"/>
              </w:rPr>
              <w:t>Kita paskirtis (kai netinka nė vienas</w:t>
            </w:r>
            <w:r w:rsidR="00634847">
              <w:rPr>
                <w:rFonts w:ascii="Arial" w:hAnsi="Arial" w:cs="Arial"/>
                <w:bCs/>
                <w:sz w:val="16"/>
                <w:szCs w:val="16"/>
              </w:rPr>
              <w:t xml:space="preserve"> iš</w:t>
            </w:r>
          </w:p>
          <w:p w14:paraId="3613326F" w14:textId="77777777" w:rsidR="00FA1FC4" w:rsidRPr="00AD2116" w:rsidRDefault="00FA1FC4" w:rsidP="00634847">
            <w:pPr>
              <w:tabs>
                <w:tab w:val="left" w:pos="720"/>
              </w:tabs>
              <w:jc w:val="both"/>
              <w:rPr>
                <w:rFonts w:ascii="Arial" w:hAnsi="Arial" w:cs="Arial"/>
                <w:bCs/>
                <w:sz w:val="16"/>
                <w:szCs w:val="16"/>
              </w:rPr>
            </w:pPr>
            <w:r w:rsidRPr="00AD2116">
              <w:rPr>
                <w:rFonts w:ascii="Arial" w:hAnsi="Arial" w:cs="Arial"/>
                <w:bCs/>
                <w:sz w:val="16"/>
                <w:szCs w:val="16"/>
              </w:rPr>
              <w:t>aukščiau nurodytų atvejų) (KP)</w:t>
            </w:r>
          </w:p>
        </w:tc>
      </w:tr>
    </w:tbl>
    <w:p w14:paraId="36133271" w14:textId="77777777" w:rsidR="00FA1FC4" w:rsidRPr="00D8266D" w:rsidRDefault="00FA1FC4" w:rsidP="0067027A">
      <w:pPr>
        <w:ind w:left="-425"/>
        <w:jc w:val="both"/>
        <w:rPr>
          <w:rFonts w:ascii="Arial" w:hAnsi="Arial" w:cs="Arial"/>
          <w:b/>
          <w:sz w:val="20"/>
          <w:szCs w:val="20"/>
        </w:rPr>
      </w:pPr>
      <w:r>
        <w:rPr>
          <w:rFonts w:ascii="Arial" w:hAnsi="Arial" w:cs="Arial"/>
          <w:b/>
          <w:sz w:val="18"/>
          <w:szCs w:val="18"/>
        </w:rPr>
        <w:t xml:space="preserve">       </w:t>
      </w:r>
      <w:r w:rsidRPr="00D8266D">
        <w:rPr>
          <w:rFonts w:ascii="Arial" w:hAnsi="Arial" w:cs="Arial"/>
          <w:b/>
          <w:sz w:val="20"/>
          <w:szCs w:val="20"/>
        </w:rPr>
        <w:t xml:space="preserve">PRIDEDAMA </w:t>
      </w:r>
      <w:r w:rsidRPr="00D8266D">
        <w:rPr>
          <w:rFonts w:ascii="Arial" w:hAnsi="Arial" w:cs="Arial"/>
          <w:i/>
          <w:sz w:val="20"/>
          <w:szCs w:val="20"/>
        </w:rPr>
        <w:t>(pažymėti x)</w:t>
      </w:r>
      <w:r w:rsidRPr="00D8266D">
        <w:rPr>
          <w:rFonts w:ascii="Arial" w:hAnsi="Arial" w:cs="Arial"/>
          <w:b/>
          <w:sz w:val="20"/>
          <w:szCs w:val="20"/>
        </w:rPr>
        <w:t>:</w:t>
      </w:r>
    </w:p>
    <w:p w14:paraId="36133272" w14:textId="77777777" w:rsidR="00FA1FC4" w:rsidRPr="00676D85" w:rsidRDefault="00FA1FC4" w:rsidP="0067027A">
      <w:pPr>
        <w:rPr>
          <w:rFonts w:ascii="Arial" w:hAnsi="Arial" w:cs="Arial"/>
          <w:color w:val="000000"/>
          <w:sz w:val="12"/>
          <w:szCs w:val="12"/>
        </w:rPr>
      </w:pPr>
    </w:p>
    <w:tbl>
      <w:tblPr>
        <w:tblStyle w:val="TableGrid"/>
        <w:tblpPr w:leftFromText="180" w:rightFromText="180" w:vertAnchor="text" w:horzAnchor="margin" w:tblpY="31"/>
        <w:tblOverlap w:val="never"/>
        <w:tblW w:w="10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281"/>
        <w:gridCol w:w="6208"/>
      </w:tblGrid>
      <w:tr w:rsidR="00FA1FC4" w:rsidRPr="00AD2116" w14:paraId="36133276" w14:textId="77777777" w:rsidTr="00A36DBE">
        <w:trPr>
          <w:trHeight w:val="207"/>
        </w:trPr>
        <w:tc>
          <w:tcPr>
            <w:tcW w:w="4102" w:type="dxa"/>
          </w:tcPr>
          <w:p w14:paraId="36133273" w14:textId="77777777" w:rsidR="00FA1FC4" w:rsidRPr="00AD2116" w:rsidRDefault="00FA1FC4" w:rsidP="0067027A">
            <w:pPr>
              <w:ind w:hanging="94"/>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sz w:val="16"/>
                <w:szCs w:val="16"/>
              </w:rPr>
              <w:t>Juridinių asmenų registro išplėstinis išrašas</w:t>
            </w:r>
          </w:p>
        </w:tc>
        <w:tc>
          <w:tcPr>
            <w:tcW w:w="281" w:type="dxa"/>
          </w:tcPr>
          <w:p w14:paraId="36133274" w14:textId="77777777" w:rsidR="00FA1FC4" w:rsidRPr="00AD2116" w:rsidRDefault="00FA1FC4" w:rsidP="0067027A">
            <w:pPr>
              <w:rPr>
                <w:rFonts w:ascii="Arial" w:hAnsi="Arial" w:cs="Arial"/>
                <w:sz w:val="16"/>
                <w:szCs w:val="16"/>
              </w:rPr>
            </w:pPr>
          </w:p>
        </w:tc>
        <w:tc>
          <w:tcPr>
            <w:tcW w:w="6208" w:type="dxa"/>
          </w:tcPr>
          <w:p w14:paraId="36133275" w14:textId="77777777" w:rsidR="00FA1FC4" w:rsidRPr="00AD2116" w:rsidRDefault="00FA1FC4" w:rsidP="0067027A">
            <w:pPr>
              <w:rPr>
                <w:rFonts w:ascii="Arial" w:hAnsi="Arial" w:cs="Arial"/>
                <w:sz w:val="16"/>
                <w:szCs w:val="16"/>
              </w:rPr>
            </w:pPr>
            <w:r w:rsidRPr="004A7D4E">
              <w:rPr>
                <w:rFonts w:ascii="Arial" w:hAnsi="Arial" w:cs="Arial"/>
                <w:sz w:val="18"/>
                <w:szCs w:val="18"/>
              </w:rPr>
              <w:sym w:font="Wingdings 2" w:char="F0A3"/>
            </w:r>
            <w:r>
              <w:rPr>
                <w:rFonts w:ascii="Arial" w:hAnsi="Arial" w:cs="Arial"/>
                <w:sz w:val="16"/>
                <w:szCs w:val="16"/>
              </w:rPr>
              <w:t xml:space="preserve"> Į</w:t>
            </w:r>
            <w:r w:rsidRPr="00AD2116">
              <w:rPr>
                <w:rFonts w:ascii="Arial" w:hAnsi="Arial" w:cs="Arial"/>
                <w:sz w:val="16"/>
                <w:szCs w:val="16"/>
              </w:rPr>
              <w:t>galiojimas</w:t>
            </w:r>
            <w:r>
              <w:rPr>
                <w:rFonts w:ascii="Arial" w:hAnsi="Arial" w:cs="Arial"/>
                <w:sz w:val="16"/>
                <w:szCs w:val="16"/>
              </w:rPr>
              <w:t xml:space="preserve">, </w:t>
            </w:r>
            <w:r w:rsidRPr="00AD2116">
              <w:rPr>
                <w:rFonts w:ascii="Arial" w:hAnsi="Arial" w:cs="Arial"/>
                <w:sz w:val="16"/>
                <w:szCs w:val="16"/>
              </w:rPr>
              <w:t xml:space="preserve">jei sutartį pasirašo </w:t>
            </w:r>
            <w:r>
              <w:rPr>
                <w:rFonts w:ascii="Arial" w:hAnsi="Arial" w:cs="Arial"/>
                <w:sz w:val="16"/>
                <w:szCs w:val="16"/>
              </w:rPr>
              <w:t>įgaliotas asmuo</w:t>
            </w:r>
            <w:r w:rsidRPr="00AD2116">
              <w:rPr>
                <w:rFonts w:ascii="Arial" w:hAnsi="Arial" w:cs="Arial"/>
                <w:sz w:val="16"/>
                <w:szCs w:val="16"/>
              </w:rPr>
              <w:t xml:space="preserve"> </w:t>
            </w:r>
          </w:p>
        </w:tc>
      </w:tr>
      <w:tr w:rsidR="00FA1FC4" w:rsidRPr="000815AA" w14:paraId="3613327A" w14:textId="77777777" w:rsidTr="00A36DBE">
        <w:trPr>
          <w:trHeight w:val="191"/>
        </w:trPr>
        <w:tc>
          <w:tcPr>
            <w:tcW w:w="4102" w:type="dxa"/>
          </w:tcPr>
          <w:p w14:paraId="36133277" w14:textId="77777777" w:rsidR="00FA1FC4" w:rsidRPr="00AD2116" w:rsidRDefault="00FA1FC4" w:rsidP="0067027A">
            <w:pPr>
              <w:ind w:hanging="94"/>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sz w:val="16"/>
                <w:szCs w:val="16"/>
              </w:rPr>
              <w:t>Nekilnojamojo turto registro išrašas</w:t>
            </w:r>
          </w:p>
        </w:tc>
        <w:tc>
          <w:tcPr>
            <w:tcW w:w="281" w:type="dxa"/>
          </w:tcPr>
          <w:p w14:paraId="36133278" w14:textId="77777777" w:rsidR="00FA1FC4" w:rsidRPr="00AD2116" w:rsidRDefault="00FA1FC4" w:rsidP="0067027A">
            <w:pPr>
              <w:rPr>
                <w:rFonts w:ascii="Arial" w:hAnsi="Arial" w:cs="Arial"/>
                <w:sz w:val="16"/>
                <w:szCs w:val="16"/>
              </w:rPr>
            </w:pPr>
          </w:p>
        </w:tc>
        <w:tc>
          <w:tcPr>
            <w:tcW w:w="6208" w:type="dxa"/>
          </w:tcPr>
          <w:p w14:paraId="36133279" w14:textId="77777777" w:rsidR="00FA1FC4" w:rsidRPr="000815AA" w:rsidRDefault="00FA1FC4" w:rsidP="0067027A">
            <w:pPr>
              <w:tabs>
                <w:tab w:val="left" w:pos="4440"/>
              </w:tabs>
              <w:rPr>
                <w:rFonts w:ascii="Arial" w:hAnsi="Arial" w:cs="Arial"/>
                <w:noProof/>
                <w:color w:val="000000"/>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sidRPr="00AD2116">
              <w:rPr>
                <w:rFonts w:ascii="Arial" w:hAnsi="Arial" w:cs="Arial"/>
                <w:noProof/>
                <w:color w:val="000000"/>
                <w:sz w:val="16"/>
                <w:szCs w:val="16"/>
              </w:rPr>
              <w:t>Pažyma apie dujų sistemų pa</w:t>
            </w:r>
            <w:r>
              <w:rPr>
                <w:rFonts w:ascii="Arial" w:hAnsi="Arial" w:cs="Arial"/>
                <w:noProof/>
                <w:color w:val="000000"/>
                <w:sz w:val="16"/>
                <w:szCs w:val="16"/>
              </w:rPr>
              <w:t>rengimą sujungimu</w:t>
            </w:r>
            <w:r w:rsidR="005F46B0">
              <w:rPr>
                <w:rFonts w:ascii="Arial" w:hAnsi="Arial" w:cs="Arial"/>
                <w:noProof/>
                <w:color w:val="000000"/>
                <w:sz w:val="16"/>
                <w:szCs w:val="16"/>
              </w:rPr>
              <w:t>i</w:t>
            </w:r>
            <w:r w:rsidR="00FF4ADA">
              <w:rPr>
                <w:rFonts w:ascii="Arial" w:hAnsi="Arial" w:cs="Arial"/>
                <w:sz w:val="16"/>
                <w:szCs w:val="16"/>
              </w:rPr>
              <w:t xml:space="preserve"> (pirminio dujų paleidimo atveju)</w:t>
            </w:r>
          </w:p>
        </w:tc>
      </w:tr>
      <w:tr w:rsidR="00FA1FC4" w:rsidRPr="00AD2116" w14:paraId="3613327E" w14:textId="77777777" w:rsidTr="00A36DBE">
        <w:trPr>
          <w:trHeight w:val="283"/>
        </w:trPr>
        <w:tc>
          <w:tcPr>
            <w:tcW w:w="4102" w:type="dxa"/>
          </w:tcPr>
          <w:p w14:paraId="3613327B" w14:textId="77777777" w:rsidR="00FA1FC4" w:rsidRPr="00AD2116" w:rsidRDefault="00FA1FC4" w:rsidP="00FB7604">
            <w:pPr>
              <w:ind w:hanging="94"/>
              <w:jc w:val="both"/>
              <w:rPr>
                <w:rFonts w:ascii="Arial" w:hAnsi="Arial" w:cs="Arial"/>
                <w:sz w:val="16"/>
                <w:szCs w:val="16"/>
              </w:rPr>
            </w:pPr>
            <w:r w:rsidRPr="004A7D4E">
              <w:rPr>
                <w:rFonts w:ascii="Arial" w:hAnsi="Arial" w:cs="Arial"/>
                <w:sz w:val="18"/>
                <w:szCs w:val="18"/>
              </w:rPr>
              <w:sym w:font="Wingdings 2" w:char="F0A3"/>
            </w:r>
            <w:r w:rsidRPr="00AD2116">
              <w:rPr>
                <w:rFonts w:ascii="Arial" w:hAnsi="Arial" w:cs="Arial"/>
                <w:color w:val="0070C0"/>
                <w:sz w:val="16"/>
                <w:szCs w:val="16"/>
              </w:rPr>
              <w:t xml:space="preserve"> </w:t>
            </w:r>
            <w:r>
              <w:rPr>
                <w:rFonts w:ascii="Arial" w:hAnsi="Arial" w:cs="Arial"/>
                <w:sz w:val="16"/>
                <w:szCs w:val="16"/>
              </w:rPr>
              <w:t xml:space="preserve">Apskaitos prietaisų </w:t>
            </w:r>
            <w:r w:rsidR="005F46B0">
              <w:rPr>
                <w:rFonts w:ascii="Arial" w:hAnsi="Arial" w:cs="Arial"/>
                <w:sz w:val="16"/>
                <w:szCs w:val="16"/>
              </w:rPr>
              <w:t xml:space="preserve">rodmenų </w:t>
            </w:r>
            <w:r w:rsidR="00FB7604">
              <w:rPr>
                <w:rFonts w:ascii="Arial" w:hAnsi="Arial" w:cs="Arial"/>
                <w:sz w:val="16"/>
                <w:szCs w:val="16"/>
              </w:rPr>
              <w:t>suderinimo</w:t>
            </w:r>
            <w:r>
              <w:rPr>
                <w:rFonts w:ascii="Arial" w:hAnsi="Arial" w:cs="Arial"/>
                <w:sz w:val="16"/>
                <w:szCs w:val="16"/>
              </w:rPr>
              <w:t xml:space="preserve"> aktas</w:t>
            </w:r>
            <w:r w:rsidRPr="00AD2116">
              <w:rPr>
                <w:rStyle w:val="FootnoteReference"/>
                <w:rFonts w:ascii="Arial" w:hAnsi="Arial" w:cs="Arial"/>
                <w:sz w:val="16"/>
                <w:szCs w:val="16"/>
              </w:rPr>
              <w:t xml:space="preserve"> </w:t>
            </w:r>
          </w:p>
        </w:tc>
        <w:tc>
          <w:tcPr>
            <w:tcW w:w="281" w:type="dxa"/>
          </w:tcPr>
          <w:p w14:paraId="3613327C" w14:textId="77777777" w:rsidR="00FA1FC4" w:rsidRPr="00AD2116" w:rsidRDefault="00FA1FC4" w:rsidP="0067027A">
            <w:pPr>
              <w:jc w:val="both"/>
              <w:rPr>
                <w:rFonts w:ascii="Arial" w:hAnsi="Arial" w:cs="Arial"/>
                <w:sz w:val="16"/>
                <w:szCs w:val="16"/>
              </w:rPr>
            </w:pPr>
          </w:p>
        </w:tc>
        <w:tc>
          <w:tcPr>
            <w:tcW w:w="6208" w:type="dxa"/>
          </w:tcPr>
          <w:p w14:paraId="3613327D" w14:textId="77777777" w:rsidR="00FA1FC4" w:rsidRPr="00AD2116" w:rsidRDefault="00FA1FC4" w:rsidP="0067027A">
            <w:pPr>
              <w:tabs>
                <w:tab w:val="left" w:pos="4440"/>
              </w:tabs>
              <w:rPr>
                <w:rFonts w:ascii="Arial" w:hAnsi="Arial" w:cs="Arial"/>
                <w:noProof/>
                <w:color w:val="000000"/>
                <w:sz w:val="16"/>
                <w:szCs w:val="16"/>
              </w:rPr>
            </w:pPr>
          </w:p>
        </w:tc>
      </w:tr>
    </w:tbl>
    <w:tbl>
      <w:tblPr>
        <w:tblStyle w:val="TableGrid"/>
        <w:tblpPr w:leftFromText="180" w:rightFromText="180" w:vertAnchor="text" w:horzAnchor="margin" w:tblpXSpec="center" w:tblpY="6"/>
        <w:tblOverlap w:val="never"/>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05"/>
        <w:gridCol w:w="4759"/>
      </w:tblGrid>
      <w:tr w:rsidR="008305AF" w:rsidRPr="00AD2116" w14:paraId="36133284" w14:textId="77777777" w:rsidTr="00676D85">
        <w:trPr>
          <w:trHeight w:val="295"/>
        </w:trPr>
        <w:tc>
          <w:tcPr>
            <w:tcW w:w="5681" w:type="dxa"/>
            <w:vAlign w:val="center"/>
          </w:tcPr>
          <w:p w14:paraId="3613327F" w14:textId="77777777" w:rsidR="0067027A" w:rsidRPr="00EB59ED" w:rsidRDefault="0067027A" w:rsidP="0067027A">
            <w:pPr>
              <w:ind w:firstLine="34"/>
              <w:rPr>
                <w:rFonts w:ascii="Arial" w:hAnsi="Arial" w:cs="Arial"/>
                <w:sz w:val="8"/>
                <w:szCs w:val="8"/>
              </w:rPr>
            </w:pPr>
          </w:p>
          <w:p w14:paraId="36133280" w14:textId="77777777" w:rsidR="008305AF" w:rsidRPr="000D05CA" w:rsidRDefault="008305AF" w:rsidP="0067027A">
            <w:pPr>
              <w:ind w:firstLine="34"/>
              <w:rPr>
                <w:rFonts w:ascii="Arial" w:hAnsi="Arial" w:cs="Arial"/>
                <w:color w:val="0070C0"/>
                <w:sz w:val="16"/>
                <w:szCs w:val="16"/>
              </w:rPr>
            </w:pPr>
            <w:r w:rsidRPr="004A7D4E">
              <w:rPr>
                <w:rFonts w:ascii="Arial" w:hAnsi="Arial" w:cs="Arial"/>
                <w:sz w:val="18"/>
                <w:szCs w:val="18"/>
              </w:rPr>
              <w:sym w:font="Wingdings 2" w:char="F0A3"/>
            </w:r>
            <w:r>
              <w:rPr>
                <w:rFonts w:ascii="Arial" w:hAnsi="Arial" w:cs="Arial"/>
                <w:sz w:val="18"/>
                <w:szCs w:val="18"/>
              </w:rPr>
              <w:t xml:space="preserve"> </w:t>
            </w:r>
            <w:r>
              <w:rPr>
                <w:rFonts w:ascii="Arial" w:hAnsi="Arial" w:cs="Arial"/>
                <w:sz w:val="16"/>
                <w:szCs w:val="16"/>
              </w:rPr>
              <w:t>Sutartį pasirašymui atsiųsti el. p</w:t>
            </w:r>
            <w:r w:rsidRPr="008305AF">
              <w:rPr>
                <w:rFonts w:ascii="Arial" w:hAnsi="Arial" w:cs="Arial"/>
                <w:sz w:val="16"/>
                <w:szCs w:val="16"/>
              </w:rPr>
              <w:t>.</w:t>
            </w:r>
            <w:r w:rsidRPr="00D8266D">
              <w:rPr>
                <w:rFonts w:ascii="Arial" w:hAnsi="Arial" w:cs="Arial"/>
                <w:sz w:val="16"/>
                <w:szCs w:val="16"/>
              </w:rPr>
              <w:t xml:space="preserve">  _ _ _ _ _ _ _ _ _</w:t>
            </w:r>
            <w:r w:rsidR="0067027A">
              <w:rPr>
                <w:rFonts w:ascii="Arial" w:hAnsi="Arial" w:cs="Arial"/>
                <w:sz w:val="16"/>
                <w:szCs w:val="16"/>
              </w:rPr>
              <w:t xml:space="preserve"> </w:t>
            </w:r>
            <w:r w:rsidRPr="00D8266D">
              <w:rPr>
                <w:rFonts w:ascii="Arial" w:hAnsi="Arial" w:cs="Arial"/>
                <w:sz w:val="16"/>
                <w:szCs w:val="16"/>
              </w:rPr>
              <w:t xml:space="preserve">_ _ _ _ _ _ _ _ </w:t>
            </w:r>
          </w:p>
        </w:tc>
        <w:tc>
          <w:tcPr>
            <w:tcW w:w="305" w:type="dxa"/>
            <w:vAlign w:val="center"/>
          </w:tcPr>
          <w:p w14:paraId="36133281" w14:textId="77777777" w:rsidR="008305AF" w:rsidRPr="00AD2116" w:rsidRDefault="008305AF" w:rsidP="0067027A">
            <w:pPr>
              <w:ind w:firstLine="34"/>
              <w:rPr>
                <w:rFonts w:ascii="Arial" w:hAnsi="Arial" w:cs="Arial"/>
                <w:sz w:val="16"/>
                <w:szCs w:val="16"/>
              </w:rPr>
            </w:pPr>
          </w:p>
        </w:tc>
        <w:tc>
          <w:tcPr>
            <w:tcW w:w="4759" w:type="dxa"/>
            <w:vAlign w:val="center"/>
          </w:tcPr>
          <w:p w14:paraId="36133282" w14:textId="77777777" w:rsidR="0067027A" w:rsidRDefault="0067027A" w:rsidP="0067027A">
            <w:pPr>
              <w:ind w:firstLine="34"/>
              <w:rPr>
                <w:rFonts w:ascii="Arial" w:hAnsi="Arial" w:cs="Arial"/>
                <w:sz w:val="18"/>
                <w:szCs w:val="18"/>
              </w:rPr>
            </w:pPr>
          </w:p>
          <w:p w14:paraId="36133283" w14:textId="77777777" w:rsidR="008305AF" w:rsidRPr="00AD2116" w:rsidRDefault="008305AF" w:rsidP="0067027A">
            <w:pPr>
              <w:ind w:firstLine="34"/>
              <w:rPr>
                <w:rFonts w:ascii="Arial" w:hAnsi="Arial" w:cs="Arial"/>
                <w:sz w:val="16"/>
                <w:szCs w:val="16"/>
              </w:rPr>
            </w:pPr>
            <w:r w:rsidRPr="004A7D4E">
              <w:rPr>
                <w:rFonts w:ascii="Arial" w:hAnsi="Arial" w:cs="Arial"/>
                <w:sz w:val="18"/>
                <w:szCs w:val="18"/>
              </w:rPr>
              <w:sym w:font="Wingdings 2" w:char="F0A3"/>
            </w:r>
            <w:r>
              <w:rPr>
                <w:rFonts w:ascii="Arial" w:hAnsi="Arial" w:cs="Arial"/>
                <w:sz w:val="18"/>
                <w:szCs w:val="18"/>
              </w:rPr>
              <w:t xml:space="preserve"> </w:t>
            </w:r>
            <w:r>
              <w:rPr>
                <w:rFonts w:ascii="Arial" w:hAnsi="Arial" w:cs="Arial"/>
                <w:sz w:val="16"/>
                <w:szCs w:val="16"/>
              </w:rPr>
              <w:t>Sutartį atvyksiu pasirašyti į Klientų aptarnavimo skyrių</w:t>
            </w:r>
          </w:p>
        </w:tc>
      </w:tr>
    </w:tbl>
    <w:p w14:paraId="36133285" w14:textId="77777777" w:rsidR="008305AF" w:rsidRDefault="0067027A" w:rsidP="0067027A">
      <w:pPr>
        <w:rPr>
          <w:rFonts w:ascii="Arial" w:hAnsi="Arial" w:cs="Arial"/>
        </w:rPr>
      </w:pPr>
      <w:r>
        <w:rPr>
          <w:noProof/>
          <w:lang w:eastAsia="lt-LT"/>
        </w:rPr>
        <mc:AlternateContent>
          <mc:Choice Requires="wps">
            <w:drawing>
              <wp:anchor distT="0" distB="0" distL="114300" distR="114300" simplePos="0" relativeHeight="251665408" behindDoc="0" locked="0" layoutInCell="1" allowOverlap="1" wp14:anchorId="361332E3" wp14:editId="361332E4">
                <wp:simplePos x="0" y="0"/>
                <wp:positionH relativeFrom="margin">
                  <wp:align>right</wp:align>
                </wp:positionH>
                <wp:positionV relativeFrom="paragraph">
                  <wp:posOffset>819633</wp:posOffset>
                </wp:positionV>
                <wp:extent cx="6770903" cy="67516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0903" cy="675166"/>
                        </a:xfrm>
                        <a:prstGeom prst="rect">
                          <a:avLst/>
                        </a:prstGeom>
                        <a:solidFill>
                          <a:srgbClr val="FBFBFB"/>
                        </a:solidFill>
                        <a:ln w="6350">
                          <a:noFill/>
                        </a:ln>
                        <a:effectLst/>
                      </wps:spPr>
                      <wps:txbx>
                        <w:txbxContent>
                          <w:p w14:paraId="361332FD" w14:textId="77777777" w:rsidR="00E97D56" w:rsidRPr="00D8266D" w:rsidRDefault="00E97D56" w:rsidP="00E97D56">
                            <w:pPr>
                              <w:autoSpaceDE w:val="0"/>
                              <w:autoSpaceDN w:val="0"/>
                              <w:adjustRightInd w:val="0"/>
                              <w:jc w:val="both"/>
                              <w:rPr>
                                <w:rFonts w:ascii="Arial" w:hAnsi="Arial" w:cs="Arial"/>
                                <w:b/>
                                <w:sz w:val="16"/>
                                <w:szCs w:val="16"/>
                              </w:rPr>
                            </w:pPr>
                            <w:r w:rsidRPr="00D8266D">
                              <w:rPr>
                                <w:rFonts w:ascii="Arial" w:hAnsi="Arial" w:cs="Arial"/>
                                <w:b/>
                                <w:sz w:val="16"/>
                                <w:szCs w:val="16"/>
                              </w:rPr>
                              <w:t>Asmens duomenų apsaugos nuostatos</w:t>
                            </w:r>
                            <w:r w:rsidR="00B1098A" w:rsidRPr="00B1098A">
                              <w:rPr>
                                <w:rFonts w:ascii="Arial" w:hAnsi="Arial" w:cs="Arial"/>
                                <w:b/>
                                <w:sz w:val="16"/>
                                <w:szCs w:val="16"/>
                              </w:rPr>
                              <w:t xml:space="preserve"> </w:t>
                            </w:r>
                            <w:r w:rsidR="00B1098A" w:rsidRPr="00D8266D">
                              <w:rPr>
                                <w:rFonts w:ascii="Arial" w:hAnsi="Arial" w:cs="Arial"/>
                                <w:i/>
                                <w:iCs/>
                                <w:sz w:val="16"/>
                                <w:szCs w:val="16"/>
                              </w:rPr>
                              <w:t>(taikomos tik  fizinių asmenų duomenų apsaugai)</w:t>
                            </w:r>
                            <w:r w:rsidR="00B1098A" w:rsidRPr="00D8266D">
                              <w:rPr>
                                <w:rFonts w:ascii="Arial" w:hAnsi="Arial" w:cs="Arial"/>
                                <w:sz w:val="16"/>
                                <w:szCs w:val="16"/>
                              </w:rPr>
                              <w:t>:</w:t>
                            </w:r>
                          </w:p>
                          <w:p w14:paraId="361332FE" w14:textId="39D6F84B" w:rsidR="00E97D56" w:rsidRPr="00D8266D" w:rsidRDefault="00E97D56" w:rsidP="00D8266D">
                            <w:pPr>
                              <w:pStyle w:val="Style1"/>
                            </w:pPr>
                            <w:r w:rsidRPr="00D8266D">
                              <w:t>Pateikdami savo asmens duomenis, Jūs patvirtinate, kad esate susipažinę su Tiekėjo interneto svetainėje www.</w:t>
                            </w:r>
                            <w:r w:rsidR="00CC54F6">
                              <w:t>ignitis</w:t>
                            </w:r>
                            <w:r w:rsidRPr="00D8266D">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61332FF" w14:textId="77777777" w:rsidR="00E97D56" w:rsidRPr="00DB48CC" w:rsidRDefault="00E97D56" w:rsidP="00E97D56">
                            <w:pPr>
                              <w:pStyle w:val="ListParagraph"/>
                              <w:ind w:left="0"/>
                              <w:contextualSpacing w:val="0"/>
                              <w:jc w:val="both"/>
                              <w:rPr>
                                <w:rFonts w:ascii="Arial" w:hAnsi="Arial" w:cs="Arial"/>
                                <w:sz w:val="20"/>
                                <w:szCs w:val="20"/>
                              </w:rPr>
                            </w:pPr>
                          </w:p>
                          <w:p w14:paraId="36133300" w14:textId="77777777" w:rsidR="00E97D56" w:rsidRPr="0064653C" w:rsidRDefault="00E97D56" w:rsidP="00E97D56">
                            <w:pPr>
                              <w:spacing w:line="271" w:lineRule="exact"/>
                              <w:jc w:val="both"/>
                              <w:rPr>
                                <w:rFonts w:ascii="Arial" w:hAnsi="Arial" w:cs="Arial"/>
                              </w:rPr>
                            </w:pPr>
                          </w:p>
                          <w:p w14:paraId="36133301" w14:textId="77777777" w:rsidR="00E97D56" w:rsidRDefault="00E97D56" w:rsidP="00E97D56">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32E3" id="_x0000_t202" coordsize="21600,21600" o:spt="202" path="m,l,21600r21600,l21600,xe">
                <v:stroke joinstyle="miter"/>
                <v:path gradientshapeok="t" o:connecttype="rect"/>
              </v:shapetype>
              <v:shape id="Text Box 5" o:spid="_x0000_s1026" type="#_x0000_t202" style="position:absolute;margin-left:481.95pt;margin-top:64.55pt;width:533.15pt;height:5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L/UAIAAKEEAAAOAAAAZHJzL2Uyb0RvYy54bWysVNuO2jAQfa/Uf7D8XhJYLt2IsGJZUVVC&#10;uytBtc/GsSGq43FtQ0K/vmMnXLrtU1UhmRnP8VzPZPrQVIochXUl6Jz2eyklQnMoSr3L6bfN8tNn&#10;SpxnumAKtMjpSTj6MPv4YVqbTAxgD6oQlqAT7bLa5HTvvcmSxPG9qJjrgREajRJsxTyqdpcUltXo&#10;vVLJIE3HSQ22MBa4cA5vn1ojnUX/UgruX6R0whOVU8zNx9PGcxvOZDZl2c4ysy95lwb7hywqVmoM&#10;enH1xDwjB1v+4aoquQUH0vc4VAlIWXIRa8Bq+um7atZ7ZkSsBZvjzKVN7v+55c/HV0vKIqcjSjSr&#10;cEQb0XjyCA0Zhe7UxmUIWhuE+QavccqxUmdWwL87hCQ3mPaBQ3ToRiNtFf6xToIPcQCnS9NDFI6X&#10;48kkvU/vKOFoG09G/fE4xE2ur411/ouAigQhpxaHGjNgx5XzLfQMCcEcqLJYlkpFxe62C2XJkSEB&#10;lo/h13n/DaY0qTH63SiNnjWE961rpYMfEbnUxQv1tiUGyTfbBqFB3EJxwj5ZaHnmDF+WmPOKOf/K&#10;LBILO4DL4l/wkAowJHQSJXuwP/92H/A4b7RSUiNRc+p+HJgVlKivGplw3x8OA7OjMhxNBqjYW8v2&#10;1qIP1QKwFX1cS8OjGPBenUVpoXrDnZqHqGhimmPsnPqzuPDt+uBOcjGfRxBy2TC/0mvDz/QIE9k0&#10;b8yabmweB/4MZ0qz7N30WmxotYb5wYMs42ivXe14hnsQydHtbFi0Wz2irl+W2S8AAAD//wMAUEsD&#10;BBQABgAIAAAAIQCCAwko2wAAAAkBAAAPAAAAZHJzL2Rvd25yZXYueG1sTI/BTsMwDIbvSLxDZCRu&#10;LGnHyihNJ0DixImOB8ga0xYSp2rSrXt7vBMc7d/6/P3VbvFOHHGKQyAN2UqBQGqDHajT8Ll/u9uC&#10;iMmQNS4QajhjhF19fVWZ0oYTfeCxSZ1gCMXSaOhTGkspY9ujN3EVRiTOvsLkTeJx6qSdzInh3slc&#10;qUJ6MxB/6M2Irz22P83smaLMJtt6kt/jw/nF7Zf5HRvU+vZmeX4CkXBJf8dw0Wd1qNnpEGayUTgN&#10;XCTxNn/MQFxiVRRrEAcN+XpzD7Ku5P8G9S8AAAD//wMAUEsBAi0AFAAGAAgAAAAhALaDOJL+AAAA&#10;4QEAABMAAAAAAAAAAAAAAAAAAAAAAFtDb250ZW50X1R5cGVzXS54bWxQSwECLQAUAAYACAAAACEA&#10;OP0h/9YAAACUAQAACwAAAAAAAAAAAAAAAAAvAQAAX3JlbHMvLnJlbHNQSwECLQAUAAYACAAAACEA&#10;bPKS/1ACAAChBAAADgAAAAAAAAAAAAAAAAAuAgAAZHJzL2Uyb0RvYy54bWxQSwECLQAUAAYACAAA&#10;ACEAggMJKNsAAAAJAQAADwAAAAAAAAAAAAAAAACqBAAAZHJzL2Rvd25yZXYueG1sUEsFBgAAAAAE&#10;AAQA8wAAALIFAAAAAA==&#10;" fillcolor="#fbfbfb" stroked="f" strokeweight=".5pt">
                <v:textbox>
                  <w:txbxContent>
                    <w:p w14:paraId="361332FD" w14:textId="77777777" w:rsidR="00E97D56" w:rsidRPr="00D8266D" w:rsidRDefault="00E97D56" w:rsidP="00E97D56">
                      <w:pPr>
                        <w:autoSpaceDE w:val="0"/>
                        <w:autoSpaceDN w:val="0"/>
                        <w:adjustRightInd w:val="0"/>
                        <w:jc w:val="both"/>
                        <w:rPr>
                          <w:rFonts w:ascii="Arial" w:hAnsi="Arial" w:cs="Arial"/>
                          <w:b/>
                          <w:sz w:val="16"/>
                          <w:szCs w:val="16"/>
                        </w:rPr>
                      </w:pPr>
                      <w:r w:rsidRPr="00D8266D">
                        <w:rPr>
                          <w:rFonts w:ascii="Arial" w:hAnsi="Arial" w:cs="Arial"/>
                          <w:b/>
                          <w:sz w:val="16"/>
                          <w:szCs w:val="16"/>
                        </w:rPr>
                        <w:t>Asmens duomenų apsaugos nuostatos</w:t>
                      </w:r>
                      <w:r w:rsidR="00B1098A" w:rsidRPr="00B1098A">
                        <w:rPr>
                          <w:rFonts w:ascii="Arial" w:hAnsi="Arial" w:cs="Arial"/>
                          <w:b/>
                          <w:sz w:val="16"/>
                          <w:szCs w:val="16"/>
                        </w:rPr>
                        <w:t xml:space="preserve"> </w:t>
                      </w:r>
                      <w:r w:rsidR="00B1098A" w:rsidRPr="00D8266D">
                        <w:rPr>
                          <w:rFonts w:ascii="Arial" w:hAnsi="Arial" w:cs="Arial"/>
                          <w:i/>
                          <w:iCs/>
                          <w:sz w:val="16"/>
                          <w:szCs w:val="16"/>
                        </w:rPr>
                        <w:t>(taikomos tik  fizinių asmenų duomenų apsaugai)</w:t>
                      </w:r>
                      <w:r w:rsidR="00B1098A" w:rsidRPr="00D8266D">
                        <w:rPr>
                          <w:rFonts w:ascii="Arial" w:hAnsi="Arial" w:cs="Arial"/>
                          <w:sz w:val="16"/>
                          <w:szCs w:val="16"/>
                        </w:rPr>
                        <w:t>:</w:t>
                      </w:r>
                    </w:p>
                    <w:p w14:paraId="361332FE" w14:textId="39D6F84B" w:rsidR="00E97D56" w:rsidRPr="00D8266D" w:rsidRDefault="00E97D56" w:rsidP="00D8266D">
                      <w:pPr>
                        <w:pStyle w:val="Style1"/>
                      </w:pPr>
                      <w:r w:rsidRPr="00D8266D">
                        <w:t>Pateikdami savo asmens duomenis, Jūs patvirtinate, kad esate susipažinę su Tiekėjo interneto svetainėje www.</w:t>
                      </w:r>
                      <w:r w:rsidR="00CC54F6">
                        <w:t>ignitis</w:t>
                      </w:r>
                      <w:r w:rsidRPr="00D8266D">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61332FF" w14:textId="77777777" w:rsidR="00E97D56" w:rsidRPr="00DB48CC" w:rsidRDefault="00E97D56" w:rsidP="00E97D56">
                      <w:pPr>
                        <w:pStyle w:val="ListParagraph"/>
                        <w:ind w:left="0"/>
                        <w:contextualSpacing w:val="0"/>
                        <w:jc w:val="both"/>
                        <w:rPr>
                          <w:rFonts w:ascii="Arial" w:hAnsi="Arial" w:cs="Arial"/>
                          <w:sz w:val="20"/>
                          <w:szCs w:val="20"/>
                        </w:rPr>
                      </w:pPr>
                    </w:p>
                    <w:p w14:paraId="36133300" w14:textId="77777777" w:rsidR="00E97D56" w:rsidRPr="0064653C" w:rsidRDefault="00E97D56" w:rsidP="00E97D56">
                      <w:pPr>
                        <w:spacing w:line="271" w:lineRule="exact"/>
                        <w:jc w:val="both"/>
                        <w:rPr>
                          <w:rFonts w:ascii="Arial" w:hAnsi="Arial" w:cs="Arial"/>
                        </w:rPr>
                      </w:pPr>
                    </w:p>
                    <w:p w14:paraId="36133301" w14:textId="77777777" w:rsidR="00E97D56" w:rsidRDefault="00E97D56" w:rsidP="00E97D56">
                      <w:pPr>
                        <w:ind w:left="142"/>
                        <w:jc w:val="both"/>
                        <w:rPr>
                          <w:rFonts w:ascii="Arial" w:hAnsi="Arial" w:cs="Arial"/>
                          <w:color w:val="2484C6"/>
                          <w:sz w:val="18"/>
                          <w:szCs w:val="18"/>
                        </w:rPr>
                      </w:pPr>
                    </w:p>
                  </w:txbxContent>
                </v:textbox>
                <w10:wrap anchorx="margin"/>
              </v:shape>
            </w:pict>
          </mc:Fallback>
        </mc:AlternateContent>
      </w:r>
    </w:p>
    <w:p w14:paraId="36133286" w14:textId="77777777" w:rsidR="008305AF" w:rsidRDefault="008305AF" w:rsidP="0067027A">
      <w:pPr>
        <w:rPr>
          <w:rFonts w:ascii="Arial" w:hAnsi="Arial" w:cs="Arial"/>
          <w:sz w:val="16"/>
          <w:szCs w:val="16"/>
        </w:rPr>
      </w:pPr>
    </w:p>
    <w:p w14:paraId="36133287" w14:textId="77777777" w:rsidR="00676D85" w:rsidRDefault="00676D85" w:rsidP="0067027A">
      <w:pPr>
        <w:rPr>
          <w:rFonts w:ascii="Arial" w:hAnsi="Arial" w:cs="Arial"/>
          <w:sz w:val="16"/>
          <w:szCs w:val="16"/>
        </w:rPr>
      </w:pPr>
    </w:p>
    <w:p w14:paraId="36133288" w14:textId="77777777" w:rsidR="003767A3" w:rsidRDefault="003767A3" w:rsidP="0067027A">
      <w:pPr>
        <w:rPr>
          <w:rFonts w:ascii="Arial" w:hAnsi="Arial" w:cs="Arial"/>
          <w:sz w:val="16"/>
          <w:szCs w:val="16"/>
        </w:rPr>
      </w:pPr>
    </w:p>
    <w:p w14:paraId="36133289" w14:textId="77777777" w:rsidR="003767A3" w:rsidRDefault="003767A3" w:rsidP="0067027A">
      <w:pPr>
        <w:rPr>
          <w:rFonts w:ascii="Arial" w:hAnsi="Arial" w:cs="Arial"/>
          <w:sz w:val="16"/>
          <w:szCs w:val="16"/>
        </w:rPr>
      </w:pPr>
    </w:p>
    <w:p w14:paraId="3613328A" w14:textId="77777777" w:rsidR="00EB59ED" w:rsidRDefault="00EB59ED" w:rsidP="0067027A">
      <w:pPr>
        <w:rPr>
          <w:rFonts w:ascii="Arial" w:hAnsi="Arial" w:cs="Arial"/>
          <w:sz w:val="16"/>
          <w:szCs w:val="16"/>
        </w:rPr>
      </w:pPr>
    </w:p>
    <w:p w14:paraId="3613328B" w14:textId="77777777" w:rsidR="00EB59ED" w:rsidRPr="00EB59ED" w:rsidRDefault="00EB59ED" w:rsidP="0067027A">
      <w:pPr>
        <w:rPr>
          <w:rFonts w:ascii="Arial" w:hAnsi="Arial" w:cs="Arial"/>
          <w:sz w:val="8"/>
          <w:szCs w:val="8"/>
        </w:rPr>
      </w:pPr>
    </w:p>
    <w:p w14:paraId="3613328C" w14:textId="77777777" w:rsidR="00DF7E83" w:rsidRPr="00413A45" w:rsidRDefault="00DF7E83" w:rsidP="0067027A">
      <w:pPr>
        <w:pStyle w:val="BodyText"/>
        <w:spacing w:line="264" w:lineRule="auto"/>
        <w:jc w:val="left"/>
        <w:rPr>
          <w:rFonts w:ascii="Arial" w:hAnsi="Arial" w:cs="Arial"/>
          <w:b/>
          <w:sz w:val="18"/>
          <w:szCs w:val="18"/>
        </w:rPr>
      </w:pPr>
      <w:r w:rsidRPr="00413A45">
        <w:rPr>
          <w:rFonts w:ascii="Arial" w:hAnsi="Arial" w:cs="Arial"/>
          <w:b/>
          <w:sz w:val="18"/>
          <w:szCs w:val="18"/>
        </w:rPr>
        <w:t>Dokumentą pateikė:</w:t>
      </w:r>
    </w:p>
    <w:tbl>
      <w:tblPr>
        <w:tblW w:w="5131"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312"/>
        <w:gridCol w:w="287"/>
        <w:gridCol w:w="287"/>
        <w:gridCol w:w="287"/>
        <w:gridCol w:w="287"/>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52"/>
        <w:gridCol w:w="276"/>
        <w:gridCol w:w="276"/>
      </w:tblGrid>
      <w:tr w:rsidR="00DF7E83" w:rsidRPr="00413A45" w14:paraId="361332A8"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8D" w14:textId="77777777" w:rsidR="00DF7E83" w:rsidRPr="00413A45" w:rsidRDefault="00DF7E83" w:rsidP="0067027A">
            <w:pPr>
              <w:rPr>
                <w:rFonts w:ascii="Arial" w:hAnsi="Arial" w:cs="Arial"/>
                <w:sz w:val="18"/>
                <w:szCs w:val="18"/>
              </w:rPr>
            </w:pPr>
            <w:r w:rsidRPr="00413A45">
              <w:rPr>
                <w:rFonts w:ascii="Arial" w:hAnsi="Arial" w:cs="Arial"/>
                <w:sz w:val="18"/>
                <w:szCs w:val="18"/>
              </w:rPr>
              <w:t>Vardas</w:t>
            </w:r>
          </w:p>
        </w:tc>
        <w:tc>
          <w:tcPr>
            <w:tcW w:w="287" w:type="dxa"/>
            <w:tcBorders>
              <w:left w:val="single" w:sz="4" w:space="0" w:color="D9D9D9"/>
            </w:tcBorders>
            <w:shd w:val="clear" w:color="auto" w:fill="auto"/>
          </w:tcPr>
          <w:p w14:paraId="3613328E" w14:textId="77777777" w:rsidR="00DF7E83" w:rsidRPr="00413A45" w:rsidRDefault="00DF7E83" w:rsidP="0067027A">
            <w:pPr>
              <w:rPr>
                <w:sz w:val="18"/>
                <w:szCs w:val="18"/>
              </w:rPr>
            </w:pPr>
          </w:p>
        </w:tc>
        <w:tc>
          <w:tcPr>
            <w:tcW w:w="287" w:type="dxa"/>
            <w:shd w:val="clear" w:color="auto" w:fill="auto"/>
          </w:tcPr>
          <w:p w14:paraId="3613328F" w14:textId="77777777" w:rsidR="00DF7E83" w:rsidRPr="00413A45" w:rsidRDefault="00DF7E83" w:rsidP="0067027A">
            <w:pPr>
              <w:rPr>
                <w:sz w:val="18"/>
                <w:szCs w:val="18"/>
              </w:rPr>
            </w:pPr>
          </w:p>
        </w:tc>
        <w:tc>
          <w:tcPr>
            <w:tcW w:w="287" w:type="dxa"/>
            <w:shd w:val="clear" w:color="auto" w:fill="auto"/>
          </w:tcPr>
          <w:p w14:paraId="36133290" w14:textId="77777777" w:rsidR="00DF7E83" w:rsidRPr="00413A45" w:rsidRDefault="00DF7E83" w:rsidP="0067027A">
            <w:pPr>
              <w:rPr>
                <w:sz w:val="18"/>
                <w:szCs w:val="18"/>
              </w:rPr>
            </w:pPr>
          </w:p>
        </w:tc>
        <w:tc>
          <w:tcPr>
            <w:tcW w:w="287" w:type="dxa"/>
            <w:shd w:val="clear" w:color="auto" w:fill="auto"/>
          </w:tcPr>
          <w:p w14:paraId="36133291" w14:textId="77777777" w:rsidR="00DF7E83" w:rsidRPr="00413A45" w:rsidRDefault="00DF7E83" w:rsidP="0067027A">
            <w:pPr>
              <w:rPr>
                <w:sz w:val="18"/>
                <w:szCs w:val="18"/>
              </w:rPr>
            </w:pPr>
          </w:p>
        </w:tc>
        <w:tc>
          <w:tcPr>
            <w:tcW w:w="287" w:type="dxa"/>
            <w:shd w:val="clear" w:color="auto" w:fill="auto"/>
          </w:tcPr>
          <w:p w14:paraId="36133292" w14:textId="77777777" w:rsidR="00DF7E83" w:rsidRPr="00413A45" w:rsidRDefault="00DF7E83" w:rsidP="0067027A">
            <w:pPr>
              <w:rPr>
                <w:sz w:val="18"/>
                <w:szCs w:val="18"/>
              </w:rPr>
            </w:pPr>
          </w:p>
        </w:tc>
        <w:tc>
          <w:tcPr>
            <w:tcW w:w="287" w:type="dxa"/>
            <w:shd w:val="clear" w:color="auto" w:fill="auto"/>
          </w:tcPr>
          <w:p w14:paraId="36133293" w14:textId="77777777" w:rsidR="00DF7E83" w:rsidRPr="00413A45" w:rsidRDefault="00DF7E83" w:rsidP="0067027A">
            <w:pPr>
              <w:rPr>
                <w:sz w:val="18"/>
                <w:szCs w:val="18"/>
              </w:rPr>
            </w:pPr>
          </w:p>
        </w:tc>
        <w:tc>
          <w:tcPr>
            <w:tcW w:w="287" w:type="dxa"/>
            <w:shd w:val="clear" w:color="auto" w:fill="auto"/>
          </w:tcPr>
          <w:p w14:paraId="36133294" w14:textId="77777777" w:rsidR="00DF7E83" w:rsidRPr="00413A45" w:rsidRDefault="00DF7E83" w:rsidP="0067027A">
            <w:pPr>
              <w:rPr>
                <w:sz w:val="18"/>
                <w:szCs w:val="18"/>
              </w:rPr>
            </w:pPr>
          </w:p>
        </w:tc>
        <w:tc>
          <w:tcPr>
            <w:tcW w:w="287" w:type="dxa"/>
            <w:shd w:val="clear" w:color="auto" w:fill="auto"/>
          </w:tcPr>
          <w:p w14:paraId="36133295" w14:textId="77777777" w:rsidR="00DF7E83" w:rsidRPr="00413A45" w:rsidRDefault="00DF7E83" w:rsidP="0067027A">
            <w:pPr>
              <w:rPr>
                <w:sz w:val="18"/>
                <w:szCs w:val="18"/>
              </w:rPr>
            </w:pPr>
          </w:p>
        </w:tc>
        <w:tc>
          <w:tcPr>
            <w:tcW w:w="287" w:type="dxa"/>
            <w:shd w:val="clear" w:color="auto" w:fill="auto"/>
          </w:tcPr>
          <w:p w14:paraId="36133296" w14:textId="77777777" w:rsidR="00DF7E83" w:rsidRPr="00413A45" w:rsidRDefault="00DF7E83" w:rsidP="0067027A">
            <w:pPr>
              <w:rPr>
                <w:sz w:val="18"/>
                <w:szCs w:val="18"/>
              </w:rPr>
            </w:pPr>
          </w:p>
        </w:tc>
        <w:tc>
          <w:tcPr>
            <w:tcW w:w="288" w:type="dxa"/>
            <w:shd w:val="clear" w:color="auto" w:fill="auto"/>
          </w:tcPr>
          <w:p w14:paraId="36133297" w14:textId="77777777" w:rsidR="00DF7E83" w:rsidRPr="00413A45" w:rsidRDefault="00DF7E83" w:rsidP="0067027A">
            <w:pPr>
              <w:rPr>
                <w:sz w:val="18"/>
                <w:szCs w:val="18"/>
              </w:rPr>
            </w:pPr>
          </w:p>
        </w:tc>
        <w:tc>
          <w:tcPr>
            <w:tcW w:w="288" w:type="dxa"/>
            <w:shd w:val="clear" w:color="auto" w:fill="auto"/>
          </w:tcPr>
          <w:p w14:paraId="36133298" w14:textId="77777777" w:rsidR="00DF7E83" w:rsidRPr="00413A45" w:rsidRDefault="00DF7E83" w:rsidP="0067027A">
            <w:pPr>
              <w:rPr>
                <w:sz w:val="18"/>
                <w:szCs w:val="18"/>
              </w:rPr>
            </w:pPr>
          </w:p>
        </w:tc>
        <w:tc>
          <w:tcPr>
            <w:tcW w:w="288" w:type="dxa"/>
            <w:shd w:val="clear" w:color="auto" w:fill="auto"/>
          </w:tcPr>
          <w:p w14:paraId="36133299" w14:textId="77777777" w:rsidR="00DF7E83" w:rsidRPr="00413A45" w:rsidRDefault="00DF7E83" w:rsidP="0067027A">
            <w:pPr>
              <w:rPr>
                <w:sz w:val="18"/>
                <w:szCs w:val="18"/>
              </w:rPr>
            </w:pPr>
          </w:p>
        </w:tc>
        <w:tc>
          <w:tcPr>
            <w:tcW w:w="288" w:type="dxa"/>
            <w:shd w:val="clear" w:color="auto" w:fill="auto"/>
          </w:tcPr>
          <w:p w14:paraId="3613329A" w14:textId="77777777" w:rsidR="00DF7E83" w:rsidRPr="00413A45" w:rsidRDefault="00DF7E83" w:rsidP="0067027A">
            <w:pPr>
              <w:rPr>
                <w:sz w:val="18"/>
                <w:szCs w:val="18"/>
              </w:rPr>
            </w:pPr>
          </w:p>
        </w:tc>
        <w:tc>
          <w:tcPr>
            <w:tcW w:w="288" w:type="dxa"/>
            <w:shd w:val="clear" w:color="auto" w:fill="auto"/>
          </w:tcPr>
          <w:p w14:paraId="3613329B" w14:textId="77777777" w:rsidR="00DF7E83" w:rsidRPr="00413A45" w:rsidRDefault="00DF7E83" w:rsidP="0067027A">
            <w:pPr>
              <w:rPr>
                <w:sz w:val="18"/>
                <w:szCs w:val="18"/>
              </w:rPr>
            </w:pPr>
          </w:p>
        </w:tc>
        <w:tc>
          <w:tcPr>
            <w:tcW w:w="288" w:type="dxa"/>
            <w:shd w:val="clear" w:color="auto" w:fill="auto"/>
          </w:tcPr>
          <w:p w14:paraId="3613329C" w14:textId="77777777" w:rsidR="00DF7E83" w:rsidRPr="00413A45" w:rsidRDefault="00DF7E83" w:rsidP="0067027A">
            <w:pPr>
              <w:rPr>
                <w:sz w:val="18"/>
                <w:szCs w:val="18"/>
              </w:rPr>
            </w:pPr>
          </w:p>
        </w:tc>
        <w:tc>
          <w:tcPr>
            <w:tcW w:w="288" w:type="dxa"/>
            <w:shd w:val="clear" w:color="auto" w:fill="auto"/>
          </w:tcPr>
          <w:p w14:paraId="3613329D" w14:textId="77777777" w:rsidR="00DF7E83" w:rsidRPr="00413A45" w:rsidRDefault="00DF7E83" w:rsidP="0067027A">
            <w:pPr>
              <w:rPr>
                <w:sz w:val="18"/>
                <w:szCs w:val="18"/>
              </w:rPr>
            </w:pPr>
          </w:p>
        </w:tc>
        <w:tc>
          <w:tcPr>
            <w:tcW w:w="288" w:type="dxa"/>
            <w:shd w:val="clear" w:color="auto" w:fill="auto"/>
          </w:tcPr>
          <w:p w14:paraId="3613329E" w14:textId="77777777" w:rsidR="00DF7E83" w:rsidRPr="00413A45" w:rsidRDefault="00DF7E83" w:rsidP="0067027A">
            <w:pPr>
              <w:rPr>
                <w:sz w:val="18"/>
                <w:szCs w:val="18"/>
              </w:rPr>
            </w:pPr>
          </w:p>
        </w:tc>
        <w:tc>
          <w:tcPr>
            <w:tcW w:w="288" w:type="dxa"/>
            <w:shd w:val="clear" w:color="auto" w:fill="auto"/>
          </w:tcPr>
          <w:p w14:paraId="3613329F" w14:textId="77777777" w:rsidR="00DF7E83" w:rsidRPr="00413A45" w:rsidRDefault="00DF7E83" w:rsidP="0067027A">
            <w:pPr>
              <w:rPr>
                <w:sz w:val="18"/>
                <w:szCs w:val="18"/>
              </w:rPr>
            </w:pPr>
          </w:p>
        </w:tc>
        <w:tc>
          <w:tcPr>
            <w:tcW w:w="288" w:type="dxa"/>
            <w:shd w:val="clear" w:color="auto" w:fill="auto"/>
          </w:tcPr>
          <w:p w14:paraId="361332A0" w14:textId="77777777" w:rsidR="00DF7E83" w:rsidRPr="00413A45" w:rsidRDefault="00DF7E83" w:rsidP="0067027A">
            <w:pPr>
              <w:rPr>
                <w:sz w:val="18"/>
                <w:szCs w:val="18"/>
              </w:rPr>
            </w:pPr>
          </w:p>
        </w:tc>
        <w:tc>
          <w:tcPr>
            <w:tcW w:w="288" w:type="dxa"/>
            <w:shd w:val="clear" w:color="auto" w:fill="auto"/>
          </w:tcPr>
          <w:p w14:paraId="361332A1" w14:textId="77777777" w:rsidR="00DF7E83" w:rsidRPr="00413A45" w:rsidRDefault="00DF7E83" w:rsidP="0067027A">
            <w:pPr>
              <w:rPr>
                <w:sz w:val="18"/>
                <w:szCs w:val="18"/>
              </w:rPr>
            </w:pPr>
          </w:p>
        </w:tc>
        <w:tc>
          <w:tcPr>
            <w:tcW w:w="288" w:type="dxa"/>
            <w:shd w:val="clear" w:color="auto" w:fill="auto"/>
          </w:tcPr>
          <w:p w14:paraId="361332A2" w14:textId="77777777" w:rsidR="00DF7E83" w:rsidRPr="00413A45" w:rsidRDefault="00DF7E83" w:rsidP="0067027A">
            <w:pPr>
              <w:rPr>
                <w:sz w:val="18"/>
                <w:szCs w:val="18"/>
              </w:rPr>
            </w:pPr>
          </w:p>
        </w:tc>
        <w:tc>
          <w:tcPr>
            <w:tcW w:w="288" w:type="dxa"/>
            <w:shd w:val="clear" w:color="auto" w:fill="auto"/>
          </w:tcPr>
          <w:p w14:paraId="361332A3" w14:textId="77777777" w:rsidR="00DF7E83" w:rsidRPr="00413A45" w:rsidRDefault="00DF7E83" w:rsidP="0067027A">
            <w:pPr>
              <w:rPr>
                <w:sz w:val="18"/>
                <w:szCs w:val="18"/>
              </w:rPr>
            </w:pPr>
          </w:p>
        </w:tc>
        <w:tc>
          <w:tcPr>
            <w:tcW w:w="288" w:type="dxa"/>
            <w:shd w:val="clear" w:color="auto" w:fill="auto"/>
          </w:tcPr>
          <w:p w14:paraId="361332A4" w14:textId="77777777" w:rsidR="00DF7E83" w:rsidRPr="00413A45" w:rsidRDefault="00DF7E83" w:rsidP="0067027A">
            <w:pPr>
              <w:rPr>
                <w:sz w:val="18"/>
                <w:szCs w:val="18"/>
              </w:rPr>
            </w:pPr>
          </w:p>
        </w:tc>
        <w:tc>
          <w:tcPr>
            <w:tcW w:w="252" w:type="dxa"/>
            <w:shd w:val="clear" w:color="auto" w:fill="auto"/>
          </w:tcPr>
          <w:p w14:paraId="361332A5" w14:textId="77777777" w:rsidR="00DF7E83" w:rsidRPr="00413A45" w:rsidRDefault="00DF7E83" w:rsidP="0067027A">
            <w:pPr>
              <w:rPr>
                <w:sz w:val="18"/>
                <w:szCs w:val="18"/>
              </w:rPr>
            </w:pPr>
          </w:p>
        </w:tc>
        <w:tc>
          <w:tcPr>
            <w:tcW w:w="276" w:type="dxa"/>
            <w:shd w:val="clear" w:color="auto" w:fill="auto"/>
          </w:tcPr>
          <w:p w14:paraId="361332A6" w14:textId="77777777" w:rsidR="00DF7E83" w:rsidRPr="00413A45" w:rsidRDefault="00DF7E83" w:rsidP="0067027A">
            <w:pPr>
              <w:rPr>
                <w:sz w:val="18"/>
                <w:szCs w:val="18"/>
              </w:rPr>
            </w:pPr>
          </w:p>
        </w:tc>
        <w:tc>
          <w:tcPr>
            <w:tcW w:w="276" w:type="dxa"/>
            <w:shd w:val="clear" w:color="auto" w:fill="auto"/>
          </w:tcPr>
          <w:p w14:paraId="361332A7" w14:textId="77777777" w:rsidR="00DF7E83" w:rsidRPr="00413A45" w:rsidRDefault="00DF7E83" w:rsidP="0067027A">
            <w:pPr>
              <w:rPr>
                <w:sz w:val="18"/>
                <w:szCs w:val="18"/>
              </w:rPr>
            </w:pPr>
          </w:p>
        </w:tc>
      </w:tr>
      <w:tr w:rsidR="00DF7E83" w:rsidRPr="00413A45" w14:paraId="361332C4"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A9" w14:textId="77777777" w:rsidR="00DF7E83" w:rsidRPr="00413A45" w:rsidRDefault="00DF7E83" w:rsidP="0067027A">
            <w:pPr>
              <w:rPr>
                <w:rFonts w:ascii="Arial" w:hAnsi="Arial" w:cs="Arial"/>
                <w:sz w:val="18"/>
                <w:szCs w:val="18"/>
              </w:rPr>
            </w:pPr>
            <w:r w:rsidRPr="00413A45">
              <w:rPr>
                <w:rFonts w:ascii="Arial" w:hAnsi="Arial" w:cs="Arial"/>
                <w:sz w:val="18"/>
                <w:szCs w:val="18"/>
              </w:rPr>
              <w:t>Pavardė</w:t>
            </w:r>
          </w:p>
        </w:tc>
        <w:tc>
          <w:tcPr>
            <w:tcW w:w="287" w:type="dxa"/>
            <w:tcBorders>
              <w:left w:val="single" w:sz="4" w:space="0" w:color="D9D9D9"/>
            </w:tcBorders>
            <w:shd w:val="clear" w:color="auto" w:fill="auto"/>
          </w:tcPr>
          <w:p w14:paraId="361332AA" w14:textId="77777777" w:rsidR="00DF7E83" w:rsidRPr="00413A45" w:rsidRDefault="00DF7E83" w:rsidP="0067027A">
            <w:pPr>
              <w:rPr>
                <w:sz w:val="18"/>
                <w:szCs w:val="18"/>
              </w:rPr>
            </w:pPr>
          </w:p>
        </w:tc>
        <w:tc>
          <w:tcPr>
            <w:tcW w:w="287" w:type="dxa"/>
            <w:shd w:val="clear" w:color="auto" w:fill="auto"/>
          </w:tcPr>
          <w:p w14:paraId="361332AB" w14:textId="77777777" w:rsidR="00DF7E83" w:rsidRPr="00413A45" w:rsidRDefault="00DF7E83" w:rsidP="0067027A">
            <w:pPr>
              <w:rPr>
                <w:sz w:val="18"/>
                <w:szCs w:val="18"/>
              </w:rPr>
            </w:pPr>
          </w:p>
        </w:tc>
        <w:tc>
          <w:tcPr>
            <w:tcW w:w="287" w:type="dxa"/>
            <w:shd w:val="clear" w:color="auto" w:fill="auto"/>
          </w:tcPr>
          <w:p w14:paraId="361332AC" w14:textId="77777777" w:rsidR="00DF7E83" w:rsidRPr="00413A45" w:rsidRDefault="00DF7E83" w:rsidP="0067027A">
            <w:pPr>
              <w:rPr>
                <w:sz w:val="18"/>
                <w:szCs w:val="18"/>
              </w:rPr>
            </w:pPr>
          </w:p>
        </w:tc>
        <w:tc>
          <w:tcPr>
            <w:tcW w:w="287" w:type="dxa"/>
            <w:shd w:val="clear" w:color="auto" w:fill="auto"/>
          </w:tcPr>
          <w:p w14:paraId="361332AD" w14:textId="77777777" w:rsidR="00DF7E83" w:rsidRPr="00413A45" w:rsidRDefault="00DF7E83" w:rsidP="0067027A">
            <w:pPr>
              <w:rPr>
                <w:sz w:val="18"/>
                <w:szCs w:val="18"/>
              </w:rPr>
            </w:pPr>
          </w:p>
        </w:tc>
        <w:tc>
          <w:tcPr>
            <w:tcW w:w="287" w:type="dxa"/>
            <w:shd w:val="clear" w:color="auto" w:fill="auto"/>
          </w:tcPr>
          <w:p w14:paraId="361332AE" w14:textId="77777777" w:rsidR="00DF7E83" w:rsidRPr="00413A45" w:rsidRDefault="00DF7E83" w:rsidP="0067027A">
            <w:pPr>
              <w:rPr>
                <w:sz w:val="18"/>
                <w:szCs w:val="18"/>
              </w:rPr>
            </w:pPr>
          </w:p>
        </w:tc>
        <w:tc>
          <w:tcPr>
            <w:tcW w:w="287" w:type="dxa"/>
            <w:shd w:val="clear" w:color="auto" w:fill="auto"/>
          </w:tcPr>
          <w:p w14:paraId="361332AF" w14:textId="77777777" w:rsidR="00DF7E83" w:rsidRPr="00413A45" w:rsidRDefault="00DF7E83" w:rsidP="0067027A">
            <w:pPr>
              <w:rPr>
                <w:sz w:val="18"/>
                <w:szCs w:val="18"/>
              </w:rPr>
            </w:pPr>
          </w:p>
        </w:tc>
        <w:tc>
          <w:tcPr>
            <w:tcW w:w="287" w:type="dxa"/>
            <w:shd w:val="clear" w:color="auto" w:fill="auto"/>
          </w:tcPr>
          <w:p w14:paraId="361332B0" w14:textId="77777777" w:rsidR="00DF7E83" w:rsidRPr="00413A45" w:rsidRDefault="00DF7E83" w:rsidP="0067027A">
            <w:pPr>
              <w:rPr>
                <w:sz w:val="18"/>
                <w:szCs w:val="18"/>
              </w:rPr>
            </w:pPr>
          </w:p>
        </w:tc>
        <w:tc>
          <w:tcPr>
            <w:tcW w:w="287" w:type="dxa"/>
            <w:shd w:val="clear" w:color="auto" w:fill="auto"/>
          </w:tcPr>
          <w:p w14:paraId="361332B1" w14:textId="77777777" w:rsidR="00DF7E83" w:rsidRPr="00413A45" w:rsidRDefault="00DF7E83" w:rsidP="0067027A">
            <w:pPr>
              <w:rPr>
                <w:sz w:val="18"/>
                <w:szCs w:val="18"/>
              </w:rPr>
            </w:pPr>
          </w:p>
        </w:tc>
        <w:tc>
          <w:tcPr>
            <w:tcW w:w="287" w:type="dxa"/>
            <w:shd w:val="clear" w:color="auto" w:fill="auto"/>
          </w:tcPr>
          <w:p w14:paraId="361332B2" w14:textId="77777777" w:rsidR="00DF7E83" w:rsidRPr="00413A45" w:rsidRDefault="00DF7E83" w:rsidP="0067027A">
            <w:pPr>
              <w:rPr>
                <w:sz w:val="18"/>
                <w:szCs w:val="18"/>
              </w:rPr>
            </w:pPr>
          </w:p>
        </w:tc>
        <w:tc>
          <w:tcPr>
            <w:tcW w:w="288" w:type="dxa"/>
            <w:shd w:val="clear" w:color="auto" w:fill="auto"/>
          </w:tcPr>
          <w:p w14:paraId="361332B3" w14:textId="77777777" w:rsidR="00DF7E83" w:rsidRPr="00413A45" w:rsidRDefault="00DF7E83" w:rsidP="0067027A">
            <w:pPr>
              <w:rPr>
                <w:sz w:val="18"/>
                <w:szCs w:val="18"/>
              </w:rPr>
            </w:pPr>
          </w:p>
        </w:tc>
        <w:tc>
          <w:tcPr>
            <w:tcW w:w="288" w:type="dxa"/>
            <w:shd w:val="clear" w:color="auto" w:fill="auto"/>
          </w:tcPr>
          <w:p w14:paraId="361332B4" w14:textId="77777777" w:rsidR="00DF7E83" w:rsidRPr="00413A45" w:rsidRDefault="00DF7E83" w:rsidP="0067027A">
            <w:pPr>
              <w:rPr>
                <w:sz w:val="18"/>
                <w:szCs w:val="18"/>
              </w:rPr>
            </w:pPr>
          </w:p>
        </w:tc>
        <w:tc>
          <w:tcPr>
            <w:tcW w:w="288" w:type="dxa"/>
            <w:shd w:val="clear" w:color="auto" w:fill="auto"/>
          </w:tcPr>
          <w:p w14:paraId="361332B5" w14:textId="77777777" w:rsidR="00DF7E83" w:rsidRPr="00413A45" w:rsidRDefault="00DF7E83" w:rsidP="0067027A">
            <w:pPr>
              <w:rPr>
                <w:sz w:val="18"/>
                <w:szCs w:val="18"/>
              </w:rPr>
            </w:pPr>
          </w:p>
        </w:tc>
        <w:tc>
          <w:tcPr>
            <w:tcW w:w="288" w:type="dxa"/>
            <w:shd w:val="clear" w:color="auto" w:fill="auto"/>
          </w:tcPr>
          <w:p w14:paraId="361332B6" w14:textId="77777777" w:rsidR="00DF7E83" w:rsidRPr="00413A45" w:rsidRDefault="00DF7E83" w:rsidP="0067027A">
            <w:pPr>
              <w:rPr>
                <w:sz w:val="18"/>
                <w:szCs w:val="18"/>
              </w:rPr>
            </w:pPr>
          </w:p>
        </w:tc>
        <w:tc>
          <w:tcPr>
            <w:tcW w:w="288" w:type="dxa"/>
            <w:shd w:val="clear" w:color="auto" w:fill="auto"/>
          </w:tcPr>
          <w:p w14:paraId="361332B7" w14:textId="77777777" w:rsidR="00DF7E83" w:rsidRPr="00413A45" w:rsidRDefault="00DF7E83" w:rsidP="0067027A">
            <w:pPr>
              <w:rPr>
                <w:sz w:val="18"/>
                <w:szCs w:val="18"/>
              </w:rPr>
            </w:pPr>
          </w:p>
        </w:tc>
        <w:tc>
          <w:tcPr>
            <w:tcW w:w="288" w:type="dxa"/>
            <w:shd w:val="clear" w:color="auto" w:fill="auto"/>
          </w:tcPr>
          <w:p w14:paraId="361332B8" w14:textId="77777777" w:rsidR="00DF7E83" w:rsidRPr="00413A45" w:rsidRDefault="00DF7E83" w:rsidP="0067027A">
            <w:pPr>
              <w:rPr>
                <w:sz w:val="18"/>
                <w:szCs w:val="18"/>
              </w:rPr>
            </w:pPr>
          </w:p>
        </w:tc>
        <w:tc>
          <w:tcPr>
            <w:tcW w:w="288" w:type="dxa"/>
            <w:shd w:val="clear" w:color="auto" w:fill="auto"/>
          </w:tcPr>
          <w:p w14:paraId="361332B9" w14:textId="77777777" w:rsidR="00DF7E83" w:rsidRPr="00413A45" w:rsidRDefault="00DF7E83" w:rsidP="0067027A">
            <w:pPr>
              <w:rPr>
                <w:sz w:val="18"/>
                <w:szCs w:val="18"/>
              </w:rPr>
            </w:pPr>
          </w:p>
        </w:tc>
        <w:tc>
          <w:tcPr>
            <w:tcW w:w="288" w:type="dxa"/>
            <w:shd w:val="clear" w:color="auto" w:fill="auto"/>
          </w:tcPr>
          <w:p w14:paraId="361332BA" w14:textId="77777777" w:rsidR="00DF7E83" w:rsidRPr="00413A45" w:rsidRDefault="00DF7E83" w:rsidP="0067027A">
            <w:pPr>
              <w:rPr>
                <w:sz w:val="18"/>
                <w:szCs w:val="18"/>
              </w:rPr>
            </w:pPr>
          </w:p>
        </w:tc>
        <w:tc>
          <w:tcPr>
            <w:tcW w:w="288" w:type="dxa"/>
            <w:shd w:val="clear" w:color="auto" w:fill="auto"/>
          </w:tcPr>
          <w:p w14:paraId="361332BB" w14:textId="77777777" w:rsidR="00DF7E83" w:rsidRPr="00413A45" w:rsidRDefault="00DF7E83" w:rsidP="0067027A">
            <w:pPr>
              <w:rPr>
                <w:sz w:val="18"/>
                <w:szCs w:val="18"/>
              </w:rPr>
            </w:pPr>
          </w:p>
        </w:tc>
        <w:tc>
          <w:tcPr>
            <w:tcW w:w="288" w:type="dxa"/>
            <w:shd w:val="clear" w:color="auto" w:fill="auto"/>
          </w:tcPr>
          <w:p w14:paraId="361332BC" w14:textId="77777777" w:rsidR="00DF7E83" w:rsidRPr="00413A45" w:rsidRDefault="00DF7E83" w:rsidP="0067027A">
            <w:pPr>
              <w:rPr>
                <w:sz w:val="18"/>
                <w:szCs w:val="18"/>
              </w:rPr>
            </w:pPr>
          </w:p>
        </w:tc>
        <w:tc>
          <w:tcPr>
            <w:tcW w:w="288" w:type="dxa"/>
            <w:shd w:val="clear" w:color="auto" w:fill="auto"/>
          </w:tcPr>
          <w:p w14:paraId="361332BD" w14:textId="77777777" w:rsidR="00DF7E83" w:rsidRPr="00413A45" w:rsidRDefault="00DF7E83" w:rsidP="0067027A">
            <w:pPr>
              <w:rPr>
                <w:sz w:val="18"/>
                <w:szCs w:val="18"/>
              </w:rPr>
            </w:pPr>
          </w:p>
        </w:tc>
        <w:tc>
          <w:tcPr>
            <w:tcW w:w="288" w:type="dxa"/>
            <w:shd w:val="clear" w:color="auto" w:fill="auto"/>
          </w:tcPr>
          <w:p w14:paraId="361332BE" w14:textId="77777777" w:rsidR="00DF7E83" w:rsidRPr="00413A45" w:rsidRDefault="00DF7E83" w:rsidP="0067027A">
            <w:pPr>
              <w:rPr>
                <w:sz w:val="18"/>
                <w:szCs w:val="18"/>
              </w:rPr>
            </w:pPr>
          </w:p>
        </w:tc>
        <w:tc>
          <w:tcPr>
            <w:tcW w:w="288" w:type="dxa"/>
            <w:shd w:val="clear" w:color="auto" w:fill="auto"/>
          </w:tcPr>
          <w:p w14:paraId="361332BF" w14:textId="77777777" w:rsidR="00DF7E83" w:rsidRPr="00413A45" w:rsidRDefault="00DF7E83" w:rsidP="0067027A">
            <w:pPr>
              <w:rPr>
                <w:sz w:val="18"/>
                <w:szCs w:val="18"/>
              </w:rPr>
            </w:pPr>
          </w:p>
        </w:tc>
        <w:tc>
          <w:tcPr>
            <w:tcW w:w="288" w:type="dxa"/>
            <w:shd w:val="clear" w:color="auto" w:fill="auto"/>
          </w:tcPr>
          <w:p w14:paraId="361332C0" w14:textId="77777777" w:rsidR="00DF7E83" w:rsidRPr="00413A45" w:rsidRDefault="00DF7E83" w:rsidP="0067027A">
            <w:pPr>
              <w:rPr>
                <w:sz w:val="18"/>
                <w:szCs w:val="18"/>
              </w:rPr>
            </w:pPr>
          </w:p>
        </w:tc>
        <w:tc>
          <w:tcPr>
            <w:tcW w:w="252" w:type="dxa"/>
            <w:shd w:val="clear" w:color="auto" w:fill="auto"/>
          </w:tcPr>
          <w:p w14:paraId="361332C1" w14:textId="77777777" w:rsidR="00DF7E83" w:rsidRPr="00413A45" w:rsidRDefault="00DF7E83" w:rsidP="0067027A">
            <w:pPr>
              <w:rPr>
                <w:sz w:val="18"/>
                <w:szCs w:val="18"/>
              </w:rPr>
            </w:pPr>
          </w:p>
        </w:tc>
        <w:tc>
          <w:tcPr>
            <w:tcW w:w="276" w:type="dxa"/>
            <w:shd w:val="clear" w:color="auto" w:fill="auto"/>
          </w:tcPr>
          <w:p w14:paraId="361332C2" w14:textId="77777777" w:rsidR="00DF7E83" w:rsidRPr="00413A45" w:rsidRDefault="00DF7E83" w:rsidP="0067027A">
            <w:pPr>
              <w:rPr>
                <w:sz w:val="18"/>
                <w:szCs w:val="18"/>
              </w:rPr>
            </w:pPr>
          </w:p>
        </w:tc>
        <w:tc>
          <w:tcPr>
            <w:tcW w:w="276" w:type="dxa"/>
            <w:shd w:val="clear" w:color="auto" w:fill="auto"/>
          </w:tcPr>
          <w:p w14:paraId="361332C3" w14:textId="77777777" w:rsidR="00DF7E83" w:rsidRPr="00413A45" w:rsidRDefault="00DF7E83" w:rsidP="0067027A">
            <w:pPr>
              <w:rPr>
                <w:sz w:val="18"/>
                <w:szCs w:val="18"/>
              </w:rPr>
            </w:pPr>
          </w:p>
        </w:tc>
      </w:tr>
      <w:tr w:rsidR="00DF7E83" w:rsidRPr="00413A45" w14:paraId="361332E0" w14:textId="77777777" w:rsidTr="003767A3">
        <w:trPr>
          <w:trHeight w:val="251"/>
          <w:jc w:val="center"/>
        </w:trPr>
        <w:tc>
          <w:tcPr>
            <w:tcW w:w="331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1332C5" w14:textId="77777777" w:rsidR="00DF7E83" w:rsidRPr="00413A45" w:rsidRDefault="00DF7E83" w:rsidP="0067027A">
            <w:pPr>
              <w:rPr>
                <w:rFonts w:ascii="Arial" w:hAnsi="Arial" w:cs="Arial"/>
                <w:sz w:val="18"/>
                <w:szCs w:val="18"/>
              </w:rPr>
            </w:pPr>
            <w:r w:rsidRPr="00413A45">
              <w:rPr>
                <w:rFonts w:ascii="Arial" w:hAnsi="Arial" w:cs="Arial"/>
                <w:sz w:val="18"/>
                <w:szCs w:val="18"/>
              </w:rPr>
              <w:t>Atstovavimo pagrindas</w:t>
            </w:r>
          </w:p>
        </w:tc>
        <w:tc>
          <w:tcPr>
            <w:tcW w:w="287" w:type="dxa"/>
            <w:tcBorders>
              <w:left w:val="single" w:sz="4" w:space="0" w:color="D9D9D9"/>
            </w:tcBorders>
            <w:shd w:val="clear" w:color="auto" w:fill="auto"/>
          </w:tcPr>
          <w:p w14:paraId="361332C6" w14:textId="77777777" w:rsidR="00DF7E83" w:rsidRPr="00413A45" w:rsidRDefault="00DF7E83" w:rsidP="0067027A">
            <w:pPr>
              <w:rPr>
                <w:sz w:val="18"/>
                <w:szCs w:val="18"/>
              </w:rPr>
            </w:pPr>
          </w:p>
        </w:tc>
        <w:tc>
          <w:tcPr>
            <w:tcW w:w="287" w:type="dxa"/>
            <w:shd w:val="clear" w:color="auto" w:fill="auto"/>
          </w:tcPr>
          <w:p w14:paraId="361332C7" w14:textId="77777777" w:rsidR="00DF7E83" w:rsidRPr="00413A45" w:rsidRDefault="00DF7E83" w:rsidP="0067027A">
            <w:pPr>
              <w:rPr>
                <w:sz w:val="18"/>
                <w:szCs w:val="18"/>
              </w:rPr>
            </w:pPr>
          </w:p>
        </w:tc>
        <w:tc>
          <w:tcPr>
            <w:tcW w:w="287" w:type="dxa"/>
            <w:shd w:val="clear" w:color="auto" w:fill="auto"/>
          </w:tcPr>
          <w:p w14:paraId="361332C8" w14:textId="77777777" w:rsidR="00DF7E83" w:rsidRPr="00413A45" w:rsidRDefault="00DF7E83" w:rsidP="0067027A">
            <w:pPr>
              <w:rPr>
                <w:sz w:val="18"/>
                <w:szCs w:val="18"/>
              </w:rPr>
            </w:pPr>
          </w:p>
        </w:tc>
        <w:tc>
          <w:tcPr>
            <w:tcW w:w="287" w:type="dxa"/>
            <w:shd w:val="clear" w:color="auto" w:fill="auto"/>
          </w:tcPr>
          <w:p w14:paraId="361332C9" w14:textId="77777777" w:rsidR="00DF7E83" w:rsidRPr="00413A45" w:rsidRDefault="00DF7E83" w:rsidP="0067027A">
            <w:pPr>
              <w:rPr>
                <w:sz w:val="18"/>
                <w:szCs w:val="18"/>
              </w:rPr>
            </w:pPr>
          </w:p>
        </w:tc>
        <w:tc>
          <w:tcPr>
            <w:tcW w:w="287" w:type="dxa"/>
            <w:shd w:val="clear" w:color="auto" w:fill="auto"/>
          </w:tcPr>
          <w:p w14:paraId="361332CA" w14:textId="77777777" w:rsidR="00DF7E83" w:rsidRPr="00413A45" w:rsidRDefault="00DF7E83" w:rsidP="0067027A">
            <w:pPr>
              <w:rPr>
                <w:sz w:val="18"/>
                <w:szCs w:val="18"/>
              </w:rPr>
            </w:pPr>
          </w:p>
        </w:tc>
        <w:tc>
          <w:tcPr>
            <w:tcW w:w="287" w:type="dxa"/>
            <w:shd w:val="clear" w:color="auto" w:fill="auto"/>
          </w:tcPr>
          <w:p w14:paraId="361332CB" w14:textId="77777777" w:rsidR="00DF7E83" w:rsidRPr="00413A45" w:rsidRDefault="00DF7E83" w:rsidP="0067027A">
            <w:pPr>
              <w:rPr>
                <w:sz w:val="18"/>
                <w:szCs w:val="18"/>
              </w:rPr>
            </w:pPr>
          </w:p>
        </w:tc>
        <w:tc>
          <w:tcPr>
            <w:tcW w:w="287" w:type="dxa"/>
            <w:shd w:val="clear" w:color="auto" w:fill="auto"/>
          </w:tcPr>
          <w:p w14:paraId="361332CC" w14:textId="77777777" w:rsidR="00DF7E83" w:rsidRPr="00413A45" w:rsidRDefault="00DF7E83" w:rsidP="0067027A">
            <w:pPr>
              <w:rPr>
                <w:sz w:val="18"/>
                <w:szCs w:val="18"/>
              </w:rPr>
            </w:pPr>
          </w:p>
        </w:tc>
        <w:tc>
          <w:tcPr>
            <w:tcW w:w="287" w:type="dxa"/>
            <w:shd w:val="clear" w:color="auto" w:fill="auto"/>
          </w:tcPr>
          <w:p w14:paraId="361332CD" w14:textId="77777777" w:rsidR="00DF7E83" w:rsidRPr="00413A45" w:rsidRDefault="00DF7E83" w:rsidP="0067027A">
            <w:pPr>
              <w:rPr>
                <w:sz w:val="18"/>
                <w:szCs w:val="18"/>
              </w:rPr>
            </w:pPr>
          </w:p>
        </w:tc>
        <w:tc>
          <w:tcPr>
            <w:tcW w:w="287" w:type="dxa"/>
            <w:shd w:val="clear" w:color="auto" w:fill="auto"/>
          </w:tcPr>
          <w:p w14:paraId="361332CE" w14:textId="77777777" w:rsidR="00DF7E83" w:rsidRPr="00413A45" w:rsidRDefault="00DF7E83" w:rsidP="0067027A">
            <w:pPr>
              <w:rPr>
                <w:sz w:val="18"/>
                <w:szCs w:val="18"/>
              </w:rPr>
            </w:pPr>
          </w:p>
        </w:tc>
        <w:tc>
          <w:tcPr>
            <w:tcW w:w="288" w:type="dxa"/>
            <w:shd w:val="clear" w:color="auto" w:fill="auto"/>
          </w:tcPr>
          <w:p w14:paraId="361332CF" w14:textId="77777777" w:rsidR="00DF7E83" w:rsidRPr="00413A45" w:rsidRDefault="00DF7E83" w:rsidP="0067027A">
            <w:pPr>
              <w:rPr>
                <w:sz w:val="18"/>
                <w:szCs w:val="18"/>
              </w:rPr>
            </w:pPr>
          </w:p>
        </w:tc>
        <w:tc>
          <w:tcPr>
            <w:tcW w:w="288" w:type="dxa"/>
            <w:shd w:val="clear" w:color="auto" w:fill="auto"/>
          </w:tcPr>
          <w:p w14:paraId="361332D0" w14:textId="77777777" w:rsidR="00DF7E83" w:rsidRPr="00413A45" w:rsidRDefault="00DF7E83" w:rsidP="0067027A">
            <w:pPr>
              <w:rPr>
                <w:sz w:val="18"/>
                <w:szCs w:val="18"/>
              </w:rPr>
            </w:pPr>
          </w:p>
        </w:tc>
        <w:tc>
          <w:tcPr>
            <w:tcW w:w="288" w:type="dxa"/>
            <w:shd w:val="clear" w:color="auto" w:fill="auto"/>
          </w:tcPr>
          <w:p w14:paraId="361332D1" w14:textId="77777777" w:rsidR="00DF7E83" w:rsidRPr="00413A45" w:rsidRDefault="00DF7E83" w:rsidP="0067027A">
            <w:pPr>
              <w:rPr>
                <w:sz w:val="18"/>
                <w:szCs w:val="18"/>
              </w:rPr>
            </w:pPr>
          </w:p>
        </w:tc>
        <w:tc>
          <w:tcPr>
            <w:tcW w:w="288" w:type="dxa"/>
            <w:shd w:val="clear" w:color="auto" w:fill="auto"/>
          </w:tcPr>
          <w:p w14:paraId="361332D2" w14:textId="77777777" w:rsidR="00DF7E83" w:rsidRPr="00413A45" w:rsidRDefault="00DF7E83" w:rsidP="0067027A">
            <w:pPr>
              <w:rPr>
                <w:sz w:val="18"/>
                <w:szCs w:val="18"/>
              </w:rPr>
            </w:pPr>
          </w:p>
        </w:tc>
        <w:tc>
          <w:tcPr>
            <w:tcW w:w="288" w:type="dxa"/>
            <w:shd w:val="clear" w:color="auto" w:fill="auto"/>
          </w:tcPr>
          <w:p w14:paraId="361332D3" w14:textId="77777777" w:rsidR="00DF7E83" w:rsidRPr="00413A45" w:rsidRDefault="00DF7E83" w:rsidP="0067027A">
            <w:pPr>
              <w:rPr>
                <w:sz w:val="18"/>
                <w:szCs w:val="18"/>
              </w:rPr>
            </w:pPr>
          </w:p>
        </w:tc>
        <w:tc>
          <w:tcPr>
            <w:tcW w:w="288" w:type="dxa"/>
            <w:shd w:val="clear" w:color="auto" w:fill="auto"/>
          </w:tcPr>
          <w:p w14:paraId="361332D4" w14:textId="77777777" w:rsidR="00DF7E83" w:rsidRPr="00413A45" w:rsidRDefault="00DF7E83" w:rsidP="0067027A">
            <w:pPr>
              <w:rPr>
                <w:sz w:val="18"/>
                <w:szCs w:val="18"/>
              </w:rPr>
            </w:pPr>
          </w:p>
        </w:tc>
        <w:tc>
          <w:tcPr>
            <w:tcW w:w="288" w:type="dxa"/>
            <w:shd w:val="clear" w:color="auto" w:fill="auto"/>
          </w:tcPr>
          <w:p w14:paraId="361332D5" w14:textId="77777777" w:rsidR="00DF7E83" w:rsidRPr="00413A45" w:rsidRDefault="00DF7E83" w:rsidP="0067027A">
            <w:pPr>
              <w:rPr>
                <w:sz w:val="18"/>
                <w:szCs w:val="18"/>
              </w:rPr>
            </w:pPr>
          </w:p>
        </w:tc>
        <w:tc>
          <w:tcPr>
            <w:tcW w:w="288" w:type="dxa"/>
            <w:shd w:val="clear" w:color="auto" w:fill="auto"/>
          </w:tcPr>
          <w:p w14:paraId="361332D6" w14:textId="77777777" w:rsidR="00DF7E83" w:rsidRPr="00413A45" w:rsidRDefault="00DF7E83" w:rsidP="0067027A">
            <w:pPr>
              <w:rPr>
                <w:sz w:val="18"/>
                <w:szCs w:val="18"/>
              </w:rPr>
            </w:pPr>
          </w:p>
        </w:tc>
        <w:tc>
          <w:tcPr>
            <w:tcW w:w="288" w:type="dxa"/>
            <w:shd w:val="clear" w:color="auto" w:fill="auto"/>
          </w:tcPr>
          <w:p w14:paraId="361332D7" w14:textId="77777777" w:rsidR="00DF7E83" w:rsidRPr="00413A45" w:rsidRDefault="00DF7E83" w:rsidP="0067027A">
            <w:pPr>
              <w:rPr>
                <w:sz w:val="18"/>
                <w:szCs w:val="18"/>
              </w:rPr>
            </w:pPr>
          </w:p>
        </w:tc>
        <w:tc>
          <w:tcPr>
            <w:tcW w:w="288" w:type="dxa"/>
            <w:shd w:val="clear" w:color="auto" w:fill="auto"/>
          </w:tcPr>
          <w:p w14:paraId="361332D8" w14:textId="77777777" w:rsidR="00DF7E83" w:rsidRPr="00413A45" w:rsidRDefault="00DF7E83" w:rsidP="0067027A">
            <w:pPr>
              <w:rPr>
                <w:sz w:val="18"/>
                <w:szCs w:val="18"/>
              </w:rPr>
            </w:pPr>
          </w:p>
        </w:tc>
        <w:tc>
          <w:tcPr>
            <w:tcW w:w="288" w:type="dxa"/>
            <w:shd w:val="clear" w:color="auto" w:fill="auto"/>
          </w:tcPr>
          <w:p w14:paraId="361332D9" w14:textId="77777777" w:rsidR="00DF7E83" w:rsidRPr="00413A45" w:rsidRDefault="00DF7E83" w:rsidP="0067027A">
            <w:pPr>
              <w:rPr>
                <w:sz w:val="18"/>
                <w:szCs w:val="18"/>
              </w:rPr>
            </w:pPr>
          </w:p>
        </w:tc>
        <w:tc>
          <w:tcPr>
            <w:tcW w:w="288" w:type="dxa"/>
            <w:shd w:val="clear" w:color="auto" w:fill="auto"/>
          </w:tcPr>
          <w:p w14:paraId="361332DA" w14:textId="77777777" w:rsidR="00DF7E83" w:rsidRPr="00413A45" w:rsidRDefault="00DF7E83" w:rsidP="0067027A">
            <w:pPr>
              <w:rPr>
                <w:sz w:val="18"/>
                <w:szCs w:val="18"/>
              </w:rPr>
            </w:pPr>
          </w:p>
        </w:tc>
        <w:tc>
          <w:tcPr>
            <w:tcW w:w="288" w:type="dxa"/>
            <w:shd w:val="clear" w:color="auto" w:fill="auto"/>
          </w:tcPr>
          <w:p w14:paraId="361332DB" w14:textId="77777777" w:rsidR="00DF7E83" w:rsidRPr="00413A45" w:rsidRDefault="00DF7E83" w:rsidP="0067027A">
            <w:pPr>
              <w:rPr>
                <w:sz w:val="18"/>
                <w:szCs w:val="18"/>
              </w:rPr>
            </w:pPr>
          </w:p>
        </w:tc>
        <w:tc>
          <w:tcPr>
            <w:tcW w:w="288" w:type="dxa"/>
            <w:shd w:val="clear" w:color="auto" w:fill="auto"/>
          </w:tcPr>
          <w:p w14:paraId="361332DC" w14:textId="77777777" w:rsidR="00DF7E83" w:rsidRPr="00413A45" w:rsidRDefault="00DF7E83" w:rsidP="0067027A">
            <w:pPr>
              <w:rPr>
                <w:sz w:val="18"/>
                <w:szCs w:val="18"/>
              </w:rPr>
            </w:pPr>
          </w:p>
        </w:tc>
        <w:tc>
          <w:tcPr>
            <w:tcW w:w="252" w:type="dxa"/>
            <w:shd w:val="clear" w:color="auto" w:fill="auto"/>
          </w:tcPr>
          <w:p w14:paraId="361332DD" w14:textId="77777777" w:rsidR="00DF7E83" w:rsidRPr="00413A45" w:rsidRDefault="00DF7E83" w:rsidP="0067027A">
            <w:pPr>
              <w:rPr>
                <w:sz w:val="18"/>
                <w:szCs w:val="18"/>
              </w:rPr>
            </w:pPr>
          </w:p>
        </w:tc>
        <w:tc>
          <w:tcPr>
            <w:tcW w:w="276" w:type="dxa"/>
            <w:shd w:val="clear" w:color="auto" w:fill="auto"/>
          </w:tcPr>
          <w:p w14:paraId="361332DE" w14:textId="77777777" w:rsidR="00DF7E83" w:rsidRPr="00413A45" w:rsidRDefault="00DF7E83" w:rsidP="0067027A">
            <w:pPr>
              <w:rPr>
                <w:sz w:val="18"/>
                <w:szCs w:val="18"/>
              </w:rPr>
            </w:pPr>
          </w:p>
        </w:tc>
        <w:tc>
          <w:tcPr>
            <w:tcW w:w="276" w:type="dxa"/>
            <w:shd w:val="clear" w:color="auto" w:fill="auto"/>
          </w:tcPr>
          <w:p w14:paraId="361332DF" w14:textId="77777777" w:rsidR="00DF7E83" w:rsidRPr="00413A45" w:rsidRDefault="00DF7E83" w:rsidP="0067027A">
            <w:pPr>
              <w:rPr>
                <w:sz w:val="18"/>
                <w:szCs w:val="18"/>
              </w:rPr>
            </w:pPr>
          </w:p>
        </w:tc>
      </w:tr>
    </w:tbl>
    <w:p w14:paraId="361332E1" w14:textId="77777777" w:rsidR="000F1D70" w:rsidRPr="00676D85" w:rsidRDefault="000F1D70" w:rsidP="00DF7E83">
      <w:pPr>
        <w:rPr>
          <w:rFonts w:ascii="Arial" w:hAnsi="Arial" w:cs="Arial"/>
          <w:sz w:val="10"/>
          <w:szCs w:val="10"/>
        </w:rPr>
      </w:pPr>
    </w:p>
    <w:p w14:paraId="361332E2" w14:textId="77777777" w:rsidR="00DF7E83" w:rsidRDefault="00DF7E83" w:rsidP="0067027A">
      <w:pPr>
        <w:ind w:left="7776"/>
        <w:jc w:val="center"/>
        <w:rPr>
          <w:rFonts w:ascii="Arial" w:hAnsi="Arial" w:cs="Arial"/>
          <w:sz w:val="16"/>
          <w:szCs w:val="16"/>
          <w:vertAlign w:val="superscript"/>
        </w:rPr>
      </w:pPr>
      <w:r w:rsidRPr="00413A45">
        <w:rPr>
          <w:rFonts w:ascii="Arial" w:hAnsi="Arial" w:cs="Arial"/>
          <w:sz w:val="18"/>
          <w:szCs w:val="18"/>
        </w:rPr>
        <w:t xml:space="preserve">____________________                               </w:t>
      </w:r>
      <w:r w:rsidR="0069104C">
        <w:rPr>
          <w:rFonts w:ascii="Arial" w:hAnsi="Arial" w:cs="Arial"/>
          <w:sz w:val="16"/>
          <w:szCs w:val="16"/>
          <w:vertAlign w:val="superscript"/>
        </w:rPr>
        <w:t xml:space="preserve">        </w:t>
      </w:r>
      <w:r w:rsidR="0067027A">
        <w:rPr>
          <w:rFonts w:ascii="Arial" w:hAnsi="Arial" w:cs="Arial"/>
          <w:sz w:val="16"/>
          <w:szCs w:val="16"/>
          <w:vertAlign w:val="superscript"/>
        </w:rPr>
        <w:t xml:space="preserve">   </w:t>
      </w:r>
      <w:r w:rsidRPr="00FE7066">
        <w:rPr>
          <w:rFonts w:ascii="Arial" w:hAnsi="Arial" w:cs="Arial"/>
          <w:sz w:val="16"/>
          <w:szCs w:val="16"/>
          <w:vertAlign w:val="superscript"/>
        </w:rPr>
        <w:t>(kliento parašas</w:t>
      </w:r>
    </w:p>
    <w:sectPr w:rsidR="00DF7E83" w:rsidSect="00CC54F6">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284" w:left="720" w:header="426" w:footer="40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32E7" w14:textId="77777777" w:rsidR="00383B22" w:rsidRDefault="00383B22" w:rsidP="00D94C44">
      <w:r>
        <w:separator/>
      </w:r>
    </w:p>
  </w:endnote>
  <w:endnote w:type="continuationSeparator" w:id="0">
    <w:p w14:paraId="361332E8" w14:textId="77777777" w:rsidR="00383B22" w:rsidRDefault="00383B22"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6EDF" w14:textId="77777777" w:rsidR="004F0256" w:rsidRDefault="004F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C" w14:textId="77777777" w:rsidR="00E03805" w:rsidRPr="00E75993" w:rsidRDefault="00E03805" w:rsidP="00E03805">
    <w:pPr>
      <w:jc w:val="both"/>
      <w:rPr>
        <w:rFonts w:ascii="Arial" w:hAnsi="Arial" w:cs="Arial"/>
        <w:i/>
        <w:iCs/>
        <w:color w:val="D9D9D9" w:themeColor="background1" w:themeShade="D9"/>
        <w:sz w:val="16"/>
        <w:szCs w:val="16"/>
      </w:rPr>
    </w:pPr>
    <w:r w:rsidRPr="00E75993">
      <w:rPr>
        <w:rFonts w:ascii="Arial" w:hAnsi="Arial" w:cs="Arial"/>
        <w:i/>
        <w:iCs/>
        <w:color w:val="D9D9D9" w:themeColor="background1" w:themeShade="D9"/>
        <w:sz w:val="16"/>
        <w:szCs w:val="16"/>
      </w:rPr>
      <w:t>Nuo 2018 m. spalio 1 dienos „Lietuvos dujų tiekimas“ tapo „Lietuvos energijos tiekimu“ ir gyventojams tiekia ne tik gamtines dujas, bet ir elektrą (elektros tiekimo veiklą perėmė iš AB „Energijos skirstymo operatorius“). Tiek elektros, tiek gamtinių dujų vartotojams niekas nesikeičia</w:t>
    </w:r>
    <w:r w:rsidRPr="00E75993">
      <w:rPr>
        <w:rFonts w:ascii="Arial" w:hAnsi="Arial" w:cs="Arial"/>
        <w:color w:val="D9D9D9" w:themeColor="background1" w:themeShade="D9"/>
        <w:sz w:val="16"/>
        <w:szCs w:val="16"/>
      </w:rPr>
      <w:t xml:space="preserve"> –</w:t>
    </w:r>
    <w:r w:rsidRPr="00E75993">
      <w:rPr>
        <w:rFonts w:ascii="Arial" w:hAnsi="Arial" w:cs="Arial"/>
        <w:i/>
        <w:iCs/>
        <w:color w:val="D9D9D9" w:themeColor="background1" w:themeShade="D9"/>
        <w:sz w:val="16"/>
        <w:szCs w:val="16"/>
      </w:rPr>
      <w:t xml:space="preserve"> naujoji įmonė energiją ir toliau tiekia įprastomis sąlygomis. Daugiau informacijos apie „Lietuvos energijos tiekimą“ rasite </w:t>
    </w:r>
    <w:r w:rsidRPr="00E75993">
      <w:rPr>
        <w:rStyle w:val="Hyperlink"/>
        <w:rFonts w:ascii="Arial" w:hAnsi="Arial" w:cs="Arial"/>
        <w:i/>
        <w:iCs/>
        <w:color w:val="D9D9D9" w:themeColor="background1" w:themeShade="D9"/>
        <w:sz w:val="16"/>
        <w:szCs w:val="16"/>
        <w:u w:val="none"/>
      </w:rPr>
      <w:t>www.letiekimas.lt</w:t>
    </w:r>
    <w:r w:rsidRPr="00E75993">
      <w:rPr>
        <w:rFonts w:ascii="Arial" w:hAnsi="Arial" w:cs="Arial"/>
        <w:i/>
        <w:iCs/>
        <w:color w:val="D9D9D9" w:themeColor="background1" w:themeShade="D9"/>
        <w:sz w:val="16"/>
        <w:szCs w:val="16"/>
      </w:rPr>
      <w:t>.</w:t>
    </w:r>
    <w:r w:rsidRPr="00E75993">
      <w:rPr>
        <w:noProof/>
        <w:color w:val="D9D9D9" w:themeColor="background1" w:themeShade="D9"/>
        <w:lang w:eastAsia="lt-LT"/>
      </w:rPr>
      <mc:AlternateContent>
        <mc:Choice Requires="wps">
          <w:drawing>
            <wp:anchor distT="0" distB="0" distL="114300" distR="114300" simplePos="0" relativeHeight="251659264" behindDoc="0" locked="0" layoutInCell="1" allowOverlap="1" wp14:anchorId="361332F1" wp14:editId="361332F2">
              <wp:simplePos x="0" y="0"/>
              <wp:positionH relativeFrom="margin">
                <wp:posOffset>915035</wp:posOffset>
              </wp:positionH>
              <wp:positionV relativeFrom="paragraph">
                <wp:posOffset>5905500</wp:posOffset>
              </wp:positionV>
              <wp:extent cx="5923280" cy="809625"/>
              <wp:effectExtent l="0" t="0" r="1270" b="952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3"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4"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5" w14:textId="77777777" w:rsidR="00E03805" w:rsidRPr="0064653C" w:rsidRDefault="00E03805" w:rsidP="00E03805">
                          <w:pPr>
                            <w:spacing w:line="271" w:lineRule="exact"/>
                            <w:jc w:val="both"/>
                            <w:rPr>
                              <w:rFonts w:ascii="Arial" w:hAnsi="Arial" w:cs="Arial"/>
                            </w:rPr>
                          </w:pPr>
                        </w:p>
                        <w:p w14:paraId="36133306"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32F1" id="_x0000_t202" coordsize="21600,21600" o:spt="202" path="m,l,21600r21600,l21600,xe">
              <v:stroke joinstyle="miter"/>
              <v:path gradientshapeok="t" o:connecttype="rect"/>
            </v:shapetype>
            <v:shape id="Text Box 135" o:spid="_x0000_s1028"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uWAIAAKwEAAAOAAAAZHJzL2Uyb0RvYy54bWysVE2P2jAQvVfqf7B8L4HwUYgIK5YVVSW0&#10;uxJUezaOQ6I6Htc2JNtf37GTsHTbU1UhmbHnecbz3kyWd00lyUUYW4JK6WgwpEQoDlmpTin9dth+&#10;mlNiHVMZk6BESl+FpXerjx+WtU5EDAXITBiCQZRNap3SwjmdRJHlhaiYHYAWCp05mIo53JpTlBlW&#10;Y/RKRvFwOItqMJk2wIW1ePrQOukqxM9zwd1TnlvhiEwpvs2F1YT16NdotWTJyTBdlLx7BvuHV1Ss&#10;VJj0GuqBOUbOpvwjVFVyAxZyN+BQRZDnJRehBqxmNHxXzb5gWoRakByrrzTZ/xeWP16eDSkz1G48&#10;pUSxCkU6iMaRe2iIP0OGam0TBO41Ql2DDkSHaq3eAf9uERLdYNoLFtGekSY3lf/HWgleRBFer8T7&#10;PBwPp4t4HM/RxdE3Hy5mccgbvd3WxrovAirijZQaFDa8gF121vn8LOkhPpkFWWbbUsqwMafjRhpy&#10;YdgE23v/81Xhld9gUpE6pbPxdBgiK/D3W5xUPo4I/dTl8/W2JXrLNcemZbHn6wjZK9JloG05q/m2&#10;xKfvmHXPzGCPYbU4N+4Jl1wCZobOoqQA8/Nv5x6P0qOXkhp7NqX2x5kZQYn8qrApFqPJxDd52Eym&#10;n2PcmFvP8dajztUGkJERTqjmwfR4J3szN1C94HitfVZ0McUxd0pdb25cO0k4nlys1wGEba2Z26m9&#10;5n2XeGEOzQszulPPoe6P0Hc3S96J2GI94wrWZwd5GRT2PLesdu2GIxFU7MbXz9ztPqDePjKrXwAA&#10;AP//AwBQSwMEFAAGAAgAAAAhAE/qzZ/dAAAADQEAAA8AAABkcnMvZG93bnJldi54bWxMj8FOwzAQ&#10;RO9I/IO1SNyoHWiaNsSpAIkTJ9J+gBsvSSBeR7HTpn/P5gS3He1o5k2xn10vzjiGzpOGZKVAINXe&#10;dtRoOB7eH7YgQjRkTe8JNVwxwL68vSlMbv2FPvFcxUZwCIXcaGhjHHIpQ92iM2HlByT+ffnRmchy&#10;bKQdzYXDXS8fldpIZzrihtYM+NZi/VNNjlOUSZOtI/k9ZNfX/jBPH1ih1vd388sziIhz/DPDgs/o&#10;UDLTyU9kg+hZr9cJWzXsnhSPWhwq2+xAnJYrzVKQZSH/ryh/AQAA//8DAFBLAQItABQABgAIAAAA&#10;IQC2gziS/gAAAOEBAAATAAAAAAAAAAAAAAAAAAAAAABbQ29udGVudF9UeXBlc10ueG1sUEsBAi0A&#10;FAAGAAgAAAAhADj9If/WAAAAlAEAAAsAAAAAAAAAAAAAAAAALwEAAF9yZWxzLy5yZWxzUEsBAi0A&#10;FAAGAAgAAAAhAFBrMe5YAgAArAQAAA4AAAAAAAAAAAAAAAAALgIAAGRycy9lMm9Eb2MueG1sUEsB&#10;Ai0AFAAGAAgAAAAhAE/qzZ/dAAAADQEAAA8AAAAAAAAAAAAAAAAAsgQAAGRycy9kb3ducmV2Lnht&#10;bFBLBQYAAAAABAAEAPMAAAC8BQAAAAA=&#10;" fillcolor="#fbfbfb" stroked="f" strokeweight=".5pt">
              <v:textbox>
                <w:txbxContent>
                  <w:p w14:paraId="36133303"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4"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5" w14:textId="77777777" w:rsidR="00E03805" w:rsidRPr="0064653C" w:rsidRDefault="00E03805" w:rsidP="00E03805">
                    <w:pPr>
                      <w:spacing w:line="271" w:lineRule="exact"/>
                      <w:jc w:val="both"/>
                      <w:rPr>
                        <w:rFonts w:ascii="Arial" w:hAnsi="Arial" w:cs="Arial"/>
                      </w:rPr>
                    </w:pPr>
                  </w:p>
                  <w:p w14:paraId="36133306"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0288" behindDoc="0" locked="0" layoutInCell="1" allowOverlap="1" wp14:anchorId="361332F3" wp14:editId="361332F4">
              <wp:simplePos x="0" y="0"/>
              <wp:positionH relativeFrom="margin">
                <wp:posOffset>915035</wp:posOffset>
              </wp:positionH>
              <wp:positionV relativeFrom="paragraph">
                <wp:posOffset>5905500</wp:posOffset>
              </wp:positionV>
              <wp:extent cx="5923280" cy="809625"/>
              <wp:effectExtent l="0" t="0" r="1270" b="95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7"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8"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9" w14:textId="77777777" w:rsidR="00E03805" w:rsidRPr="0064653C" w:rsidRDefault="00E03805" w:rsidP="00E03805">
                          <w:pPr>
                            <w:spacing w:line="271" w:lineRule="exact"/>
                            <w:jc w:val="both"/>
                            <w:rPr>
                              <w:rFonts w:ascii="Arial" w:hAnsi="Arial" w:cs="Arial"/>
                            </w:rPr>
                          </w:pPr>
                        </w:p>
                        <w:p w14:paraId="3613330A"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3" id="Text Box 134" o:spid="_x0000_s1029"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d1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14&#10;QoliFTbpIBpH7qEh/gwZqrVNELjXCHUNOhAdqrV6B/y7RUh0g2kvWER7RprcVP4fayV4EZvweiXe&#10;5+F4OF3E43iOLo6++XAxi6c+b/R2WxvrvgioiDdSarCx4QXssrOuhfYQn8yCLLNtKWXYmNNxIw25&#10;MBTB9t7/uui/waQidUpn4+kwRFbg77ehpfJxRNBTl8/X25boLdccm8Bi3P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APzVd1VgIAAKwEAAAOAAAAAAAAAAAAAAAAAC4CAABkcnMvZTJvRG9jLnhtbFBLAQIt&#10;ABQABgAIAAAAIQBP6s2f3QAAAA0BAAAPAAAAAAAAAAAAAAAAALAEAABkcnMvZG93bnJldi54bWxQ&#10;SwUGAAAAAAQABADzAAAAugUAAAAA&#10;" fillcolor="#fbfbfb" stroked="f" strokeweight=".5pt">
              <v:textbox>
                <w:txbxContent>
                  <w:p w14:paraId="36133307"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8"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9" w14:textId="77777777" w:rsidR="00E03805" w:rsidRPr="0064653C" w:rsidRDefault="00E03805" w:rsidP="00E03805">
                    <w:pPr>
                      <w:spacing w:line="271" w:lineRule="exact"/>
                      <w:jc w:val="both"/>
                      <w:rPr>
                        <w:rFonts w:ascii="Arial" w:hAnsi="Arial" w:cs="Arial"/>
                      </w:rPr>
                    </w:pPr>
                  </w:p>
                  <w:p w14:paraId="3613330A"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1312" behindDoc="0" locked="0" layoutInCell="1" allowOverlap="1" wp14:anchorId="361332F5" wp14:editId="361332F6">
              <wp:simplePos x="0" y="0"/>
              <wp:positionH relativeFrom="margin">
                <wp:posOffset>915035</wp:posOffset>
              </wp:positionH>
              <wp:positionV relativeFrom="paragraph">
                <wp:posOffset>5905500</wp:posOffset>
              </wp:positionV>
              <wp:extent cx="5923280" cy="809625"/>
              <wp:effectExtent l="0" t="0" r="1270" b="952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B"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C"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D" w14:textId="77777777" w:rsidR="00E03805" w:rsidRPr="0064653C" w:rsidRDefault="00E03805" w:rsidP="00E03805">
                          <w:pPr>
                            <w:spacing w:line="271" w:lineRule="exact"/>
                            <w:jc w:val="both"/>
                            <w:rPr>
                              <w:rFonts w:ascii="Arial" w:hAnsi="Arial" w:cs="Arial"/>
                            </w:rPr>
                          </w:pPr>
                        </w:p>
                        <w:p w14:paraId="3613330E"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5" id="Text Box 133" o:spid="_x0000_s1030"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wfVgIAAKwEAAAOAAAAZHJzL2Uyb0RvYy54bWysVE2P2jAQvVfqf7B8LwnhoxARViwrqkpo&#10;dyWo9mwch0R1PK5tSLa/vmMnsHTbU1UhmbHnecbz5k0Wd20tyVkYW4HK6HAQUyIUh7xSx4x+228+&#10;zSixjqmcSVAio6/C0rvlxw+LRqcigRJkLgzBIMqmjc5o6ZxOo8jyUtTMDkALhc4CTM0cbs0xyg1r&#10;MHotoySOp1EDJtcGuLAWTx86J12G+EUhuHsqCisckRnFt7mwmrAe/BotFyw9GqbLivfPYP/wippV&#10;CpNeQz0wx8jJVH+EqituwELhBhzqCIqi4iLUgNUM43fV7EqmRagFybH6SpP9f2H54/nZkCrH3o1G&#10;lChWY5P2onXkHlriz5ChRtsUgTuNUNeiA9GhWqu3wL9bhEQ3mO6CRbRnpC1M7f+xVoIXsQmvV+J9&#10;Ho6Hk3kySmbo4uibxfNpMvF5o7fb2lj3RUBNvJFRg40NL2DnrXUd9ALxySzIKt9UUoaNOR7W0pAz&#10;QxFs7v2vj/4bTCrSZHQ6msQhsgJ/vwstlY8jgp76fL7erkRvufbQBhavfB0gf0W6DHSSs5pvKnz6&#10;lln3zAxqDKvFuXFPuBQSMDP0FiUlmJ9/O/d4bD16KWlQsxm1P07MCErkV4WimA/HYy/ysBlPPie4&#10;Mbeew61Hneo1ICNDnFDNg+nxTl7MwkD9guO18lnRxRTH3Bl1F3PtuknC8eRitQoglLVmbqt2ml9U&#10;4huzb1+Y0X33HPb9ES7qZum7JnZYz7iC1clBUYUOe547Vnu54UgEjfTj62fudh9Qbx+Z5S8A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tPkwfVgIAAKwEAAAOAAAAAAAAAAAAAAAAAC4CAABkcnMvZTJvRG9jLnhtbFBLAQIt&#10;ABQABgAIAAAAIQBP6s2f3QAAAA0BAAAPAAAAAAAAAAAAAAAAALAEAABkcnMvZG93bnJldi54bWxQ&#10;SwUGAAAAAAQABADzAAAAugUAAAAA&#10;" fillcolor="#fbfbfb" stroked="f" strokeweight=".5pt">
              <v:textbox>
                <w:txbxContent>
                  <w:p w14:paraId="3613330B"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0C"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0D" w14:textId="77777777" w:rsidR="00E03805" w:rsidRPr="0064653C" w:rsidRDefault="00E03805" w:rsidP="00E03805">
                    <w:pPr>
                      <w:spacing w:line="271" w:lineRule="exact"/>
                      <w:jc w:val="both"/>
                      <w:rPr>
                        <w:rFonts w:ascii="Arial" w:hAnsi="Arial" w:cs="Arial"/>
                      </w:rPr>
                    </w:pPr>
                  </w:p>
                  <w:p w14:paraId="3613330E"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r w:rsidRPr="00E75993">
      <w:rPr>
        <w:noProof/>
        <w:color w:val="D9D9D9" w:themeColor="background1" w:themeShade="D9"/>
        <w:lang w:eastAsia="lt-LT"/>
      </w:rPr>
      <mc:AlternateContent>
        <mc:Choice Requires="wps">
          <w:drawing>
            <wp:anchor distT="0" distB="0" distL="114300" distR="114300" simplePos="0" relativeHeight="251662336" behindDoc="0" locked="0" layoutInCell="1" allowOverlap="1" wp14:anchorId="361332F7" wp14:editId="361332F8">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613330F"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10"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11" w14:textId="77777777" w:rsidR="00E03805" w:rsidRPr="0064653C" w:rsidRDefault="00E03805" w:rsidP="00E03805">
                          <w:pPr>
                            <w:spacing w:line="271" w:lineRule="exact"/>
                            <w:jc w:val="both"/>
                            <w:rPr>
                              <w:rFonts w:ascii="Arial" w:hAnsi="Arial" w:cs="Arial"/>
                            </w:rPr>
                          </w:pPr>
                        </w:p>
                        <w:p w14:paraId="36133312" w14:textId="77777777" w:rsidR="00E03805" w:rsidRDefault="00E03805" w:rsidP="00E03805">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32F7" id="Text Box 1" o:spid="_x0000_s1031"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3XUgIAAKgEAAAOAAAAZHJzL2Uyb0RvYy54bWysVN9v2jAQfp+0/8Hy+0hIgUFEqCgV0yTU&#10;VoKqz8ZxSDTH59mGhP31OzuBom5P04Rk7nyf7+d3md+3tSQnYWwFKqPDQUyJUBzySh0y+rpbf5lS&#10;Yh1TOZOgREbPwtL7xedP80anIoESZC4MQSfKpo3OaOmcTqPI8lLUzA5AC4XGAkzNHKrmEOWGNei9&#10;llESx5OoAZNrA1xYi7ePnZEugv+iENw9F4UVjsiMYm4unCace39GizlLD4bpsuJ9GuwfsqhZpTDo&#10;1dUjc4wcTfWHq7riBiwUbsChjqAoKi5CDVjNMP5QzbZkWoRasDlWX9tk/59b/nR6MaTKcXaUKFbj&#10;iHaideQBWjL03Wm0TRG01QhzLV57pK/U6g3wHxYh0Q2me2AR7TFtYWr/j3USfIgDOF+b7qNwvBzP&#10;krtkiiaOtmk8myRjHzd6f62Ndd8E1MQLGTU41JABO22s66AXSEgMZJWvKymDYg77lTTkxJAA6wf/&#10;673bW5hUpMno5G4cB88K/PvOtVTejwhc6uP5ersSveTafRs6OLr0aw/5GdtloKOb1XxdYeobZt0L&#10;M8gvrBZ3xj3jUUjAyNBLlJRgfv3t3uNx7GilpEG+ZtT+PDIjKJHfFRJiNhyNPMGDMhp/TVAxt5b9&#10;rUUd6xVgR3DomF0QPd7Ji1gYqN9wtZY+KpqY4hg7o+4irly3RbiaXCyXAYSU1sxt1FbzC0v8YHbt&#10;GzO6n57DuT/Bhdks/TDEDus7rmB5dFBUYcK+z11Xe7rhOgSO9Kvr9+1WD6j3D8ziNwA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PRYbddSAgAAqAQAAA4AAAAAAAAAAAAAAAAALgIAAGRycy9lMm9Eb2MueG1sUEsBAi0AFAAG&#10;AAgAAAAhAE/qzZ/dAAAADQEAAA8AAAAAAAAAAAAAAAAArAQAAGRycy9kb3ducmV2LnhtbFBLBQYA&#10;AAAABAAEAPMAAAC2BQAAAAA=&#10;" fillcolor="#fbfbfb" stroked="f" strokeweight=".5pt">
              <v:textbox>
                <w:txbxContent>
                  <w:p w14:paraId="3613330F" w14:textId="77777777" w:rsidR="00E03805" w:rsidRPr="007E7657" w:rsidRDefault="00E03805" w:rsidP="00E03805">
                    <w:pPr>
                      <w:autoSpaceDE w:val="0"/>
                      <w:autoSpaceDN w:val="0"/>
                      <w:adjustRightInd w:val="0"/>
                      <w:jc w:val="both"/>
                      <w:rPr>
                        <w:rFonts w:ascii="Arial" w:hAnsi="Arial" w:cs="Arial"/>
                        <w:b/>
                      </w:rPr>
                    </w:pPr>
                    <w:r w:rsidRPr="007E7657">
                      <w:rPr>
                        <w:rFonts w:ascii="Arial" w:hAnsi="Arial" w:cs="Arial"/>
                        <w:b/>
                      </w:rPr>
                      <w:t>Asmens duomenų apsaugos nuostatos:</w:t>
                    </w:r>
                  </w:p>
                  <w:p w14:paraId="36133310" w14:textId="77777777" w:rsidR="00E03805" w:rsidRPr="007E7657" w:rsidRDefault="00E03805" w:rsidP="00E03805">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6133311" w14:textId="77777777" w:rsidR="00E03805" w:rsidRPr="0064653C" w:rsidRDefault="00E03805" w:rsidP="00E03805">
                    <w:pPr>
                      <w:spacing w:line="271" w:lineRule="exact"/>
                      <w:jc w:val="both"/>
                      <w:rPr>
                        <w:rFonts w:ascii="Arial" w:hAnsi="Arial" w:cs="Arial"/>
                      </w:rPr>
                    </w:pPr>
                  </w:p>
                  <w:p w14:paraId="36133312" w14:textId="77777777" w:rsidR="00E03805" w:rsidRDefault="00E03805" w:rsidP="00E03805">
                    <w:pPr>
                      <w:ind w:left="142"/>
                      <w:jc w:val="both"/>
                      <w:rPr>
                        <w:rFonts w:ascii="Arial" w:hAnsi="Arial" w:cs="Arial"/>
                        <w:color w:val="2484C6"/>
                        <w:sz w:val="18"/>
                        <w:szCs w:val="1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0F97" w14:textId="77777777" w:rsidR="004F0256" w:rsidRDefault="004F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32E5" w14:textId="77777777" w:rsidR="00383B22" w:rsidRDefault="00383B22" w:rsidP="00D94C44">
      <w:r>
        <w:separator/>
      </w:r>
    </w:p>
  </w:footnote>
  <w:footnote w:type="continuationSeparator" w:id="0">
    <w:p w14:paraId="361332E6" w14:textId="77777777" w:rsidR="00383B22" w:rsidRDefault="00383B22" w:rsidP="00D9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E9F2" w14:textId="77777777" w:rsidR="004F0256" w:rsidRDefault="004F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A" w14:textId="77777777" w:rsidR="00782FD5" w:rsidRDefault="00CD6EB6" w:rsidP="00435666">
    <w:pPr>
      <w:pStyle w:val="Header"/>
      <w:tabs>
        <w:tab w:val="left" w:pos="1706"/>
        <w:tab w:val="right" w:pos="10467"/>
      </w:tabs>
      <w:jc w:val="right"/>
    </w:pPr>
    <w:r>
      <w:rPr>
        <w:noProof/>
        <w:lang w:eastAsia="lt-LT"/>
      </w:rPr>
      <mc:AlternateContent>
        <mc:Choice Requires="wps">
          <w:drawing>
            <wp:anchor distT="0" distB="0" distL="114300" distR="114300" simplePos="0" relativeHeight="251665408" behindDoc="0" locked="0" layoutInCell="0" allowOverlap="1" wp14:anchorId="361332EF" wp14:editId="361332F0">
              <wp:simplePos x="0" y="0"/>
              <wp:positionH relativeFrom="page">
                <wp:posOffset>0</wp:posOffset>
              </wp:positionH>
              <wp:positionV relativeFrom="page">
                <wp:posOffset>190500</wp:posOffset>
              </wp:positionV>
              <wp:extent cx="7560945" cy="266700"/>
              <wp:effectExtent l="0" t="0" r="0" b="0"/>
              <wp:wrapNone/>
              <wp:docPr id="2" name="MSIPCMe169484fb66be63a8bc32ff6"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133302" w14:textId="25F3461C" w:rsidR="00CD6EB6" w:rsidRPr="00CC54F6" w:rsidRDefault="00CD6EB6" w:rsidP="00CC54F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1332EF" id="_x0000_t202" coordsize="21600,21600" o:spt="202" path="m,l,21600r21600,l21600,xe">
              <v:stroke joinstyle="miter"/>
              <v:path gradientshapeok="t" o:connecttype="rect"/>
            </v:shapetype>
            <v:shape id="MSIPCMe169484fb66be63a8bc32ff6" o:spid="_x0000_s1027" type="#_x0000_t202" alt="{&quot;HashCode&quot;:-703068798,&quot;Height&quot;:842.0,&quot;Width&quot;:595.0,&quot;Placement&quot;:&quot;Header&quot;,&quot;Index&quot;:&quot;Primary&quot;,&quot;Section&quot;:1,&quot;Top&quot;:0.0,&quot;Left&quot;:0.0}" style="position:absolute;left:0;text-align:left;margin-left:0;margin-top:15pt;width:595.3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iXbgMAAEgHAAAOAAAAZHJzL2Uyb0RvYy54bWysVUtv4zYQvhfofyB46KmOHpFly42ySBy4&#10;DeDdNeoUOdMUGRFLkVqSjuUu9r93SD02SXvoFr1Iw3lxHt8Mr951jUTPzFihVYmTixgjpqiuhHoq&#10;8R8Pm9kSI+uIqojUipX4zCx+d/3jD1endsVSXWtZMYPAibKrU1vi2rl2FUWW1qwh9kK3TIGQa9MQ&#10;B0fzFFWGnMB7I6M0jvPopE3VGk2ZtcC964X4OvjnnFH3kXPLHJIlhthc+JrwPfhvdH1FVk+GtLWg&#10;QxjkP0TREKHg0snVHXEEHY34m6tGUKOt5u6C6ibSnAvKQg6QTRK/yWZfk5aFXKA4tp3KZP8/t/TD&#10;884gUZU4xUiRBlr0fn+/W79nSV5ky4wf8vzA8kuyPNDLlPMco4pZChX88tPno3a//EZsvdYV60+r&#10;2SK+jPPlolj+PMiZeKrdIF1m6UU8CB5F5eqBPy/mE38nCWUNU6PN6IYAUHp6cHCvKtYNDvrfzoiG&#10;mPMrrT1AALA56CWD7YNuB048XbxlfLwTmF89NE6tXUGF9i3UyHW3ugOIj3wLTN/xjpvG/6GXCOQA&#10;svMELNY5RIG5mOdxkc0xoiBL83wRB+RF36xbY92vTDfIEyU2EHXAE3neWgeRgOqo4i9TeiOkDOCV&#10;Cp1KnF/O42AwScBCKq/Lwhj0buDUOSADH4ILEP1SJGkW36bFbAOdm2WbbD4rFvFyFifFbZHHWZHd&#10;bb5670m2qkVVMbUVio3jkmT/Do7D4PZADwPzKnCrpah8Vj42n+taGvRMYG4PgIhPvuyQ0gut6HU4&#10;QQzZjf+QZeQ72HcqUO4smfcv1e+MA+xDwzwjLBw2XUkoBQSGXoc6grbX4hDe9xgO+t6078L3GE8W&#10;4Wat3GTcCKVN6PabsKtPY8i814divMjbk647dAOyD7o6A7CNBsABbG1LNwLqviXW7YiBNQhMWO3u&#10;I3y41IAyPVAY1dr8+U98rw9wAClGJ1irJbafj8QwjOS9gr1VJFnm93A4AGECkc6zGEYCHUa2OjZr&#10;Da1PQliB9MpOjiQ3unmE1X/jrwMRURQuLbEbybWDEwjg6aDs5ibQsHJb4rZq31Lv2tfVA+2heySm&#10;HSbPAYQ+6HHzktWbAex1vaXSN0enuQjT6Svbl3OoOKzrAMThafHvwctz0Pr2AF7/BQAA//8DAFBL&#10;AwQUAAYACAAAACEAdr/2VNwAAAAHAQAADwAAAGRycy9kb3ducmV2LnhtbEyPQU+DQBCF7yb+h82Y&#10;eLO7RWNbZGhaE24mhqrpdYERiOwsYRcK/97tSU+Tl/fy3jfJfjadmGhwrWWE9UqBIC5t1XKN8PmR&#10;PWxBOK+50p1lQljIwT69vUl0XNkL5zSdfC1CCbtYIzTe97GUrmzIaLeyPXHwvu1gtA9yqGU16Eso&#10;N52MlHqWRrccFhrd02tD5c9pNAjj0+FYLDaa3t6P5698znjJszPi/d18eAHhafZ/YbjiB3RIA1Nh&#10;R66c6BDCIx7hUYV7ddc7tQFRIGwiBTJN5H/+9BcAAP//AwBQSwECLQAUAAYACAAAACEAtoM4kv4A&#10;AADhAQAAEwAAAAAAAAAAAAAAAAAAAAAAW0NvbnRlbnRfVHlwZXNdLnhtbFBLAQItABQABgAIAAAA&#10;IQA4/SH/1gAAAJQBAAALAAAAAAAAAAAAAAAAAC8BAABfcmVscy8ucmVsc1BLAQItABQABgAIAAAA&#10;IQCILyiXbgMAAEgHAAAOAAAAAAAAAAAAAAAAAC4CAABkcnMvZTJvRG9jLnhtbFBLAQItABQABgAI&#10;AAAAIQB2v/ZU3AAAAAcBAAAPAAAAAAAAAAAAAAAAAMgFAABkcnMvZG93bnJldi54bWxQSwUGAAAA&#10;AAQABADzAAAA0QYAAAAA&#10;" o:allowincell="f" filled="f" stroked="f" strokeweight=".5pt">
              <v:textbox inset=",0,20pt,0">
                <w:txbxContent>
                  <w:p w14:paraId="36133302" w14:textId="25F3461C" w:rsidR="00CD6EB6" w:rsidRPr="00CC54F6" w:rsidRDefault="00CD6EB6" w:rsidP="00CC54F6">
                    <w:pPr>
                      <w:jc w:val="right"/>
                      <w:rPr>
                        <w:rFonts w:ascii="Calibri" w:hAnsi="Calibri" w:cs="Calibri"/>
                        <w:color w:val="000000"/>
                        <w:sz w:val="22"/>
                      </w:rPr>
                    </w:pPr>
                  </w:p>
                </w:txbxContent>
              </v:textbox>
              <w10:wrap anchorx="page" anchory="page"/>
            </v:shape>
          </w:pict>
        </mc:Fallback>
      </mc:AlternateContent>
    </w:r>
    <w:r w:rsidR="00D35117">
      <w:tab/>
    </w:r>
    <w:r w:rsidR="00D35117">
      <w:tab/>
    </w:r>
    <w:r w:rsidR="00D3511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32ED" w14:textId="77777777" w:rsidR="00CC54F6" w:rsidRDefault="00CC54F6">
    <w:pPr>
      <w:pStyle w:val="Header"/>
    </w:pPr>
    <w:r>
      <w:rPr>
        <w:noProof/>
        <w:sz w:val="20"/>
        <w:szCs w:val="20"/>
        <w:lang w:eastAsia="lt-LT"/>
      </w:rPr>
      <mc:AlternateContent>
        <mc:Choice Requires="wps">
          <w:drawing>
            <wp:anchor distT="0" distB="0" distL="114300" distR="114300" simplePos="0" relativeHeight="251666432" behindDoc="0" locked="0" layoutInCell="0" allowOverlap="1" wp14:anchorId="361332F9" wp14:editId="361332FA">
              <wp:simplePos x="0" y="0"/>
              <wp:positionH relativeFrom="page">
                <wp:posOffset>0</wp:posOffset>
              </wp:positionH>
              <wp:positionV relativeFrom="page">
                <wp:posOffset>190500</wp:posOffset>
              </wp:positionV>
              <wp:extent cx="7560945" cy="266700"/>
              <wp:effectExtent l="0" t="0" r="0" b="0"/>
              <wp:wrapNone/>
              <wp:docPr id="6" name="MSIPCMd36f40189a903199150ae5d2" descr="{&quot;HashCode&quot;:-7030687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133313" w14:textId="00D55693" w:rsidR="00CC54F6" w:rsidRPr="00CC54F6" w:rsidRDefault="00CC54F6" w:rsidP="00CC54F6">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1332F9" id="_x0000_t202" coordsize="21600,21600" o:spt="202" path="m,l,21600r21600,l21600,xe">
              <v:stroke joinstyle="miter"/>
              <v:path gradientshapeok="t" o:connecttype="rect"/>
            </v:shapetype>
            <v:shape id="MSIPCMd36f40189a903199150ae5d2" o:spid="_x0000_s1032" type="#_x0000_t202" alt="{&quot;HashCode&quot;:-703068798,&quot;Height&quot;:842.0,&quot;Width&quot;:595.0,&quot;Placement&quot;:&quot;Header&quot;,&quot;Index&quot;:&quot;FirstPage&quot;,&quot;Section&quot;:1,&quot;Top&quot;:0.0,&quot;Left&quot;:0.0}" style="position:absolute;margin-left:0;margin-top:15pt;width:595.3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jJcAMAAFEHAAAOAAAAZHJzL2Uyb0RvYy54bWysVU1z0zwQvr8z/AeNDpxILad2Eoe6TJtO&#10;XjoToEPK9KzIcqzBloykNC4M/52VLJtSOADDxV7tl/bj2dXZq66p0T3XRiiZ4/iEYMQlU4WQ+xx/&#10;uF1PFhgZS2VBayV5jh+4wa/On/13dmyXfKoqVRdcI3AizfLY5riytl1GkWEVb6g5US2XICyVbqiF&#10;o95HhaZH8N7U0ZSQWXRUumi1YtwY4F71Qnzu/ZclZ/ZdWRpuUZ1jiM36r/bfnftG52d0ude0rQQL&#10;YdC/iKKhQsKlo6sraik6aPGTq0YwrYwq7QlTTaTKUjDuc4BsYvIkm21FW+5zgeKYdiyT+Xdu2dv7&#10;G41EkeMZRpI20KI32+ub1ZvidFYmJF5kNCOncZbFKaE8LaYYFdwwqOCX558Oyr58TU21UgXvT8vJ&#10;nJyS2WKeLV4EORf7ygbpIpmekCC4E4WtAj/N0pF/U1PGGy4Hm8ENBaD0dHBwLQveBQf9by20sTd0&#10;H4IJelsAAaAzaMaBe6vawCHj1RteDrcC86sDx7E1S6jRtoUq2e5SdQDygW+A6Xrelbpxf+gmAjnA&#10;7GGEFu8sYsCcpzOSJSlGDGTT2WxOPPai79YtxP4/Vw1yRI41RO0RRe83xkIkoDqouMukWou69vCt&#10;JTpC/05T4g1GCVjU0ulyPwi9Gzh1FkjPh+A8SL9k8TQhl9NssobeTZJ1kk6yOVlMSJxdZjOSZMnV&#10;+qvzHifLShQFlxsh+TAwcfJ7gAyj20Pdj8wPgRtVi8Jl5WJzua5qje4pTO4OMPHRlR1SeqQV/RiO&#10;F0N2w99nGbkO9p3ylH2oufNfy/e8BOD7hjmGXzl8vJIyBhj0vfZ1BG2nVUJ4f2IY9J1p34U/MR4t&#10;/M1K2tG4EVJp3+0nYRcfh5DLXh+K8ShvR9pu1/mJTwcg71TxAPjWCnAH6DUt85O0oW6aNOxDYMKO&#10;t+/gU9YKwKYChVGl9Odf8Z0+oAKkGB1hv+bYfDpQzTGqryUssCxOEreQ/QEI7YlpmhCYDLQb2PLQ&#10;rBQgIPZhedIp23ogS62aO3gDLtx1IKKSwaU5tgO5snACAbwhjF9ceBp2b0vtRm5b5ly78jq83XZ3&#10;VLdhAC0g6a0aVjBdPpnDXtdZSnVxsKoUfkhdgftyhsLD3vZ4DG+Mexgen73W95fw/BsAAAD//wMA&#10;UEsDBBQABgAIAAAAIQB2v/ZU3AAAAAcBAAAPAAAAZHJzL2Rvd25yZXYueG1sTI9BT4NAEIXvJv6H&#10;zZh4s7tFY1tkaFoTbiaGqul1gRGI7CxhFwr/3u1JT5OX9/LeN8l+Np2YaHCtZYT1SoEgLm3Vco3w&#10;+ZE9bEE4r7nSnWVCWMjBPr29SXRc2QvnNJ18LUIJu1gjNN73sZSubMhot7I9cfC+7WC0D3KoZTXo&#10;Syg3nYyUepZGtxwWGt3Ta0Plz2k0COPT4VgsNpre3o/nr3zOeMmzM+L93Xx4AeFp9n9huOIHdEgD&#10;U2FHrpzoEMIjHuFRhXt11zu1AVEgbCIFMk3kf/70FwAA//8DAFBLAQItABQABgAIAAAAIQC2gziS&#10;/gAAAOEBAAATAAAAAAAAAAAAAAAAAAAAAABbQ29udGVudF9UeXBlc10ueG1sUEsBAi0AFAAGAAgA&#10;AAAhADj9If/WAAAAlAEAAAsAAAAAAAAAAAAAAAAALwEAAF9yZWxzLy5yZWxzUEsBAi0AFAAGAAgA&#10;AAAhAKY1SMlwAwAAUQcAAA4AAAAAAAAAAAAAAAAALgIAAGRycy9lMm9Eb2MueG1sUEsBAi0AFAAG&#10;AAgAAAAhAHa/9lTcAAAABwEAAA8AAAAAAAAAAAAAAAAAygUAAGRycy9kb3ducmV2LnhtbFBLBQYA&#10;AAAABAAEAPMAAADTBgAAAAA=&#10;" o:allowincell="f" filled="f" stroked="f" strokeweight=".5pt">
              <v:textbox inset=",0,20pt,0">
                <w:txbxContent>
                  <w:p w14:paraId="36133313" w14:textId="00D55693" w:rsidR="00CC54F6" w:rsidRPr="00CC54F6" w:rsidRDefault="00CC54F6" w:rsidP="00CC54F6">
                    <w:pPr>
                      <w:jc w:val="right"/>
                      <w:rPr>
                        <w:rFonts w:ascii="Calibri" w:hAnsi="Calibri" w:cs="Calibri"/>
                        <w:color w:val="000000"/>
                        <w:sz w:val="22"/>
                      </w:rPr>
                    </w:pPr>
                  </w:p>
                </w:txbxContent>
              </v:textbox>
              <w10:wrap anchorx="page" anchory="page"/>
            </v:shape>
          </w:pict>
        </mc:Fallback>
      </mc:AlternateContent>
    </w:r>
    <w:r w:rsidRPr="00C706E3">
      <w:rPr>
        <w:noProof/>
        <w:sz w:val="20"/>
        <w:szCs w:val="20"/>
        <w:lang w:eastAsia="lt-LT"/>
      </w:rPr>
      <w:drawing>
        <wp:anchor distT="0" distB="0" distL="114300" distR="114300" simplePos="0" relativeHeight="251664384" behindDoc="1" locked="0" layoutInCell="1" allowOverlap="1" wp14:anchorId="361332FB" wp14:editId="361332FC">
          <wp:simplePos x="0" y="0"/>
          <wp:positionH relativeFrom="column">
            <wp:posOffset>-219075</wp:posOffset>
          </wp:positionH>
          <wp:positionV relativeFrom="paragraph">
            <wp:posOffset>-260985</wp:posOffset>
          </wp:positionV>
          <wp:extent cx="2152000" cy="85407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2000" cy="854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D6C"/>
    <w:rsid w:val="00006A13"/>
    <w:rsid w:val="000136CD"/>
    <w:rsid w:val="000303F2"/>
    <w:rsid w:val="0003337D"/>
    <w:rsid w:val="00033EA6"/>
    <w:rsid w:val="00052088"/>
    <w:rsid w:val="00062756"/>
    <w:rsid w:val="00064AEB"/>
    <w:rsid w:val="000732DA"/>
    <w:rsid w:val="000821DC"/>
    <w:rsid w:val="00084504"/>
    <w:rsid w:val="000A2029"/>
    <w:rsid w:val="000A2151"/>
    <w:rsid w:val="000B1181"/>
    <w:rsid w:val="000B7F0E"/>
    <w:rsid w:val="000D23D5"/>
    <w:rsid w:val="000D4769"/>
    <w:rsid w:val="000E112A"/>
    <w:rsid w:val="000E6DDF"/>
    <w:rsid w:val="000F1D70"/>
    <w:rsid w:val="00103345"/>
    <w:rsid w:val="001056A1"/>
    <w:rsid w:val="001064F6"/>
    <w:rsid w:val="001179E3"/>
    <w:rsid w:val="00124627"/>
    <w:rsid w:val="00126AB8"/>
    <w:rsid w:val="001272B3"/>
    <w:rsid w:val="00134A16"/>
    <w:rsid w:val="00145C7B"/>
    <w:rsid w:val="00146880"/>
    <w:rsid w:val="00147425"/>
    <w:rsid w:val="00150526"/>
    <w:rsid w:val="00153F65"/>
    <w:rsid w:val="00160947"/>
    <w:rsid w:val="00163A5E"/>
    <w:rsid w:val="00166DFF"/>
    <w:rsid w:val="0017449C"/>
    <w:rsid w:val="0018146B"/>
    <w:rsid w:val="001A2734"/>
    <w:rsid w:val="001A4927"/>
    <w:rsid w:val="001D0D16"/>
    <w:rsid w:val="001D3A71"/>
    <w:rsid w:val="001D7A17"/>
    <w:rsid w:val="001E584D"/>
    <w:rsid w:val="001E6A41"/>
    <w:rsid w:val="001F24BD"/>
    <w:rsid w:val="001F55D4"/>
    <w:rsid w:val="001F7BB1"/>
    <w:rsid w:val="00201E9F"/>
    <w:rsid w:val="002229BE"/>
    <w:rsid w:val="0023421E"/>
    <w:rsid w:val="002347EC"/>
    <w:rsid w:val="00237CF7"/>
    <w:rsid w:val="00241108"/>
    <w:rsid w:val="002412E7"/>
    <w:rsid w:val="00266B1E"/>
    <w:rsid w:val="00275B95"/>
    <w:rsid w:val="00275D48"/>
    <w:rsid w:val="002774B6"/>
    <w:rsid w:val="00292E3E"/>
    <w:rsid w:val="002A0160"/>
    <w:rsid w:val="002A1F55"/>
    <w:rsid w:val="002A5783"/>
    <w:rsid w:val="002B0E58"/>
    <w:rsid w:val="002C3513"/>
    <w:rsid w:val="002D0927"/>
    <w:rsid w:val="002D14C2"/>
    <w:rsid w:val="002E513E"/>
    <w:rsid w:val="002F550F"/>
    <w:rsid w:val="00301F53"/>
    <w:rsid w:val="00310DA0"/>
    <w:rsid w:val="0032600D"/>
    <w:rsid w:val="00342FAF"/>
    <w:rsid w:val="00347754"/>
    <w:rsid w:val="00362239"/>
    <w:rsid w:val="003767A3"/>
    <w:rsid w:val="00383B22"/>
    <w:rsid w:val="00393F7A"/>
    <w:rsid w:val="003A4B0B"/>
    <w:rsid w:val="003C6544"/>
    <w:rsid w:val="003D2F22"/>
    <w:rsid w:val="003D69E1"/>
    <w:rsid w:val="003F409A"/>
    <w:rsid w:val="003F6095"/>
    <w:rsid w:val="004025A0"/>
    <w:rsid w:val="0040344A"/>
    <w:rsid w:val="004112E5"/>
    <w:rsid w:val="00412DD6"/>
    <w:rsid w:val="00423D26"/>
    <w:rsid w:val="00424F10"/>
    <w:rsid w:val="00432062"/>
    <w:rsid w:val="00435538"/>
    <w:rsid w:val="00435666"/>
    <w:rsid w:val="004473F7"/>
    <w:rsid w:val="00452291"/>
    <w:rsid w:val="00463DB2"/>
    <w:rsid w:val="004655D7"/>
    <w:rsid w:val="00465A9E"/>
    <w:rsid w:val="00467386"/>
    <w:rsid w:val="00467CDA"/>
    <w:rsid w:val="00467E82"/>
    <w:rsid w:val="00472AD5"/>
    <w:rsid w:val="0047512B"/>
    <w:rsid w:val="00476E2E"/>
    <w:rsid w:val="00477320"/>
    <w:rsid w:val="00487E06"/>
    <w:rsid w:val="00495E60"/>
    <w:rsid w:val="004A15F4"/>
    <w:rsid w:val="004A4268"/>
    <w:rsid w:val="004B1DFA"/>
    <w:rsid w:val="004B78A9"/>
    <w:rsid w:val="004B79E5"/>
    <w:rsid w:val="004C0C05"/>
    <w:rsid w:val="004E10D5"/>
    <w:rsid w:val="004E79EF"/>
    <w:rsid w:val="004E7AB3"/>
    <w:rsid w:val="004F0256"/>
    <w:rsid w:val="0050110D"/>
    <w:rsid w:val="00502174"/>
    <w:rsid w:val="005063FC"/>
    <w:rsid w:val="005102C6"/>
    <w:rsid w:val="00522B92"/>
    <w:rsid w:val="00530A46"/>
    <w:rsid w:val="0054184D"/>
    <w:rsid w:val="005429EF"/>
    <w:rsid w:val="00555A0B"/>
    <w:rsid w:val="0056461F"/>
    <w:rsid w:val="00575966"/>
    <w:rsid w:val="00595281"/>
    <w:rsid w:val="005A0739"/>
    <w:rsid w:val="005D651C"/>
    <w:rsid w:val="005E0D7A"/>
    <w:rsid w:val="005F46B0"/>
    <w:rsid w:val="005F5EF1"/>
    <w:rsid w:val="005F6D4D"/>
    <w:rsid w:val="00604DAA"/>
    <w:rsid w:val="006176B2"/>
    <w:rsid w:val="00622628"/>
    <w:rsid w:val="00634847"/>
    <w:rsid w:val="00642211"/>
    <w:rsid w:val="00642B78"/>
    <w:rsid w:val="006647E0"/>
    <w:rsid w:val="00667948"/>
    <w:rsid w:val="0067027A"/>
    <w:rsid w:val="00676D85"/>
    <w:rsid w:val="0069104C"/>
    <w:rsid w:val="00696150"/>
    <w:rsid w:val="00696671"/>
    <w:rsid w:val="0069695C"/>
    <w:rsid w:val="006B2FA3"/>
    <w:rsid w:val="006D691F"/>
    <w:rsid w:val="006D6C4D"/>
    <w:rsid w:val="006E0B60"/>
    <w:rsid w:val="00700C54"/>
    <w:rsid w:val="007227D4"/>
    <w:rsid w:val="007249F8"/>
    <w:rsid w:val="007352C9"/>
    <w:rsid w:val="0074561D"/>
    <w:rsid w:val="00747093"/>
    <w:rsid w:val="00754155"/>
    <w:rsid w:val="00764441"/>
    <w:rsid w:val="007761CA"/>
    <w:rsid w:val="00780BF4"/>
    <w:rsid w:val="00781C0E"/>
    <w:rsid w:val="00782FD5"/>
    <w:rsid w:val="007845AE"/>
    <w:rsid w:val="007925D0"/>
    <w:rsid w:val="007A44AE"/>
    <w:rsid w:val="007A4B6C"/>
    <w:rsid w:val="007B480C"/>
    <w:rsid w:val="007C716E"/>
    <w:rsid w:val="007D1FFB"/>
    <w:rsid w:val="007D4E88"/>
    <w:rsid w:val="007F0E31"/>
    <w:rsid w:val="007F66BE"/>
    <w:rsid w:val="007F7EC5"/>
    <w:rsid w:val="00800F1B"/>
    <w:rsid w:val="008120B6"/>
    <w:rsid w:val="0081253B"/>
    <w:rsid w:val="0082207C"/>
    <w:rsid w:val="00823914"/>
    <w:rsid w:val="00823AEB"/>
    <w:rsid w:val="008305AF"/>
    <w:rsid w:val="008309FB"/>
    <w:rsid w:val="00830A9F"/>
    <w:rsid w:val="00832400"/>
    <w:rsid w:val="0083240C"/>
    <w:rsid w:val="008421F5"/>
    <w:rsid w:val="00843768"/>
    <w:rsid w:val="00850533"/>
    <w:rsid w:val="00852C28"/>
    <w:rsid w:val="0085610E"/>
    <w:rsid w:val="008566FF"/>
    <w:rsid w:val="00863D7B"/>
    <w:rsid w:val="00866F82"/>
    <w:rsid w:val="0088577F"/>
    <w:rsid w:val="00887A6C"/>
    <w:rsid w:val="00891AAC"/>
    <w:rsid w:val="008946B5"/>
    <w:rsid w:val="008A00B7"/>
    <w:rsid w:val="008A528E"/>
    <w:rsid w:val="008B45C4"/>
    <w:rsid w:val="008C3A28"/>
    <w:rsid w:val="008D1816"/>
    <w:rsid w:val="008E06E3"/>
    <w:rsid w:val="008E2E0B"/>
    <w:rsid w:val="008E43C1"/>
    <w:rsid w:val="008F42D7"/>
    <w:rsid w:val="00903051"/>
    <w:rsid w:val="0091384B"/>
    <w:rsid w:val="00921988"/>
    <w:rsid w:val="00926359"/>
    <w:rsid w:val="00927E67"/>
    <w:rsid w:val="00932C56"/>
    <w:rsid w:val="009414D5"/>
    <w:rsid w:val="0094477C"/>
    <w:rsid w:val="009605E3"/>
    <w:rsid w:val="009623F5"/>
    <w:rsid w:val="00963A80"/>
    <w:rsid w:val="009756F7"/>
    <w:rsid w:val="009759DE"/>
    <w:rsid w:val="009764D7"/>
    <w:rsid w:val="0098329F"/>
    <w:rsid w:val="00983359"/>
    <w:rsid w:val="00990473"/>
    <w:rsid w:val="009A3965"/>
    <w:rsid w:val="009A65E6"/>
    <w:rsid w:val="009B4564"/>
    <w:rsid w:val="009C2EFA"/>
    <w:rsid w:val="009C52AE"/>
    <w:rsid w:val="009D2051"/>
    <w:rsid w:val="009D4B62"/>
    <w:rsid w:val="009D4FBC"/>
    <w:rsid w:val="009E0177"/>
    <w:rsid w:val="009E01E9"/>
    <w:rsid w:val="009E4394"/>
    <w:rsid w:val="009E683E"/>
    <w:rsid w:val="009F157D"/>
    <w:rsid w:val="009F6657"/>
    <w:rsid w:val="00A068DC"/>
    <w:rsid w:val="00A100B9"/>
    <w:rsid w:val="00A17B95"/>
    <w:rsid w:val="00A20D6B"/>
    <w:rsid w:val="00A22D61"/>
    <w:rsid w:val="00A24BC3"/>
    <w:rsid w:val="00A331EF"/>
    <w:rsid w:val="00A33315"/>
    <w:rsid w:val="00A36DBE"/>
    <w:rsid w:val="00A42D30"/>
    <w:rsid w:val="00A54A34"/>
    <w:rsid w:val="00A6172A"/>
    <w:rsid w:val="00A7427D"/>
    <w:rsid w:val="00A82095"/>
    <w:rsid w:val="00AA42DF"/>
    <w:rsid w:val="00AB0570"/>
    <w:rsid w:val="00AB7C99"/>
    <w:rsid w:val="00AE6D9A"/>
    <w:rsid w:val="00AF2F58"/>
    <w:rsid w:val="00B03C29"/>
    <w:rsid w:val="00B1098A"/>
    <w:rsid w:val="00B13B7C"/>
    <w:rsid w:val="00B202F9"/>
    <w:rsid w:val="00B27510"/>
    <w:rsid w:val="00B42BFC"/>
    <w:rsid w:val="00B771FC"/>
    <w:rsid w:val="00B90C8E"/>
    <w:rsid w:val="00B91D8E"/>
    <w:rsid w:val="00BA10A1"/>
    <w:rsid w:val="00BA27BD"/>
    <w:rsid w:val="00BC6D17"/>
    <w:rsid w:val="00BD47C4"/>
    <w:rsid w:val="00BE74D6"/>
    <w:rsid w:val="00BF4038"/>
    <w:rsid w:val="00BF7B18"/>
    <w:rsid w:val="00C03E8D"/>
    <w:rsid w:val="00C064F4"/>
    <w:rsid w:val="00C06AF3"/>
    <w:rsid w:val="00C156C4"/>
    <w:rsid w:val="00C22643"/>
    <w:rsid w:val="00C30310"/>
    <w:rsid w:val="00C41016"/>
    <w:rsid w:val="00C41EC3"/>
    <w:rsid w:val="00C43582"/>
    <w:rsid w:val="00C43FC7"/>
    <w:rsid w:val="00C502E7"/>
    <w:rsid w:val="00C63BBD"/>
    <w:rsid w:val="00C67F40"/>
    <w:rsid w:val="00C877D0"/>
    <w:rsid w:val="00C94136"/>
    <w:rsid w:val="00C94482"/>
    <w:rsid w:val="00CC1CB7"/>
    <w:rsid w:val="00CC31EC"/>
    <w:rsid w:val="00CC54F6"/>
    <w:rsid w:val="00CC5747"/>
    <w:rsid w:val="00CD6EB6"/>
    <w:rsid w:val="00CE15EF"/>
    <w:rsid w:val="00CE388F"/>
    <w:rsid w:val="00CE59F6"/>
    <w:rsid w:val="00CF0385"/>
    <w:rsid w:val="00D04136"/>
    <w:rsid w:val="00D109D0"/>
    <w:rsid w:val="00D128DC"/>
    <w:rsid w:val="00D17228"/>
    <w:rsid w:val="00D267EE"/>
    <w:rsid w:val="00D27F6D"/>
    <w:rsid w:val="00D324CD"/>
    <w:rsid w:val="00D32F85"/>
    <w:rsid w:val="00D34088"/>
    <w:rsid w:val="00D35117"/>
    <w:rsid w:val="00D77C3C"/>
    <w:rsid w:val="00D8266D"/>
    <w:rsid w:val="00D94C44"/>
    <w:rsid w:val="00DA0978"/>
    <w:rsid w:val="00DA6CB2"/>
    <w:rsid w:val="00DB42BD"/>
    <w:rsid w:val="00DD2C1D"/>
    <w:rsid w:val="00DD36CB"/>
    <w:rsid w:val="00DD6ECA"/>
    <w:rsid w:val="00DF7E83"/>
    <w:rsid w:val="00E03805"/>
    <w:rsid w:val="00E07D3A"/>
    <w:rsid w:val="00E116C7"/>
    <w:rsid w:val="00E270D1"/>
    <w:rsid w:val="00E27D40"/>
    <w:rsid w:val="00E322BD"/>
    <w:rsid w:val="00E339E5"/>
    <w:rsid w:val="00E4333E"/>
    <w:rsid w:val="00E53519"/>
    <w:rsid w:val="00E652AA"/>
    <w:rsid w:val="00E73830"/>
    <w:rsid w:val="00E73EAB"/>
    <w:rsid w:val="00E73EB0"/>
    <w:rsid w:val="00E75993"/>
    <w:rsid w:val="00E774E6"/>
    <w:rsid w:val="00E97D56"/>
    <w:rsid w:val="00EA71F4"/>
    <w:rsid w:val="00EB59ED"/>
    <w:rsid w:val="00EC4D20"/>
    <w:rsid w:val="00EE1422"/>
    <w:rsid w:val="00EE5633"/>
    <w:rsid w:val="00EF18C2"/>
    <w:rsid w:val="00EF5C2E"/>
    <w:rsid w:val="00F27943"/>
    <w:rsid w:val="00F306BC"/>
    <w:rsid w:val="00F34184"/>
    <w:rsid w:val="00F45D17"/>
    <w:rsid w:val="00F53EE2"/>
    <w:rsid w:val="00F74502"/>
    <w:rsid w:val="00F76DB6"/>
    <w:rsid w:val="00F83AAD"/>
    <w:rsid w:val="00F85CAA"/>
    <w:rsid w:val="00F96C45"/>
    <w:rsid w:val="00FA0F1B"/>
    <w:rsid w:val="00FA1FC4"/>
    <w:rsid w:val="00FA33AC"/>
    <w:rsid w:val="00FA3553"/>
    <w:rsid w:val="00FA7A20"/>
    <w:rsid w:val="00FB10B4"/>
    <w:rsid w:val="00FB29B5"/>
    <w:rsid w:val="00FB7604"/>
    <w:rsid w:val="00FD662C"/>
    <w:rsid w:val="00FE7066"/>
    <w:rsid w:val="00FF4ADA"/>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330D4"/>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unhideWhenUsed/>
    <w:rsid w:val="00292E3E"/>
    <w:rPr>
      <w:sz w:val="20"/>
      <w:szCs w:val="20"/>
    </w:rPr>
  </w:style>
  <w:style w:type="character" w:customStyle="1" w:styleId="FootnoteTextChar">
    <w:name w:val="Footnote Text Char"/>
    <w:basedOn w:val="DefaultParagraphFont"/>
    <w:link w:val="FootnoteText"/>
    <w:uiPriority w:val="99"/>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30553A98C88775498AF98B442F8B7590" ma:contentTypeVersion="1" ma:contentTypeDescription="Kurkite naują dokumentą." ma:contentTypeScope="" ma:versionID="ff6c2ab6606cc82c95f14937cf8988d6">
  <xsd:schema xmlns:xsd="http://www.w3.org/2001/XMLSchema" xmlns:xs="http://www.w3.org/2001/XMLSchema" xmlns:p="http://schemas.microsoft.com/office/2006/metadata/properties" xmlns:ns2="583a976d-a996-4da8-b65b-867f1de00591" targetNamespace="http://schemas.microsoft.com/office/2006/metadata/properties" ma:root="true" ma:fieldsID="35488affb8c4b52b4c71468b0734a03e" ns2:_="">
    <xsd:import namespace="583a976d-a996-4da8-b65b-867f1de00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a976d-a996-4da8-b65b-867f1de00591"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9B3E-91CE-4D45-A06C-585A3C52B8F2}">
  <ds:schemaRefs>
    <ds:schemaRef ds:uri="http://schemas.microsoft.com/sharepoint/v3/contenttype/forms"/>
  </ds:schemaRefs>
</ds:datastoreItem>
</file>

<file path=customXml/itemProps2.xml><?xml version="1.0" encoding="utf-8"?>
<ds:datastoreItem xmlns:ds="http://schemas.openxmlformats.org/officeDocument/2006/customXml" ds:itemID="{6D7D1333-310F-43C0-8502-DAD344CD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a976d-a996-4da8-b65b-867f1de0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85C7F-8884-490D-A49F-6DC62195804C}">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583a976d-a996-4da8-b65b-867f1de00591"/>
  </ds:schemaRefs>
</ds:datastoreItem>
</file>

<file path=customXml/itemProps4.xml><?xml version="1.0" encoding="utf-8"?>
<ds:datastoreItem xmlns:ds="http://schemas.openxmlformats.org/officeDocument/2006/customXml" ds:itemID="{34E66873-44FD-4CD2-90D1-1207E010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1994</Words>
  <Characters>1137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Kristina Lipinska</cp:lastModifiedBy>
  <cp:revision>3</cp:revision>
  <cp:lastPrinted>2019-09-16T07:37:00Z</cp:lastPrinted>
  <dcterms:created xsi:type="dcterms:W3CDTF">2019-09-09T07:31:00Z</dcterms:created>
  <dcterms:modified xsi:type="dcterms:W3CDTF">2019-09-16T07:37:00Z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0x01010030553A98C88775498AF98B442F8B7590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Juna.Auguceviciene@le.lt</vt:lpwstr>
  </property>
  <property fmtid="{D5CDD505-2E9C-101B-9397-08002B2CF9AE}" pid="6" name="MSIP_Label_320c693d-44b7-4e16-b3dd-4fcd87401cf5_SetDate">
    <vt:lpwstr>2019-09-09T07:30:41.9179669Z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a3b19529-48f2-4618-94ea-ac87d1ca2d02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Juna.Auguceviciene@le.lt</vt:lpwstr>
  </property>
  <property fmtid="{D5CDD505-2E9C-101B-9397-08002B2CF9AE}" pid="14" name="MSIP_Label_190751af-2442-49a7-b7b9-9f0bcce858c9_SetDate">
    <vt:lpwstr>2019-09-09T07:30:41.9179669Z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a3b19529-48f2-4618-94ea-ac87d1ca2d02</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